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5B38" w14:textId="416296BE" w:rsidR="00F102BD" w:rsidRPr="00DA3859" w:rsidRDefault="00F102BD" w:rsidP="00F102BD">
      <w:pPr>
        <w:tabs>
          <w:tab w:val="left" w:pos="2265"/>
        </w:tabs>
        <w:jc w:val="center"/>
        <w:rPr>
          <w:b/>
          <w:bCs/>
        </w:rPr>
      </w:pPr>
      <w:r w:rsidRPr="00DA3859">
        <w:rPr>
          <w:b/>
          <w:bCs/>
        </w:rPr>
        <w:t>РОССИЙСКАЯ ФЕДЕРАЦИЯ</w:t>
      </w:r>
    </w:p>
    <w:p w14:paraId="00FC3C07" w14:textId="22045CAB" w:rsidR="00F102BD" w:rsidRPr="00DA3859" w:rsidRDefault="00F102BD" w:rsidP="00F102BD">
      <w:pPr>
        <w:tabs>
          <w:tab w:val="left" w:pos="2265"/>
        </w:tabs>
        <w:jc w:val="center"/>
        <w:rPr>
          <w:b/>
          <w:bCs/>
        </w:rPr>
      </w:pPr>
      <w:r w:rsidRPr="00DA3859">
        <w:rPr>
          <w:b/>
          <w:bCs/>
        </w:rPr>
        <w:t>ВОЛГОГРАДСКАЯ ОБЛАСТЬ</w:t>
      </w:r>
    </w:p>
    <w:p w14:paraId="6797935C" w14:textId="1C625B8A" w:rsidR="00F102BD" w:rsidRPr="00DA3859" w:rsidRDefault="00F102BD" w:rsidP="00F102BD">
      <w:pPr>
        <w:tabs>
          <w:tab w:val="left" w:pos="2265"/>
        </w:tabs>
        <w:jc w:val="center"/>
        <w:rPr>
          <w:b/>
          <w:bCs/>
        </w:rPr>
      </w:pPr>
      <w:r w:rsidRPr="00DA3859">
        <w:rPr>
          <w:b/>
          <w:bCs/>
        </w:rPr>
        <w:t>КУМЫЛЖЕНСКИЙ МУНИЦИПАЛЬНЫЙ РАЙОН</w:t>
      </w:r>
    </w:p>
    <w:p w14:paraId="3CFD20D1" w14:textId="77777777" w:rsidR="00F102BD" w:rsidRPr="00DA3859" w:rsidRDefault="00F102BD" w:rsidP="00F102BD">
      <w:pPr>
        <w:tabs>
          <w:tab w:val="left" w:pos="2265"/>
        </w:tabs>
        <w:jc w:val="center"/>
        <w:rPr>
          <w:b/>
          <w:bCs/>
        </w:rPr>
      </w:pPr>
      <w:r w:rsidRPr="00DA3859">
        <w:rPr>
          <w:b/>
          <w:bCs/>
        </w:rPr>
        <w:t>СУЛЯЕВСКОЕ   СЕЛЬСКОЕ   ПОСЕЛЕНИЕ</w:t>
      </w:r>
    </w:p>
    <w:p w14:paraId="55E0C28C" w14:textId="3A6E302A" w:rsidR="00F102BD" w:rsidRPr="00DA3859" w:rsidRDefault="00F102BD" w:rsidP="00F102BD">
      <w:pPr>
        <w:tabs>
          <w:tab w:val="left" w:pos="2265"/>
        </w:tabs>
        <w:jc w:val="center"/>
        <w:rPr>
          <w:b/>
          <w:bCs/>
        </w:rPr>
      </w:pPr>
      <w:r w:rsidRPr="00DA3859">
        <w:rPr>
          <w:b/>
          <w:bCs/>
        </w:rPr>
        <w:t>СОВЕТ СУЛЯЕВСКОГО   СЕЛЬСКОГО   ПОСЕЛЕНИЯ</w:t>
      </w:r>
    </w:p>
    <w:p w14:paraId="2A945FC9" w14:textId="543CDD52" w:rsidR="00F102BD" w:rsidRPr="00DA3859" w:rsidRDefault="00F102BD" w:rsidP="00F102BD">
      <w:pPr>
        <w:tabs>
          <w:tab w:val="left" w:pos="2265"/>
        </w:tabs>
        <w:jc w:val="center"/>
        <w:rPr>
          <w:b/>
          <w:bCs/>
        </w:rPr>
      </w:pPr>
      <w:r w:rsidRPr="00DA3859">
        <w:rPr>
          <w:b/>
          <w:bCs/>
        </w:rPr>
        <w:t>четвертого созыва</w:t>
      </w:r>
    </w:p>
    <w:p w14:paraId="192B5D37" w14:textId="77777777" w:rsidR="00F102BD" w:rsidRPr="00DA3859" w:rsidRDefault="00F102BD" w:rsidP="00F102BD">
      <w:pPr>
        <w:tabs>
          <w:tab w:val="left" w:pos="2265"/>
        </w:tabs>
        <w:jc w:val="center"/>
        <w:rPr>
          <w:b/>
          <w:bCs/>
        </w:rPr>
      </w:pPr>
    </w:p>
    <w:p w14:paraId="2FA3CD7D" w14:textId="77777777" w:rsidR="00F102BD" w:rsidRPr="00DA3859" w:rsidRDefault="00F102BD" w:rsidP="00F102BD">
      <w:pPr>
        <w:tabs>
          <w:tab w:val="left" w:pos="2265"/>
        </w:tabs>
        <w:jc w:val="center"/>
        <w:rPr>
          <w:b/>
          <w:bCs/>
        </w:rPr>
      </w:pPr>
      <w:r w:rsidRPr="00DA3859">
        <w:rPr>
          <w:b/>
          <w:bCs/>
        </w:rPr>
        <w:t>РЕШЕНИЕ</w:t>
      </w:r>
    </w:p>
    <w:p w14:paraId="3A0F0B54" w14:textId="77777777" w:rsidR="00F102BD" w:rsidRPr="00DA3859" w:rsidRDefault="00F102BD" w:rsidP="00F102BD">
      <w:pPr>
        <w:tabs>
          <w:tab w:val="left" w:pos="2265"/>
        </w:tabs>
        <w:rPr>
          <w:b/>
          <w:bCs/>
        </w:rPr>
      </w:pPr>
    </w:p>
    <w:p w14:paraId="6E3263F7" w14:textId="60756767" w:rsidR="00F102BD" w:rsidRPr="00DA3859" w:rsidRDefault="00F102BD" w:rsidP="00F102BD">
      <w:pPr>
        <w:tabs>
          <w:tab w:val="left" w:pos="2265"/>
        </w:tabs>
        <w:rPr>
          <w:b/>
          <w:bCs/>
        </w:rPr>
      </w:pPr>
      <w:r w:rsidRPr="00DA3859">
        <w:rPr>
          <w:b/>
          <w:bCs/>
        </w:rPr>
        <w:t xml:space="preserve"> от 29.06.2023г                                                                                                       № 9/</w:t>
      </w:r>
      <w:r w:rsidR="00C91457" w:rsidRPr="00DA3859">
        <w:rPr>
          <w:b/>
          <w:bCs/>
        </w:rPr>
        <w:t>3</w:t>
      </w:r>
      <w:r w:rsidRPr="00DA3859">
        <w:rPr>
          <w:b/>
          <w:bCs/>
        </w:rPr>
        <w:t>-С</w:t>
      </w:r>
    </w:p>
    <w:p w14:paraId="3EC95365" w14:textId="77777777" w:rsidR="00DA3859" w:rsidRDefault="00DA3859" w:rsidP="00DA3859">
      <w:pPr>
        <w:shd w:val="clear" w:color="auto" w:fill="FFFFFF"/>
        <w:spacing w:line="256" w:lineRule="auto"/>
        <w:jc w:val="center"/>
        <w:textAlignment w:val="baseline"/>
        <w:rPr>
          <w:rFonts w:eastAsia="Calibri"/>
          <w:b/>
          <w:lang w:eastAsia="en-US"/>
        </w:rPr>
      </w:pPr>
    </w:p>
    <w:p w14:paraId="75EA9723" w14:textId="77777777" w:rsidR="00DA3859" w:rsidRDefault="00DA3859" w:rsidP="00DA3859">
      <w:pPr>
        <w:shd w:val="clear" w:color="auto" w:fill="FFFFFF"/>
        <w:spacing w:line="256" w:lineRule="auto"/>
        <w:jc w:val="center"/>
        <w:textAlignment w:val="baseline"/>
        <w:rPr>
          <w:rFonts w:eastAsia="Calibri"/>
          <w:b/>
          <w:lang w:eastAsia="en-US"/>
        </w:rPr>
      </w:pPr>
    </w:p>
    <w:p w14:paraId="153B156E" w14:textId="4485449F" w:rsidR="00DA3859" w:rsidRPr="00DA3859" w:rsidRDefault="00DA3859" w:rsidP="00DA3859">
      <w:pPr>
        <w:shd w:val="clear" w:color="auto" w:fill="FFFFFF"/>
        <w:spacing w:line="25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«</w:t>
      </w:r>
      <w:r w:rsidRPr="00DA3859">
        <w:rPr>
          <w:rFonts w:eastAsia="Calibri"/>
          <w:b/>
          <w:lang w:eastAsia="en-US"/>
        </w:rPr>
        <w:t xml:space="preserve">О внесении изменений в решение Совета </w:t>
      </w:r>
      <w:proofErr w:type="spellStart"/>
      <w:r>
        <w:rPr>
          <w:rFonts w:eastAsia="Calibri"/>
          <w:b/>
          <w:lang w:eastAsia="en-US"/>
        </w:rPr>
        <w:t>Суляевского</w:t>
      </w:r>
      <w:proofErr w:type="spellEnd"/>
      <w:r w:rsidRPr="00DA3859">
        <w:rPr>
          <w:rFonts w:eastAsia="Calibri"/>
          <w:b/>
          <w:lang w:eastAsia="en-US"/>
        </w:rPr>
        <w:t xml:space="preserve"> сельского поселения Кумылженского муниципального района Волгоградской области от «</w:t>
      </w:r>
      <w:r w:rsidR="0024534E">
        <w:rPr>
          <w:rFonts w:eastAsia="Calibri"/>
          <w:b/>
          <w:lang w:eastAsia="en-US"/>
        </w:rPr>
        <w:t>30</w:t>
      </w:r>
      <w:r w:rsidRPr="00DA3859">
        <w:rPr>
          <w:rFonts w:eastAsia="Calibri"/>
          <w:b/>
          <w:lang w:eastAsia="en-US"/>
        </w:rPr>
        <w:t>» ию</w:t>
      </w:r>
      <w:r w:rsidR="0024534E">
        <w:rPr>
          <w:rFonts w:eastAsia="Calibri"/>
          <w:b/>
          <w:lang w:eastAsia="en-US"/>
        </w:rPr>
        <w:t>л</w:t>
      </w:r>
      <w:r w:rsidRPr="00DA3859">
        <w:rPr>
          <w:rFonts w:eastAsia="Calibri"/>
          <w:b/>
          <w:lang w:eastAsia="en-US"/>
        </w:rPr>
        <w:t xml:space="preserve">я </w:t>
      </w:r>
      <w:r w:rsidR="0024534E" w:rsidRPr="00DA3859">
        <w:rPr>
          <w:rFonts w:eastAsia="Calibri"/>
          <w:b/>
          <w:lang w:eastAsia="en-US"/>
        </w:rPr>
        <w:t>202</w:t>
      </w:r>
      <w:r w:rsidR="00F15D3E">
        <w:rPr>
          <w:rFonts w:eastAsia="Calibri"/>
          <w:b/>
          <w:lang w:eastAsia="en-US"/>
        </w:rPr>
        <w:t>1</w:t>
      </w:r>
      <w:r w:rsidR="0024534E" w:rsidRPr="00DA3859">
        <w:rPr>
          <w:rFonts w:eastAsia="Calibri"/>
          <w:b/>
          <w:lang w:eastAsia="en-US"/>
        </w:rPr>
        <w:t xml:space="preserve"> г.</w:t>
      </w:r>
      <w:r w:rsidRPr="00DA3859">
        <w:rPr>
          <w:rFonts w:eastAsia="Calibri"/>
          <w:b/>
          <w:lang w:eastAsia="en-US"/>
        </w:rPr>
        <w:t xml:space="preserve"> № </w:t>
      </w:r>
      <w:r w:rsidR="0024534E">
        <w:rPr>
          <w:rFonts w:eastAsia="Calibri"/>
          <w:b/>
          <w:lang w:eastAsia="en-US"/>
        </w:rPr>
        <w:t>13</w:t>
      </w:r>
      <w:r w:rsidRPr="00DA3859">
        <w:rPr>
          <w:rFonts w:eastAsia="Calibri"/>
          <w:b/>
          <w:lang w:eastAsia="en-US"/>
        </w:rPr>
        <w:t>/</w:t>
      </w:r>
      <w:r w:rsidR="0024534E">
        <w:rPr>
          <w:rFonts w:eastAsia="Calibri"/>
          <w:b/>
          <w:lang w:eastAsia="en-US"/>
        </w:rPr>
        <w:t>1</w:t>
      </w:r>
      <w:r w:rsidRPr="00DA3859">
        <w:rPr>
          <w:rFonts w:eastAsia="Calibri"/>
          <w:b/>
          <w:lang w:eastAsia="en-US"/>
        </w:rPr>
        <w:t xml:space="preserve">-С «Об утверждении Положения о муниципальном </w:t>
      </w:r>
      <w:r w:rsidR="0024534E" w:rsidRPr="00DA3859">
        <w:rPr>
          <w:rFonts w:eastAsia="Calibri"/>
          <w:b/>
          <w:lang w:eastAsia="en-US"/>
        </w:rPr>
        <w:t>контроле в</w:t>
      </w:r>
      <w:r w:rsidRPr="00DA3859">
        <w:rPr>
          <w:rFonts w:eastAsia="Calibri"/>
          <w:b/>
          <w:lang w:eastAsia="en-US"/>
        </w:rPr>
        <w:t xml:space="preserve"> сфере благоустройства </w:t>
      </w:r>
      <w:r w:rsidRPr="00DA3859">
        <w:rPr>
          <w:rFonts w:eastAsia="Calibri"/>
          <w:b/>
          <w:spacing w:val="2"/>
          <w:lang w:eastAsia="en-US"/>
        </w:rPr>
        <w:t xml:space="preserve">в </w:t>
      </w:r>
      <w:proofErr w:type="spellStart"/>
      <w:r w:rsidR="0024534E">
        <w:rPr>
          <w:rFonts w:eastAsia="Calibri"/>
          <w:b/>
          <w:spacing w:val="2"/>
          <w:lang w:eastAsia="en-US"/>
        </w:rPr>
        <w:t>Суляевском</w:t>
      </w:r>
      <w:proofErr w:type="spellEnd"/>
      <w:r w:rsidRPr="00DA3859">
        <w:rPr>
          <w:rFonts w:eastAsia="Calibri"/>
          <w:b/>
          <w:spacing w:val="2"/>
          <w:lang w:eastAsia="en-US"/>
        </w:rPr>
        <w:t xml:space="preserve"> сельско</w:t>
      </w:r>
      <w:r w:rsidR="0024534E">
        <w:rPr>
          <w:rFonts w:eastAsia="Calibri"/>
          <w:b/>
          <w:spacing w:val="2"/>
          <w:lang w:eastAsia="en-US"/>
        </w:rPr>
        <w:t>м</w:t>
      </w:r>
      <w:r w:rsidRPr="00DA3859">
        <w:rPr>
          <w:rFonts w:eastAsia="Calibri"/>
          <w:b/>
          <w:spacing w:val="2"/>
          <w:lang w:eastAsia="en-US"/>
        </w:rPr>
        <w:t xml:space="preserve"> поселени</w:t>
      </w:r>
      <w:r w:rsidR="0024534E">
        <w:rPr>
          <w:rFonts w:eastAsia="Calibri"/>
          <w:b/>
          <w:spacing w:val="2"/>
          <w:lang w:eastAsia="en-US"/>
        </w:rPr>
        <w:t>и</w:t>
      </w:r>
      <w:r w:rsidRPr="00DA3859">
        <w:rPr>
          <w:rFonts w:eastAsia="Calibri"/>
          <w:b/>
          <w:spacing w:val="2"/>
          <w:lang w:eastAsia="en-US"/>
        </w:rPr>
        <w:t xml:space="preserve"> Кумылженского муниципального района Волгоградской области»</w:t>
      </w:r>
    </w:p>
    <w:p w14:paraId="16B1E86B" w14:textId="77777777" w:rsidR="00DA3859" w:rsidRPr="00DA3859" w:rsidRDefault="00DA3859" w:rsidP="00DA3859">
      <w:pPr>
        <w:spacing w:after="160" w:line="256" w:lineRule="auto"/>
        <w:outlineLvl w:val="0"/>
        <w:rPr>
          <w:rFonts w:eastAsia="Calibri"/>
          <w:strike/>
          <w:lang w:eastAsia="en-US"/>
        </w:rPr>
      </w:pPr>
    </w:p>
    <w:p w14:paraId="422E00FA" w14:textId="66371E00" w:rsidR="00DA3859" w:rsidRPr="00DA3859" w:rsidRDefault="00DA3859" w:rsidP="00DA3859">
      <w:pPr>
        <w:suppressAutoHyphens/>
        <w:spacing w:after="160" w:line="256" w:lineRule="auto"/>
        <w:ind w:right="-427" w:firstLine="720"/>
        <w:jc w:val="both"/>
        <w:rPr>
          <w:rFonts w:eastAsia="Calibri"/>
          <w:lang w:eastAsia="en-US"/>
        </w:rPr>
      </w:pPr>
      <w:r w:rsidRPr="00DA3859">
        <w:rPr>
          <w:lang w:eastAsia="zh-CN"/>
        </w:rPr>
        <w:t xml:space="preserve">В целях реализации Федерального закона от 31.07.2020 № 248-ФЗ </w:t>
      </w:r>
      <w:r w:rsidRPr="00DA3859">
        <w:rPr>
          <w:lang w:eastAsia="zh-CN"/>
        </w:rPr>
        <w:br/>
        <w:t xml:space="preserve">«О государственном контроле (надзоре) и муниципальном контроле </w:t>
      </w:r>
      <w:r w:rsidRPr="00DA3859">
        <w:rPr>
          <w:lang w:eastAsia="zh-CN"/>
        </w:rPr>
        <w:br/>
        <w:t xml:space="preserve">в Российской Федерации», в соответствии с </w:t>
      </w:r>
      <w:r w:rsidRPr="00DA3859">
        <w:rPr>
          <w:color w:val="000000"/>
          <w:lang w:eastAsia="zh-CN"/>
        </w:rPr>
        <w:t xml:space="preserve">Уставом </w:t>
      </w:r>
      <w:proofErr w:type="spellStart"/>
      <w:r w:rsidR="0024534E">
        <w:rPr>
          <w:color w:val="000000"/>
          <w:lang w:eastAsia="zh-CN"/>
        </w:rPr>
        <w:t>Суляевского</w:t>
      </w:r>
      <w:proofErr w:type="spellEnd"/>
      <w:r w:rsidRPr="00DA3859">
        <w:rPr>
          <w:color w:val="000000"/>
          <w:lang w:eastAsia="zh-CN"/>
        </w:rPr>
        <w:t xml:space="preserve"> сельского поселения Кумылженского муниципального района Волгоградской области, </w:t>
      </w:r>
      <w:r w:rsidRPr="00DA3859">
        <w:rPr>
          <w:rFonts w:eastAsia="Calibri"/>
          <w:lang w:eastAsia="en-US"/>
        </w:rPr>
        <w:t xml:space="preserve">Совет </w:t>
      </w:r>
      <w:proofErr w:type="spellStart"/>
      <w:r w:rsidR="0024534E">
        <w:rPr>
          <w:rFonts w:eastAsia="Calibri"/>
          <w:lang w:eastAsia="en-US"/>
        </w:rPr>
        <w:t>Суляевского</w:t>
      </w:r>
      <w:proofErr w:type="spellEnd"/>
      <w:r w:rsidRPr="00DA3859">
        <w:rPr>
          <w:rFonts w:eastAsia="Calibri"/>
          <w:lang w:eastAsia="en-US"/>
        </w:rPr>
        <w:t xml:space="preserve"> сельского поселения Кумылженского муниципального района Волгоградской области,  </w:t>
      </w:r>
    </w:p>
    <w:p w14:paraId="79E841D2" w14:textId="2F9C3D30" w:rsidR="00DA3859" w:rsidRPr="00DA3859" w:rsidRDefault="0024534E" w:rsidP="0024534E">
      <w:pPr>
        <w:suppressAutoHyphens/>
        <w:spacing w:after="160" w:line="256" w:lineRule="auto"/>
        <w:ind w:firstLine="720"/>
        <w:jc w:val="center"/>
        <w:rPr>
          <w:rFonts w:eastAsia="Calibri"/>
          <w:b/>
          <w:lang w:eastAsia="zh-CN"/>
        </w:rPr>
      </w:pPr>
      <w:r w:rsidRPr="00DA3859">
        <w:rPr>
          <w:rFonts w:eastAsia="Calibri"/>
          <w:b/>
          <w:lang w:eastAsia="zh-CN"/>
        </w:rPr>
        <w:t>решил:</w:t>
      </w:r>
    </w:p>
    <w:p w14:paraId="364579A4" w14:textId="77777777" w:rsidR="00CB0DB5" w:rsidRDefault="00DA3859" w:rsidP="00DA20FC">
      <w:pPr>
        <w:keepNext/>
        <w:keepLines/>
        <w:tabs>
          <w:tab w:val="left" w:pos="-360"/>
        </w:tabs>
        <w:spacing w:after="160" w:line="256" w:lineRule="auto"/>
        <w:jc w:val="both"/>
        <w:rPr>
          <w:color w:val="000000" w:themeColor="text1"/>
          <w:lang w:eastAsia="zh-CN"/>
        </w:rPr>
      </w:pPr>
      <w:r w:rsidRPr="0024534E">
        <w:rPr>
          <w:rFonts w:eastAsia="Calibri"/>
          <w:b/>
          <w:bCs/>
          <w:lang w:eastAsia="en-US"/>
        </w:rPr>
        <w:t>1.</w:t>
      </w:r>
      <w:r w:rsidRPr="00DA3859">
        <w:rPr>
          <w:rFonts w:eastAsia="Calibri"/>
          <w:lang w:eastAsia="en-US"/>
        </w:rPr>
        <w:t xml:space="preserve"> </w:t>
      </w:r>
      <w:r w:rsidRPr="00DA3859">
        <w:rPr>
          <w:lang w:eastAsia="zh-CN"/>
        </w:rPr>
        <w:t xml:space="preserve">Внести в Положение о муниципальном контроле в сфере благоустройства в </w:t>
      </w:r>
      <w:proofErr w:type="spellStart"/>
      <w:r w:rsidR="00DA20FC">
        <w:rPr>
          <w:lang w:eastAsia="zh-CN"/>
        </w:rPr>
        <w:t>Суляевском</w:t>
      </w:r>
      <w:proofErr w:type="spellEnd"/>
      <w:r w:rsidRPr="00DA3859">
        <w:rPr>
          <w:lang w:eastAsia="zh-CN"/>
        </w:rPr>
        <w:t xml:space="preserve"> сельско</w:t>
      </w:r>
      <w:r w:rsidR="00DA20FC">
        <w:rPr>
          <w:lang w:eastAsia="zh-CN"/>
        </w:rPr>
        <w:t>м</w:t>
      </w:r>
      <w:r w:rsidRPr="00DA3859">
        <w:rPr>
          <w:lang w:eastAsia="zh-CN"/>
        </w:rPr>
        <w:t xml:space="preserve"> поселени</w:t>
      </w:r>
      <w:r w:rsidR="00DA20FC">
        <w:rPr>
          <w:lang w:eastAsia="zh-CN"/>
        </w:rPr>
        <w:t>и</w:t>
      </w:r>
      <w:r w:rsidRPr="00DA3859">
        <w:rPr>
          <w:lang w:eastAsia="zh-CN"/>
        </w:rPr>
        <w:t xml:space="preserve"> Кумылженского муниципального района Волгоградской области</w:t>
      </w:r>
      <w:r w:rsidRPr="00DA3859">
        <w:rPr>
          <w:iCs/>
          <w:lang w:eastAsia="zh-CN"/>
        </w:rPr>
        <w:t>, утвержденное</w:t>
      </w:r>
      <w:r w:rsidR="00DA20FC">
        <w:rPr>
          <w:iCs/>
          <w:lang w:eastAsia="zh-CN"/>
        </w:rPr>
        <w:t xml:space="preserve"> </w:t>
      </w:r>
      <w:r w:rsidR="00DA20FC">
        <w:rPr>
          <w:lang w:eastAsia="zh-CN"/>
        </w:rPr>
        <w:t>Р</w:t>
      </w:r>
      <w:r w:rsidRPr="00DA3859">
        <w:rPr>
          <w:lang w:eastAsia="zh-CN"/>
        </w:rPr>
        <w:t>ешением Совет</w:t>
      </w:r>
      <w:r w:rsidR="00DA20FC">
        <w:rPr>
          <w:lang w:eastAsia="zh-CN"/>
        </w:rPr>
        <w:t>а</w:t>
      </w:r>
      <w:r w:rsidRPr="00DA3859">
        <w:rPr>
          <w:lang w:eastAsia="zh-CN"/>
        </w:rPr>
        <w:t xml:space="preserve"> </w:t>
      </w:r>
      <w:proofErr w:type="spellStart"/>
      <w:r w:rsidR="00DA20FC">
        <w:rPr>
          <w:lang w:eastAsia="zh-CN"/>
        </w:rPr>
        <w:t>Суляевского</w:t>
      </w:r>
      <w:proofErr w:type="spellEnd"/>
      <w:r w:rsidRPr="00DA3859">
        <w:rPr>
          <w:lang w:eastAsia="zh-CN"/>
        </w:rPr>
        <w:t xml:space="preserve"> сельского поселения Кумылженского муниципального района Волгоградской области</w:t>
      </w:r>
      <w:r w:rsidRPr="00DA3859">
        <w:rPr>
          <w:i/>
          <w:iCs/>
          <w:lang w:eastAsia="zh-CN"/>
        </w:rPr>
        <w:t xml:space="preserve"> </w:t>
      </w:r>
      <w:r w:rsidRPr="00DA3859">
        <w:rPr>
          <w:iCs/>
          <w:lang w:eastAsia="zh-CN"/>
        </w:rPr>
        <w:t>от «</w:t>
      </w:r>
      <w:r w:rsidR="00DA20FC">
        <w:rPr>
          <w:iCs/>
          <w:lang w:eastAsia="zh-CN"/>
        </w:rPr>
        <w:t>30</w:t>
      </w:r>
      <w:r w:rsidRPr="00DA3859">
        <w:rPr>
          <w:iCs/>
          <w:lang w:eastAsia="zh-CN"/>
        </w:rPr>
        <w:t>» ию</w:t>
      </w:r>
      <w:r w:rsidR="00DA20FC">
        <w:rPr>
          <w:iCs/>
          <w:lang w:eastAsia="zh-CN"/>
        </w:rPr>
        <w:t>л</w:t>
      </w:r>
      <w:r w:rsidRPr="00DA3859">
        <w:rPr>
          <w:iCs/>
          <w:lang w:eastAsia="zh-CN"/>
        </w:rPr>
        <w:t>я 202</w:t>
      </w:r>
      <w:r w:rsidR="00CB0DB5">
        <w:rPr>
          <w:iCs/>
          <w:lang w:eastAsia="zh-CN"/>
        </w:rPr>
        <w:t>1</w:t>
      </w:r>
      <w:r w:rsidRPr="00DA3859">
        <w:rPr>
          <w:lang w:eastAsia="zh-CN"/>
        </w:rPr>
        <w:t xml:space="preserve"> г. № </w:t>
      </w:r>
      <w:r w:rsidR="00DA20FC">
        <w:rPr>
          <w:lang w:eastAsia="zh-CN"/>
        </w:rPr>
        <w:t>13</w:t>
      </w:r>
      <w:r w:rsidRPr="00DA3859">
        <w:rPr>
          <w:lang w:eastAsia="zh-CN"/>
        </w:rPr>
        <w:t>/</w:t>
      </w:r>
      <w:r w:rsidR="00DA20FC">
        <w:rPr>
          <w:lang w:eastAsia="zh-CN"/>
        </w:rPr>
        <w:t>1</w:t>
      </w:r>
      <w:r w:rsidRPr="00DA3859">
        <w:rPr>
          <w:lang w:eastAsia="zh-CN"/>
        </w:rPr>
        <w:t>-</w:t>
      </w:r>
      <w:r w:rsidR="00CB0DB5" w:rsidRPr="00DA3859">
        <w:rPr>
          <w:lang w:eastAsia="zh-CN"/>
        </w:rPr>
        <w:t>С</w:t>
      </w:r>
      <w:r w:rsidR="00CB0DB5" w:rsidRPr="00CB0DB5">
        <w:rPr>
          <w:color w:val="000000" w:themeColor="text1"/>
          <w:lang w:eastAsia="zh-CN"/>
        </w:rPr>
        <w:t>, следующие изменения:</w:t>
      </w:r>
    </w:p>
    <w:p w14:paraId="5E320EAC" w14:textId="2444FAFE" w:rsidR="00DA3859" w:rsidRPr="00CB0DB5" w:rsidRDefault="00DA3859" w:rsidP="00DA20FC">
      <w:pPr>
        <w:keepNext/>
        <w:keepLines/>
        <w:tabs>
          <w:tab w:val="left" w:pos="-360"/>
        </w:tabs>
        <w:spacing w:after="160" w:line="256" w:lineRule="auto"/>
        <w:jc w:val="both"/>
        <w:rPr>
          <w:color w:val="000000" w:themeColor="text1"/>
          <w:lang w:eastAsia="zh-CN"/>
        </w:rPr>
      </w:pPr>
      <w:r w:rsidRPr="00CB0DB5">
        <w:rPr>
          <w:iCs/>
          <w:color w:val="000000" w:themeColor="text1"/>
          <w:lang w:eastAsia="zh-CN"/>
        </w:rPr>
        <w:t>изложи</w:t>
      </w:r>
      <w:r w:rsidR="00CB0DB5" w:rsidRPr="00CB0DB5">
        <w:rPr>
          <w:iCs/>
          <w:color w:val="000000" w:themeColor="text1"/>
          <w:lang w:eastAsia="zh-CN"/>
        </w:rPr>
        <w:t>ть</w:t>
      </w:r>
      <w:r w:rsidRPr="00CB0DB5">
        <w:rPr>
          <w:color w:val="000000" w:themeColor="text1"/>
          <w:lang w:eastAsia="zh-CN"/>
        </w:rPr>
        <w:t xml:space="preserve"> приложение </w:t>
      </w:r>
      <w:r w:rsidR="00CB0DB5" w:rsidRPr="00CB0DB5">
        <w:rPr>
          <w:color w:val="000000" w:themeColor="text1"/>
          <w:lang w:eastAsia="zh-CN"/>
        </w:rPr>
        <w:t>4</w:t>
      </w:r>
      <w:r w:rsidRPr="00CB0DB5">
        <w:rPr>
          <w:color w:val="000000" w:themeColor="text1"/>
          <w:lang w:eastAsia="zh-CN"/>
        </w:rPr>
        <w:t xml:space="preserve"> к Положению в новой редакции согласно приложению.</w:t>
      </w:r>
    </w:p>
    <w:p w14:paraId="634D41B2" w14:textId="1537AC30" w:rsidR="00DA20FC" w:rsidRPr="005B4421" w:rsidRDefault="00DA20FC" w:rsidP="00DA20FC">
      <w:pPr>
        <w:spacing w:before="100" w:beforeAutospacing="1"/>
        <w:jc w:val="both"/>
        <w:rPr>
          <w:color w:val="FF0000"/>
        </w:rPr>
      </w:pPr>
      <w:r>
        <w:rPr>
          <w:b/>
        </w:rPr>
        <w:t>2</w:t>
      </w:r>
      <w:r w:rsidRPr="005B4421">
        <w:rPr>
          <w:b/>
        </w:rPr>
        <w:t>.</w:t>
      </w:r>
      <w:r w:rsidRPr="005B4421">
        <w:rPr>
          <w:color w:val="141414"/>
        </w:rPr>
        <w:t>Настоящее решение вступает в силу со дня принятия, подлежит обнародованию путем размещения в МКУК «</w:t>
      </w:r>
      <w:proofErr w:type="spellStart"/>
      <w:r w:rsidRPr="005B4421">
        <w:rPr>
          <w:color w:val="141414"/>
        </w:rPr>
        <w:t>Суляевский</w:t>
      </w:r>
      <w:proofErr w:type="spellEnd"/>
      <w:r w:rsidRPr="005B4421">
        <w:rPr>
          <w:color w:val="141414"/>
        </w:rPr>
        <w:t xml:space="preserve"> ЦК и БО» в </w:t>
      </w:r>
      <w:proofErr w:type="spellStart"/>
      <w:r w:rsidRPr="005B4421">
        <w:rPr>
          <w:color w:val="141414"/>
        </w:rPr>
        <w:t>Суляевской</w:t>
      </w:r>
      <w:proofErr w:type="spellEnd"/>
      <w:r w:rsidRPr="005B4421">
        <w:rPr>
          <w:color w:val="141414"/>
        </w:rPr>
        <w:t xml:space="preserve">, Ярской и </w:t>
      </w:r>
      <w:proofErr w:type="spellStart"/>
      <w:r w:rsidRPr="005B4421">
        <w:rPr>
          <w:color w:val="141414"/>
        </w:rPr>
        <w:t>Покручинской</w:t>
      </w:r>
      <w:proofErr w:type="spellEnd"/>
      <w:r w:rsidRPr="005B4421">
        <w:rPr>
          <w:color w:val="141414"/>
        </w:rPr>
        <w:t xml:space="preserve"> сельских библиотеках.</w:t>
      </w:r>
    </w:p>
    <w:p w14:paraId="25DE3138" w14:textId="77777777" w:rsidR="00DA20FC" w:rsidRPr="005B4421" w:rsidRDefault="00DA20FC" w:rsidP="00DA20FC">
      <w:pPr>
        <w:widowControl w:val="0"/>
        <w:autoSpaceDE w:val="0"/>
        <w:spacing w:line="240" w:lineRule="exact"/>
      </w:pPr>
    </w:p>
    <w:p w14:paraId="5812E5DE" w14:textId="77777777" w:rsidR="00DA20FC" w:rsidRPr="005B4421" w:rsidRDefault="00DA20FC" w:rsidP="00DA20FC">
      <w:pPr>
        <w:widowControl w:val="0"/>
        <w:autoSpaceDE w:val="0"/>
        <w:rPr>
          <w:b/>
        </w:rPr>
      </w:pPr>
    </w:p>
    <w:p w14:paraId="68095C26" w14:textId="77777777" w:rsidR="00DA20FC" w:rsidRPr="005B4421" w:rsidRDefault="00DA20FC" w:rsidP="00DA20FC">
      <w:pPr>
        <w:widowControl w:val="0"/>
        <w:autoSpaceDE w:val="0"/>
        <w:rPr>
          <w:b/>
        </w:rPr>
      </w:pPr>
    </w:p>
    <w:p w14:paraId="4A210A3A" w14:textId="77777777" w:rsidR="00DA20FC" w:rsidRPr="005B4421" w:rsidRDefault="00DA20FC" w:rsidP="00DA20FC">
      <w:pPr>
        <w:widowControl w:val="0"/>
        <w:autoSpaceDE w:val="0"/>
        <w:spacing w:line="240" w:lineRule="exact"/>
      </w:pPr>
    </w:p>
    <w:p w14:paraId="7092268A" w14:textId="77777777" w:rsidR="00DA20FC" w:rsidRPr="005B4421" w:rsidRDefault="00DA20FC" w:rsidP="00DA20FC">
      <w:pPr>
        <w:widowControl w:val="0"/>
        <w:autoSpaceDE w:val="0"/>
        <w:spacing w:line="240" w:lineRule="exact"/>
        <w:rPr>
          <w:b/>
          <w:color w:val="00000A"/>
          <w:lang w:eastAsia="en-US"/>
        </w:rPr>
      </w:pPr>
      <w:r w:rsidRPr="005B4421">
        <w:rPr>
          <w:b/>
          <w:color w:val="00000A"/>
          <w:lang w:eastAsia="en-US"/>
        </w:rPr>
        <w:t xml:space="preserve">Глава </w:t>
      </w:r>
      <w:proofErr w:type="spellStart"/>
      <w:r w:rsidRPr="005B4421">
        <w:rPr>
          <w:b/>
          <w:color w:val="00000A"/>
          <w:lang w:eastAsia="en-US"/>
        </w:rPr>
        <w:t>Суляевского</w:t>
      </w:r>
      <w:proofErr w:type="spellEnd"/>
      <w:r w:rsidRPr="005B4421">
        <w:rPr>
          <w:b/>
          <w:color w:val="00000A"/>
          <w:lang w:eastAsia="en-US"/>
        </w:rPr>
        <w:t xml:space="preserve">   сельского поселения </w:t>
      </w:r>
      <w:r w:rsidRPr="005B4421">
        <w:rPr>
          <w:b/>
          <w:color w:val="00000A"/>
          <w:lang w:eastAsia="en-US"/>
        </w:rPr>
        <w:tab/>
        <w:t xml:space="preserve">                                              </w:t>
      </w:r>
      <w:proofErr w:type="spellStart"/>
      <w:r w:rsidRPr="005B4421">
        <w:rPr>
          <w:b/>
          <w:color w:val="00000A"/>
          <w:lang w:eastAsia="en-US"/>
        </w:rPr>
        <w:t>С.И.Рекунов</w:t>
      </w:r>
      <w:proofErr w:type="spellEnd"/>
    </w:p>
    <w:p w14:paraId="428E9B27" w14:textId="77777777" w:rsidR="00DA20FC" w:rsidRDefault="00DA20FC" w:rsidP="00DA3859">
      <w:pPr>
        <w:widowControl w:val="0"/>
        <w:ind w:left="4536" w:firstLine="1"/>
        <w:outlineLvl w:val="1"/>
        <w:rPr>
          <w:rFonts w:eastAsia="Calibri"/>
          <w:lang w:eastAsia="zh-CN"/>
        </w:rPr>
      </w:pPr>
    </w:p>
    <w:p w14:paraId="655D0A66" w14:textId="77777777" w:rsidR="00DA20FC" w:rsidRDefault="00DA20FC" w:rsidP="00DA3859">
      <w:pPr>
        <w:widowControl w:val="0"/>
        <w:ind w:left="4536" w:firstLine="1"/>
        <w:outlineLvl w:val="1"/>
        <w:rPr>
          <w:rFonts w:eastAsia="Calibri"/>
          <w:lang w:eastAsia="zh-CN"/>
        </w:rPr>
      </w:pPr>
    </w:p>
    <w:p w14:paraId="607D38DC" w14:textId="77777777" w:rsidR="00DA20FC" w:rsidRDefault="00DA20FC" w:rsidP="00DA3859">
      <w:pPr>
        <w:widowControl w:val="0"/>
        <w:ind w:left="4536" w:firstLine="1"/>
        <w:outlineLvl w:val="1"/>
        <w:rPr>
          <w:rFonts w:eastAsia="Calibri"/>
          <w:lang w:eastAsia="zh-CN"/>
        </w:rPr>
      </w:pPr>
    </w:p>
    <w:p w14:paraId="44DFAB1D" w14:textId="77777777" w:rsidR="00DA20FC" w:rsidRDefault="00DA20FC" w:rsidP="00DA3859">
      <w:pPr>
        <w:widowControl w:val="0"/>
        <w:ind w:left="4536" w:firstLine="1"/>
        <w:outlineLvl w:val="1"/>
        <w:rPr>
          <w:rFonts w:eastAsia="Calibri"/>
          <w:lang w:eastAsia="zh-CN"/>
        </w:rPr>
      </w:pPr>
    </w:p>
    <w:p w14:paraId="49910B4D" w14:textId="77777777" w:rsidR="00DA20FC" w:rsidRDefault="00DA20FC" w:rsidP="00DA3859">
      <w:pPr>
        <w:widowControl w:val="0"/>
        <w:ind w:left="4536" w:firstLine="1"/>
        <w:outlineLvl w:val="1"/>
        <w:rPr>
          <w:rFonts w:eastAsia="Calibri"/>
          <w:lang w:eastAsia="zh-CN"/>
        </w:rPr>
      </w:pPr>
    </w:p>
    <w:p w14:paraId="21ABB55A" w14:textId="77777777" w:rsidR="00DA20FC" w:rsidRDefault="00DA20FC" w:rsidP="00DA3859">
      <w:pPr>
        <w:widowControl w:val="0"/>
        <w:ind w:left="4536" w:firstLine="1"/>
        <w:outlineLvl w:val="1"/>
        <w:rPr>
          <w:rFonts w:eastAsia="Calibri"/>
          <w:lang w:eastAsia="zh-CN"/>
        </w:rPr>
      </w:pPr>
    </w:p>
    <w:p w14:paraId="1B02BECA" w14:textId="77777777" w:rsidR="00DA20FC" w:rsidRDefault="00DA20FC" w:rsidP="00DA3859">
      <w:pPr>
        <w:widowControl w:val="0"/>
        <w:ind w:left="4536" w:firstLine="1"/>
        <w:outlineLvl w:val="1"/>
        <w:rPr>
          <w:rFonts w:eastAsia="Calibri"/>
          <w:lang w:eastAsia="zh-CN"/>
        </w:rPr>
      </w:pPr>
    </w:p>
    <w:p w14:paraId="681029D5" w14:textId="13D562CA" w:rsidR="00DA20FC" w:rsidRDefault="00DA20FC" w:rsidP="00DA20FC">
      <w:pPr>
        <w:widowControl w:val="0"/>
        <w:outlineLvl w:val="1"/>
        <w:rPr>
          <w:rFonts w:eastAsia="Calibri"/>
          <w:lang w:eastAsia="zh-CN"/>
        </w:rPr>
      </w:pPr>
    </w:p>
    <w:p w14:paraId="7C3B9F71" w14:textId="77777777" w:rsidR="00DA20FC" w:rsidRDefault="00DA20FC" w:rsidP="00DA20FC">
      <w:pPr>
        <w:widowControl w:val="0"/>
        <w:outlineLvl w:val="1"/>
        <w:rPr>
          <w:rFonts w:eastAsia="Calibri"/>
          <w:lang w:eastAsia="zh-CN"/>
        </w:rPr>
      </w:pPr>
    </w:p>
    <w:p w14:paraId="5DBF07A5" w14:textId="77777777" w:rsidR="00DA20FC" w:rsidRDefault="00DA20FC" w:rsidP="00DA3859">
      <w:pPr>
        <w:widowControl w:val="0"/>
        <w:ind w:left="4536" w:firstLine="1"/>
        <w:outlineLvl w:val="1"/>
        <w:rPr>
          <w:rFonts w:eastAsia="Calibri"/>
          <w:lang w:eastAsia="zh-CN"/>
        </w:rPr>
      </w:pPr>
    </w:p>
    <w:p w14:paraId="6243337E" w14:textId="4F21C63E" w:rsidR="00DA3859" w:rsidRPr="00DA3859" w:rsidRDefault="00DA3859" w:rsidP="00DA3859">
      <w:pPr>
        <w:widowControl w:val="0"/>
        <w:ind w:left="4536" w:firstLine="1"/>
        <w:outlineLvl w:val="1"/>
        <w:rPr>
          <w:rFonts w:eastAsia="Calibri"/>
          <w:lang w:eastAsia="zh-CN"/>
        </w:rPr>
      </w:pPr>
      <w:r w:rsidRPr="00DA3859">
        <w:rPr>
          <w:rFonts w:eastAsia="Calibri"/>
          <w:lang w:eastAsia="zh-CN"/>
        </w:rPr>
        <w:lastRenderedPageBreak/>
        <w:t xml:space="preserve">Приложение </w:t>
      </w:r>
    </w:p>
    <w:p w14:paraId="471B5ABD" w14:textId="3D4B07EF" w:rsidR="00DA3859" w:rsidRPr="00DA3859" w:rsidRDefault="00DA3859" w:rsidP="00DA3859">
      <w:pPr>
        <w:suppressAutoHyphens/>
        <w:autoSpaceDE w:val="0"/>
        <w:ind w:left="4536"/>
        <w:jc w:val="both"/>
        <w:rPr>
          <w:i/>
          <w:lang w:eastAsia="zh-CN"/>
        </w:rPr>
      </w:pPr>
      <w:r w:rsidRPr="00DA3859">
        <w:rPr>
          <w:lang w:eastAsia="zh-CN"/>
        </w:rPr>
        <w:t xml:space="preserve">к решению Совета </w:t>
      </w:r>
      <w:proofErr w:type="spellStart"/>
      <w:r w:rsidR="00DA20FC">
        <w:rPr>
          <w:lang w:eastAsia="zh-CN"/>
        </w:rPr>
        <w:t>Суляевского</w:t>
      </w:r>
      <w:proofErr w:type="spellEnd"/>
      <w:r w:rsidRPr="00DA3859">
        <w:rPr>
          <w:lang w:eastAsia="zh-CN"/>
        </w:rPr>
        <w:t xml:space="preserve"> сельского поселения Кумылженского муниципального района Волгоградской области</w:t>
      </w:r>
    </w:p>
    <w:p w14:paraId="7F74E90F" w14:textId="76058C2D" w:rsidR="00DA3859" w:rsidRPr="00DA3859" w:rsidRDefault="00DA3859" w:rsidP="00DA3859">
      <w:pPr>
        <w:widowControl w:val="0"/>
        <w:suppressAutoHyphens/>
        <w:autoSpaceDE w:val="0"/>
        <w:ind w:left="4536" w:firstLine="1"/>
        <w:outlineLvl w:val="1"/>
        <w:rPr>
          <w:rFonts w:eastAsia="Calibri"/>
          <w:lang w:eastAsia="zh-CN"/>
        </w:rPr>
      </w:pPr>
      <w:r w:rsidRPr="00DA3859">
        <w:rPr>
          <w:rFonts w:eastAsia="Calibri" w:cs="Arial"/>
          <w:lang w:eastAsia="zh-CN"/>
        </w:rPr>
        <w:t>от «2</w:t>
      </w:r>
      <w:r w:rsidR="00DA20FC">
        <w:rPr>
          <w:rFonts w:eastAsia="Calibri" w:cs="Arial"/>
          <w:lang w:eastAsia="zh-CN"/>
        </w:rPr>
        <w:t>9</w:t>
      </w:r>
      <w:r w:rsidRPr="00DA3859">
        <w:rPr>
          <w:rFonts w:eastAsia="Calibri" w:cs="Arial"/>
          <w:lang w:eastAsia="zh-CN"/>
        </w:rPr>
        <w:t>» июня 2023 г. № 9/</w:t>
      </w:r>
      <w:r w:rsidR="00DA20FC">
        <w:rPr>
          <w:rFonts w:eastAsia="Calibri" w:cs="Arial"/>
          <w:lang w:eastAsia="zh-CN"/>
        </w:rPr>
        <w:t>3</w:t>
      </w:r>
      <w:r w:rsidRPr="00DA3859">
        <w:rPr>
          <w:rFonts w:eastAsia="Calibri" w:cs="Arial"/>
          <w:lang w:eastAsia="zh-CN"/>
        </w:rPr>
        <w:t>-С</w:t>
      </w:r>
    </w:p>
    <w:p w14:paraId="431DF3F0" w14:textId="77777777" w:rsidR="00DA3859" w:rsidRPr="00CB0DB5" w:rsidRDefault="00DA3859" w:rsidP="00DA3859">
      <w:pPr>
        <w:widowControl w:val="0"/>
        <w:suppressAutoHyphens/>
        <w:autoSpaceDE w:val="0"/>
        <w:ind w:firstLine="720"/>
        <w:outlineLvl w:val="1"/>
        <w:rPr>
          <w:rFonts w:eastAsia="Calibri"/>
          <w:color w:val="000000" w:themeColor="text1"/>
          <w:lang w:eastAsia="zh-CN"/>
        </w:rPr>
      </w:pPr>
    </w:p>
    <w:p w14:paraId="6F241208" w14:textId="754BF5A1" w:rsidR="00DA3859" w:rsidRPr="00CB0DB5" w:rsidRDefault="00DA3859" w:rsidP="00DA3859">
      <w:pPr>
        <w:widowControl w:val="0"/>
        <w:suppressAutoHyphens/>
        <w:autoSpaceDE w:val="0"/>
        <w:ind w:left="4536"/>
        <w:outlineLvl w:val="1"/>
        <w:rPr>
          <w:rFonts w:eastAsia="Calibri"/>
          <w:color w:val="000000" w:themeColor="text1"/>
          <w:lang w:eastAsia="zh-CN"/>
        </w:rPr>
      </w:pPr>
      <w:r w:rsidRPr="00CB0DB5">
        <w:rPr>
          <w:rFonts w:eastAsia="Calibri"/>
          <w:color w:val="000000" w:themeColor="text1"/>
          <w:lang w:eastAsia="zh-CN"/>
        </w:rPr>
        <w:t xml:space="preserve">«Приложение </w:t>
      </w:r>
      <w:r w:rsidR="00CB0DB5" w:rsidRPr="00CB0DB5">
        <w:rPr>
          <w:rFonts w:eastAsia="Calibri"/>
          <w:color w:val="000000" w:themeColor="text1"/>
          <w:lang w:eastAsia="zh-CN"/>
        </w:rPr>
        <w:t>4</w:t>
      </w:r>
      <w:r w:rsidRPr="00CB0DB5">
        <w:rPr>
          <w:rFonts w:eastAsia="Calibri"/>
          <w:color w:val="000000" w:themeColor="text1"/>
          <w:lang w:eastAsia="zh-CN"/>
        </w:rPr>
        <w:t xml:space="preserve"> </w:t>
      </w:r>
    </w:p>
    <w:p w14:paraId="55D4A08F" w14:textId="0732882B" w:rsidR="00DA3859" w:rsidRPr="00CB0DB5" w:rsidRDefault="00DA3859" w:rsidP="00DA3859">
      <w:pPr>
        <w:suppressAutoHyphens/>
        <w:ind w:left="4536"/>
        <w:rPr>
          <w:i/>
          <w:iCs/>
          <w:color w:val="000000" w:themeColor="text1"/>
          <w:u w:val="single"/>
          <w:lang w:eastAsia="zh-CN"/>
        </w:rPr>
      </w:pPr>
      <w:r w:rsidRPr="00CB0DB5">
        <w:rPr>
          <w:color w:val="000000" w:themeColor="text1"/>
          <w:lang w:eastAsia="zh-CN"/>
        </w:rPr>
        <w:t xml:space="preserve">к Положению о муниципальном контроле в сфере благоустройства в </w:t>
      </w:r>
      <w:proofErr w:type="spellStart"/>
      <w:r w:rsidR="00CB0DB5" w:rsidRPr="00CB0DB5">
        <w:rPr>
          <w:color w:val="000000" w:themeColor="text1"/>
          <w:lang w:eastAsia="zh-CN"/>
        </w:rPr>
        <w:t>Суляевском</w:t>
      </w:r>
      <w:proofErr w:type="spellEnd"/>
      <w:r w:rsidRPr="00CB0DB5">
        <w:rPr>
          <w:color w:val="000000" w:themeColor="text1"/>
          <w:lang w:eastAsia="zh-CN"/>
        </w:rPr>
        <w:t xml:space="preserve"> сельско</w:t>
      </w:r>
      <w:r w:rsidR="00CB0DB5" w:rsidRPr="00CB0DB5">
        <w:rPr>
          <w:color w:val="000000" w:themeColor="text1"/>
          <w:lang w:eastAsia="zh-CN"/>
        </w:rPr>
        <w:t>м</w:t>
      </w:r>
      <w:r w:rsidRPr="00CB0DB5">
        <w:rPr>
          <w:color w:val="000000" w:themeColor="text1"/>
          <w:lang w:eastAsia="zh-CN"/>
        </w:rPr>
        <w:t xml:space="preserve"> поселени</w:t>
      </w:r>
      <w:r w:rsidR="00CB0DB5" w:rsidRPr="00CB0DB5">
        <w:rPr>
          <w:color w:val="000000" w:themeColor="text1"/>
          <w:lang w:eastAsia="zh-CN"/>
        </w:rPr>
        <w:t>и</w:t>
      </w:r>
      <w:r w:rsidRPr="00CB0DB5">
        <w:rPr>
          <w:color w:val="000000" w:themeColor="text1"/>
          <w:lang w:eastAsia="zh-CN"/>
        </w:rPr>
        <w:t xml:space="preserve"> Кумылженского муниципального района Волгоградской области</w:t>
      </w:r>
    </w:p>
    <w:p w14:paraId="59207E44" w14:textId="77777777" w:rsidR="00DA3859" w:rsidRPr="00CB0DB5" w:rsidRDefault="00DA3859" w:rsidP="00DA3859">
      <w:pPr>
        <w:suppressAutoHyphens/>
        <w:ind w:left="4536"/>
        <w:rPr>
          <w:iCs/>
          <w:color w:val="000000" w:themeColor="text1"/>
          <w:lang w:eastAsia="zh-CN"/>
        </w:rPr>
      </w:pPr>
    </w:p>
    <w:p w14:paraId="4E98DB42" w14:textId="77777777" w:rsidR="00DA3859" w:rsidRPr="00DA3859" w:rsidRDefault="00DA3859" w:rsidP="00DA3859">
      <w:pPr>
        <w:widowControl w:val="0"/>
        <w:suppressAutoHyphens/>
        <w:autoSpaceDE w:val="0"/>
        <w:ind w:firstLine="720"/>
        <w:jc w:val="both"/>
        <w:rPr>
          <w:rFonts w:eastAsia="Calibri"/>
          <w:lang w:eastAsia="zh-CN"/>
        </w:rPr>
      </w:pPr>
    </w:p>
    <w:p w14:paraId="592043AC" w14:textId="77777777" w:rsidR="00DA3859" w:rsidRPr="00DA3859" w:rsidRDefault="00DA3859" w:rsidP="00DA3859">
      <w:pPr>
        <w:widowControl w:val="0"/>
        <w:suppressAutoHyphens/>
        <w:autoSpaceDE w:val="0"/>
        <w:jc w:val="center"/>
        <w:rPr>
          <w:rFonts w:eastAsia="Calibri"/>
          <w:b/>
          <w:shd w:val="clear" w:color="auto" w:fill="F1C100"/>
          <w:lang w:eastAsia="zh-CN"/>
        </w:rPr>
      </w:pPr>
      <w:r w:rsidRPr="00DA3859">
        <w:rPr>
          <w:rFonts w:eastAsia="Calibri"/>
          <w:b/>
          <w:lang w:eastAsia="zh-CN"/>
        </w:rPr>
        <w:t xml:space="preserve">Перечень индикаторов риска </w:t>
      </w:r>
    </w:p>
    <w:p w14:paraId="45D10F60" w14:textId="54E5A5FB" w:rsidR="00DA3859" w:rsidRPr="00DA3859" w:rsidRDefault="00DA3859" w:rsidP="00DA3859">
      <w:pPr>
        <w:widowControl w:val="0"/>
        <w:suppressAutoHyphens/>
        <w:autoSpaceDE w:val="0"/>
        <w:jc w:val="center"/>
        <w:rPr>
          <w:rFonts w:eastAsia="Calibri"/>
          <w:lang w:eastAsia="zh-CN"/>
        </w:rPr>
      </w:pPr>
      <w:r w:rsidRPr="00DA3859">
        <w:rPr>
          <w:rFonts w:eastAsia="Calibri"/>
          <w:b/>
          <w:lang w:eastAsia="zh-CN"/>
        </w:rPr>
        <w:t>нарушения обязательных требований, проверяемых в рамках осуществления муниципального контроля в сфере благоустройства</w:t>
      </w:r>
      <w:r w:rsidR="00A77100">
        <w:rPr>
          <w:rFonts w:eastAsia="Calibri"/>
          <w:b/>
          <w:lang w:eastAsia="zh-CN"/>
        </w:rPr>
        <w:t xml:space="preserve"> Кумылженского муниципального района Волгоградской области</w:t>
      </w:r>
    </w:p>
    <w:p w14:paraId="0047B351" w14:textId="77777777" w:rsidR="00DA3859" w:rsidRPr="00DA3859" w:rsidRDefault="00DA3859" w:rsidP="00DA3859">
      <w:pPr>
        <w:widowControl w:val="0"/>
        <w:suppressAutoHyphens/>
        <w:autoSpaceDE w:val="0"/>
        <w:ind w:firstLine="720"/>
        <w:jc w:val="both"/>
        <w:rPr>
          <w:rFonts w:eastAsia="Calibri"/>
          <w:lang w:eastAsia="zh-CN"/>
        </w:rPr>
      </w:pPr>
    </w:p>
    <w:p w14:paraId="59B6CAF2" w14:textId="43D61B0A" w:rsidR="00DA3859" w:rsidRPr="00DA3859" w:rsidRDefault="00DA3859" w:rsidP="00DA3859">
      <w:pPr>
        <w:widowControl w:val="0"/>
        <w:suppressAutoHyphens/>
        <w:autoSpaceDE w:val="0"/>
        <w:ind w:firstLine="720"/>
        <w:jc w:val="both"/>
        <w:rPr>
          <w:rFonts w:eastAsia="Calibri"/>
          <w:lang w:eastAsia="zh-CN"/>
        </w:rPr>
      </w:pPr>
      <w:r w:rsidRPr="00A77100">
        <w:rPr>
          <w:rFonts w:eastAsia="Calibri"/>
          <w:b/>
          <w:bCs/>
          <w:lang w:eastAsia="zh-CN"/>
        </w:rPr>
        <w:t>1.</w:t>
      </w:r>
      <w:r w:rsidRPr="00DA3859">
        <w:rPr>
          <w:rFonts w:eastAsia="Calibri"/>
          <w:lang w:eastAsia="zh-CN"/>
        </w:rPr>
        <w:t xml:space="preserve">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органа, от граждан, органов государственной власти, органов местного самоуправления, юридических лиц,  из средств массовой информации, о наличии признаков несоблюдения обязательных требований, установленных Правилами благоустройства</w:t>
      </w:r>
      <w:r w:rsidRPr="00DA3859">
        <w:rPr>
          <w:rFonts w:ascii="Arial" w:eastAsia="Calibri" w:hAnsi="Arial" w:cs="Arial"/>
          <w:lang w:eastAsia="zh-CN"/>
        </w:rPr>
        <w:t xml:space="preserve"> </w:t>
      </w:r>
      <w:r w:rsidRPr="00DA3859">
        <w:rPr>
          <w:rFonts w:eastAsia="Calibri" w:cs="Arial"/>
          <w:lang w:eastAsia="zh-CN"/>
        </w:rPr>
        <w:t xml:space="preserve">территории </w:t>
      </w:r>
      <w:proofErr w:type="spellStart"/>
      <w:r w:rsidR="00C828D2">
        <w:rPr>
          <w:rFonts w:eastAsia="Calibri" w:cs="Arial"/>
          <w:lang w:eastAsia="zh-CN"/>
        </w:rPr>
        <w:t>Суляевского</w:t>
      </w:r>
      <w:proofErr w:type="spellEnd"/>
      <w:r w:rsidRPr="00DA3859">
        <w:rPr>
          <w:rFonts w:eastAsia="Calibri" w:cs="Arial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Pr="00DA3859">
        <w:rPr>
          <w:rFonts w:eastAsia="Calibri"/>
          <w:lang w:eastAsia="zh-CN"/>
        </w:rPr>
        <w:t>.</w:t>
      </w:r>
    </w:p>
    <w:p w14:paraId="5494794F" w14:textId="4420451F" w:rsidR="00DA3859" w:rsidRPr="00DA3859" w:rsidRDefault="00DA3859" w:rsidP="00DA3859">
      <w:pPr>
        <w:ind w:firstLine="709"/>
        <w:jc w:val="both"/>
        <w:rPr>
          <w:rFonts w:eastAsia="Calibri"/>
          <w:lang w:eastAsia="en-US"/>
        </w:rPr>
      </w:pPr>
      <w:r w:rsidRPr="00C828D2">
        <w:rPr>
          <w:rFonts w:eastAsia="Calibri"/>
          <w:b/>
          <w:bCs/>
          <w:lang w:eastAsia="en-US"/>
        </w:rPr>
        <w:t>2.</w:t>
      </w:r>
      <w:r w:rsidRPr="00DA3859">
        <w:rPr>
          <w:rFonts w:eastAsia="Calibri"/>
          <w:lang w:eastAsia="en-US"/>
        </w:rPr>
        <w:t xml:space="preserve"> Поступление в адрес контрольного органа в течение 60 дней двух и более обращений (информации) от граждан, органов государственной власти, органов местного самоуправления, юридических лиц, из средств массовой информации о наличии признаков несоблюдения контролируемым лицом обязательных требований, установленных Правилами благоустройства</w:t>
      </w:r>
      <w:r w:rsidRPr="00DA3859">
        <w:rPr>
          <w:rFonts w:ascii="Calibri" w:eastAsia="Calibri" w:hAnsi="Calibri"/>
          <w:lang w:eastAsia="en-US"/>
        </w:rPr>
        <w:t xml:space="preserve"> </w:t>
      </w:r>
      <w:r w:rsidRPr="00DA3859">
        <w:rPr>
          <w:rFonts w:eastAsia="Calibri"/>
          <w:lang w:eastAsia="en-US"/>
        </w:rPr>
        <w:t xml:space="preserve">территории </w:t>
      </w:r>
      <w:proofErr w:type="spellStart"/>
      <w:r w:rsidR="00C828D2">
        <w:rPr>
          <w:rFonts w:eastAsia="Calibri"/>
          <w:lang w:eastAsia="en-US"/>
        </w:rPr>
        <w:t>Суляевского</w:t>
      </w:r>
      <w:proofErr w:type="spellEnd"/>
      <w:r w:rsidRPr="00DA3859">
        <w:rPr>
          <w:rFonts w:eastAsia="Calibri"/>
          <w:lang w:eastAsia="en-US"/>
        </w:rPr>
        <w:t xml:space="preserve"> сельского поселения Кумылженского муниципального района Волгоградской области, в случае, если в течение года до поступления первого из указанных обращений (информации) контролируемому лицу объявлялось предостережение о недопустимости нарушения аналогичных обязательных требований.</w:t>
      </w:r>
    </w:p>
    <w:p w14:paraId="5EFEBA4B" w14:textId="77777777" w:rsidR="00DA3859" w:rsidRPr="00DA3859" w:rsidRDefault="00DA3859" w:rsidP="00DA3859">
      <w:pPr>
        <w:suppressAutoHyphens/>
        <w:rPr>
          <w:lang w:eastAsia="zh-CN"/>
        </w:rPr>
      </w:pPr>
    </w:p>
    <w:p w14:paraId="1E31DB64" w14:textId="77777777" w:rsidR="00F102BD" w:rsidRPr="00DA3859" w:rsidRDefault="00F102BD" w:rsidP="00F102BD">
      <w:pPr>
        <w:tabs>
          <w:tab w:val="left" w:pos="2265"/>
        </w:tabs>
        <w:rPr>
          <w:b/>
          <w:bCs/>
        </w:rPr>
      </w:pPr>
    </w:p>
    <w:sectPr w:rsidR="00F102BD" w:rsidRPr="00DA3859" w:rsidSect="00167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600A2"/>
    <w:multiLevelType w:val="hybridMultilevel"/>
    <w:tmpl w:val="B6D8E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87"/>
    <w:rsid w:val="0024534E"/>
    <w:rsid w:val="002A5DAE"/>
    <w:rsid w:val="0037444B"/>
    <w:rsid w:val="00704D87"/>
    <w:rsid w:val="0089077E"/>
    <w:rsid w:val="00A77100"/>
    <w:rsid w:val="00C828D2"/>
    <w:rsid w:val="00C91457"/>
    <w:rsid w:val="00CB0DB5"/>
    <w:rsid w:val="00DA20FC"/>
    <w:rsid w:val="00DA3859"/>
    <w:rsid w:val="00F102BD"/>
    <w:rsid w:val="00F1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8198"/>
  <w15:chartTrackingRefBased/>
  <w15:docId w15:val="{F742C121-6EF7-4375-A4B3-8247F419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102BD"/>
    <w:pPr>
      <w:ind w:left="720"/>
    </w:pPr>
  </w:style>
  <w:style w:type="paragraph" w:styleId="a4">
    <w:name w:val="Normal (Web)"/>
    <w:basedOn w:val="a"/>
    <w:uiPriority w:val="99"/>
    <w:rsid w:val="00F102BD"/>
    <w:pPr>
      <w:spacing w:before="100" w:beforeAutospacing="1" w:after="240" w:line="312" w:lineRule="auto"/>
    </w:pPr>
  </w:style>
  <w:style w:type="paragraph" w:customStyle="1" w:styleId="s1">
    <w:name w:val="s_1"/>
    <w:basedOn w:val="a"/>
    <w:uiPriority w:val="99"/>
    <w:rsid w:val="00F102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2023-07-03T08:30:00Z</dcterms:created>
  <dcterms:modified xsi:type="dcterms:W3CDTF">2023-07-19T07:44:00Z</dcterms:modified>
</cp:coreProperties>
</file>