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8F" w:rsidRPr="0058048B" w:rsidRDefault="00DF468F" w:rsidP="00DF468F">
      <w:pPr>
        <w:suppressAutoHyphens/>
        <w:spacing w:after="0" w:line="240" w:lineRule="auto"/>
        <w:jc w:val="center"/>
        <w:rPr>
          <w:rFonts w:ascii="Times New Roman" w:hAnsi="Times New Roman" w:cs="Times New Roman"/>
          <w:b/>
          <w:bCs/>
          <w:sz w:val="24"/>
          <w:szCs w:val="24"/>
          <w:lang w:eastAsia="zh-CN"/>
        </w:rPr>
      </w:pPr>
      <w:r w:rsidRPr="0058048B">
        <w:rPr>
          <w:rFonts w:ascii="Times New Roman" w:hAnsi="Times New Roman" w:cs="Times New Roman"/>
          <w:b/>
          <w:bCs/>
          <w:sz w:val="24"/>
          <w:szCs w:val="24"/>
          <w:lang w:eastAsia="zh-CN"/>
        </w:rPr>
        <w:t>ВОЛГОГРАДСКАЯ ОБЛАСТЬ</w:t>
      </w:r>
    </w:p>
    <w:p w:rsidR="00DF468F" w:rsidRPr="0058048B" w:rsidRDefault="00DF468F" w:rsidP="00DF468F">
      <w:pPr>
        <w:suppressAutoHyphens/>
        <w:spacing w:after="0" w:line="240" w:lineRule="auto"/>
        <w:jc w:val="center"/>
        <w:rPr>
          <w:rFonts w:ascii="Times New Roman" w:hAnsi="Times New Roman" w:cs="Times New Roman"/>
          <w:b/>
          <w:bCs/>
          <w:sz w:val="24"/>
          <w:szCs w:val="24"/>
          <w:lang w:eastAsia="zh-CN"/>
        </w:rPr>
      </w:pPr>
      <w:r w:rsidRPr="0058048B">
        <w:rPr>
          <w:rFonts w:ascii="Times New Roman" w:hAnsi="Times New Roman" w:cs="Times New Roman"/>
          <w:b/>
          <w:bCs/>
          <w:sz w:val="24"/>
          <w:szCs w:val="24"/>
          <w:lang w:eastAsia="zh-CN"/>
        </w:rPr>
        <w:t>КУМЫЛЖЕНСКИЙ  МУНИЦИПАЛЬНЫЙ РАЙОН</w:t>
      </w:r>
    </w:p>
    <w:p w:rsidR="00DF468F" w:rsidRPr="0058048B" w:rsidRDefault="00DF468F" w:rsidP="00DF468F">
      <w:pPr>
        <w:suppressAutoHyphens/>
        <w:spacing w:after="0" w:line="240" w:lineRule="auto"/>
        <w:jc w:val="center"/>
        <w:rPr>
          <w:rFonts w:ascii="Times New Roman" w:hAnsi="Times New Roman" w:cs="Times New Roman"/>
          <w:b/>
          <w:bCs/>
          <w:sz w:val="24"/>
          <w:szCs w:val="24"/>
          <w:lang w:eastAsia="zh-CN"/>
        </w:rPr>
      </w:pPr>
      <w:r w:rsidRPr="0058048B">
        <w:rPr>
          <w:rFonts w:ascii="Times New Roman" w:hAnsi="Times New Roman" w:cs="Times New Roman"/>
          <w:b/>
          <w:bCs/>
          <w:sz w:val="24"/>
          <w:szCs w:val="24"/>
          <w:lang w:eastAsia="zh-CN"/>
        </w:rPr>
        <w:t>СУЛЯЕВСКОЕ   СЕЛЬСКОЕ ПОСЕЛЕНИЕ</w:t>
      </w:r>
    </w:p>
    <w:p w:rsidR="00DF468F" w:rsidRPr="0058048B" w:rsidRDefault="00DF468F" w:rsidP="00DF468F">
      <w:pPr>
        <w:suppressAutoHyphens/>
        <w:spacing w:after="0" w:line="240" w:lineRule="auto"/>
        <w:jc w:val="center"/>
        <w:rPr>
          <w:rFonts w:ascii="Times New Roman" w:hAnsi="Times New Roman" w:cs="Times New Roman"/>
          <w:b/>
          <w:bCs/>
          <w:sz w:val="24"/>
          <w:szCs w:val="24"/>
          <w:lang w:eastAsia="zh-CN"/>
        </w:rPr>
      </w:pPr>
      <w:r w:rsidRPr="0058048B">
        <w:rPr>
          <w:rFonts w:ascii="Times New Roman" w:hAnsi="Times New Roman" w:cs="Times New Roman"/>
          <w:b/>
          <w:bCs/>
          <w:sz w:val="24"/>
          <w:szCs w:val="24"/>
          <w:lang w:eastAsia="zh-CN"/>
        </w:rPr>
        <w:t>СОВЕТ СУЛЯЕВСКОГО  СЕЛЬСКОГО ПОСЕЛЕНИЯ</w:t>
      </w:r>
    </w:p>
    <w:p w:rsidR="00DF468F" w:rsidRPr="0058048B" w:rsidRDefault="00DF468F" w:rsidP="00DF468F">
      <w:pPr>
        <w:suppressAutoHyphens/>
        <w:spacing w:after="0" w:line="240" w:lineRule="auto"/>
        <w:jc w:val="center"/>
        <w:rPr>
          <w:rFonts w:ascii="Times New Roman" w:hAnsi="Times New Roman" w:cs="Times New Roman"/>
          <w:bCs/>
          <w:sz w:val="24"/>
          <w:szCs w:val="24"/>
          <w:lang w:eastAsia="zh-CN"/>
        </w:rPr>
      </w:pPr>
      <w:r w:rsidRPr="0058048B">
        <w:rPr>
          <w:rFonts w:ascii="Times New Roman" w:hAnsi="Times New Roman" w:cs="Times New Roman"/>
          <w:bCs/>
          <w:sz w:val="24"/>
          <w:szCs w:val="24"/>
          <w:lang w:eastAsia="zh-CN"/>
        </w:rPr>
        <w:t xml:space="preserve">  четвертого созыва</w:t>
      </w:r>
    </w:p>
    <w:p w:rsidR="00DF468F" w:rsidRPr="0058048B" w:rsidRDefault="00DF468F" w:rsidP="00DF468F">
      <w:pPr>
        <w:suppressAutoHyphens/>
        <w:spacing w:after="0" w:line="240" w:lineRule="auto"/>
        <w:jc w:val="center"/>
        <w:rPr>
          <w:rFonts w:ascii="Times New Roman" w:hAnsi="Times New Roman" w:cs="Times New Roman"/>
          <w:bCs/>
          <w:sz w:val="24"/>
          <w:szCs w:val="24"/>
          <w:lang w:eastAsia="zh-CN"/>
        </w:rPr>
      </w:pPr>
    </w:p>
    <w:p w:rsidR="00DF468F" w:rsidRPr="0058048B" w:rsidRDefault="00DF468F" w:rsidP="00DF468F">
      <w:pPr>
        <w:suppressAutoHyphens/>
        <w:spacing w:after="0" w:line="240" w:lineRule="auto"/>
        <w:jc w:val="center"/>
        <w:rPr>
          <w:rFonts w:ascii="Times New Roman" w:hAnsi="Times New Roman" w:cs="Times New Roman"/>
          <w:b/>
          <w:bCs/>
          <w:sz w:val="24"/>
          <w:szCs w:val="24"/>
          <w:lang w:eastAsia="zh-CN"/>
        </w:rPr>
      </w:pPr>
    </w:p>
    <w:p w:rsidR="00DF468F" w:rsidRPr="0058048B" w:rsidRDefault="00DF468F" w:rsidP="00DF468F">
      <w:pPr>
        <w:suppressAutoHyphens/>
        <w:spacing w:after="0" w:line="240" w:lineRule="auto"/>
        <w:jc w:val="center"/>
        <w:rPr>
          <w:rFonts w:ascii="Times New Roman" w:hAnsi="Times New Roman" w:cs="Times New Roman"/>
          <w:b/>
          <w:bCs/>
          <w:sz w:val="24"/>
          <w:szCs w:val="24"/>
          <w:u w:val="single"/>
          <w:lang w:eastAsia="zh-CN"/>
        </w:rPr>
      </w:pPr>
      <w:r w:rsidRPr="0058048B">
        <w:rPr>
          <w:rFonts w:ascii="Times New Roman" w:hAnsi="Times New Roman" w:cs="Times New Roman"/>
          <w:b/>
          <w:bCs/>
          <w:sz w:val="24"/>
          <w:szCs w:val="24"/>
          <w:lang w:eastAsia="zh-CN"/>
        </w:rPr>
        <w:t>РЕШЕНИЕ</w:t>
      </w:r>
    </w:p>
    <w:p w:rsidR="00DF468F" w:rsidRPr="0058048B" w:rsidRDefault="00DF468F" w:rsidP="00DF468F">
      <w:pPr>
        <w:suppressAutoHyphens/>
        <w:spacing w:after="0" w:line="240" w:lineRule="auto"/>
        <w:rPr>
          <w:rFonts w:ascii="Times New Roman" w:hAnsi="Times New Roman" w:cs="Times New Roman"/>
          <w:sz w:val="24"/>
          <w:szCs w:val="24"/>
          <w:lang w:eastAsia="zh-CN"/>
        </w:rPr>
      </w:pPr>
    </w:p>
    <w:p w:rsidR="00DF468F" w:rsidRPr="00DF468F" w:rsidRDefault="00DF468F" w:rsidP="00DF468F">
      <w:pPr>
        <w:suppressAutoHyphens/>
        <w:spacing w:after="0" w:line="240" w:lineRule="auto"/>
        <w:rPr>
          <w:rFonts w:ascii="Times New Roman" w:hAnsi="Times New Roman" w:cs="Times New Roman"/>
          <w:b/>
          <w:color w:val="000000" w:themeColor="text1"/>
          <w:spacing w:val="7"/>
          <w:sz w:val="24"/>
          <w:szCs w:val="24"/>
          <w:lang w:eastAsia="zh-CN"/>
        </w:rPr>
      </w:pPr>
      <w:r w:rsidRPr="00DF468F">
        <w:rPr>
          <w:rFonts w:ascii="Times New Roman" w:hAnsi="Times New Roman" w:cs="Times New Roman"/>
          <w:b/>
          <w:color w:val="000000" w:themeColor="text1"/>
          <w:sz w:val="24"/>
          <w:szCs w:val="24"/>
          <w:lang w:eastAsia="zh-CN"/>
        </w:rPr>
        <w:t>от 11.02.</w:t>
      </w:r>
      <w:r w:rsidRPr="00DF468F">
        <w:rPr>
          <w:rFonts w:ascii="Times New Roman" w:hAnsi="Times New Roman" w:cs="Times New Roman"/>
          <w:b/>
          <w:color w:val="000000" w:themeColor="text1"/>
          <w:spacing w:val="7"/>
          <w:sz w:val="24"/>
          <w:szCs w:val="24"/>
          <w:lang w:eastAsia="zh-CN"/>
        </w:rPr>
        <w:t xml:space="preserve">2022 г.                                                                                            </w:t>
      </w:r>
      <w:r w:rsidRPr="00DF468F">
        <w:rPr>
          <w:rFonts w:ascii="Times New Roman" w:hAnsi="Times New Roman" w:cs="Times New Roman"/>
          <w:b/>
          <w:color w:val="000000" w:themeColor="text1"/>
          <w:sz w:val="24"/>
          <w:szCs w:val="24"/>
          <w:lang w:eastAsia="zh-CN"/>
        </w:rPr>
        <w:t>№ 2/2</w:t>
      </w:r>
      <w:r w:rsidRPr="00DF468F">
        <w:rPr>
          <w:rFonts w:ascii="Times New Roman" w:hAnsi="Times New Roman" w:cs="Times New Roman"/>
          <w:b/>
          <w:color w:val="000000" w:themeColor="text1"/>
          <w:spacing w:val="7"/>
          <w:sz w:val="24"/>
          <w:szCs w:val="24"/>
          <w:lang w:eastAsia="zh-CN"/>
        </w:rPr>
        <w:t>-С</w:t>
      </w:r>
    </w:p>
    <w:p w:rsidR="00DF468F" w:rsidRPr="00DF468F" w:rsidRDefault="00DF468F" w:rsidP="00DF468F">
      <w:pPr>
        <w:suppressAutoHyphens/>
        <w:spacing w:after="0" w:line="240" w:lineRule="auto"/>
        <w:rPr>
          <w:rFonts w:ascii="Times New Roman" w:hAnsi="Times New Roman" w:cs="Times New Roman"/>
          <w:b/>
          <w:color w:val="000000" w:themeColor="text1"/>
          <w:spacing w:val="-2"/>
          <w:sz w:val="24"/>
          <w:szCs w:val="24"/>
        </w:rPr>
      </w:pPr>
    </w:p>
    <w:p w:rsidR="00DF468F" w:rsidRPr="00DF468F" w:rsidRDefault="00DF468F" w:rsidP="00DF468F">
      <w:pPr>
        <w:widowControl w:val="0"/>
        <w:spacing w:after="0" w:line="240" w:lineRule="exact"/>
        <w:jc w:val="center"/>
        <w:outlineLvl w:val="0"/>
        <w:rPr>
          <w:rFonts w:ascii="Times New Roman" w:hAnsi="Times New Roman" w:cs="Times New Roman"/>
          <w:color w:val="000000" w:themeColor="text1"/>
          <w:sz w:val="24"/>
          <w:szCs w:val="24"/>
        </w:rPr>
      </w:pPr>
    </w:p>
    <w:p w:rsidR="00DF468F" w:rsidRPr="0058048B" w:rsidRDefault="00DF468F" w:rsidP="00DF468F">
      <w:pPr>
        <w:widowControl w:val="0"/>
        <w:spacing w:after="0" w:line="240" w:lineRule="exact"/>
        <w:jc w:val="both"/>
        <w:outlineLvl w:val="0"/>
        <w:rPr>
          <w:rFonts w:ascii="Times New Roman" w:hAnsi="Times New Roman" w:cs="Times New Roman"/>
          <w:b/>
          <w:iCs/>
          <w:sz w:val="24"/>
          <w:szCs w:val="24"/>
        </w:rPr>
      </w:pPr>
      <w:r w:rsidRPr="0058048B">
        <w:rPr>
          <w:rFonts w:ascii="Times New Roman" w:hAnsi="Times New Roman" w:cs="Times New Roman"/>
          <w:b/>
          <w:sz w:val="24"/>
          <w:szCs w:val="24"/>
        </w:rPr>
        <w:t xml:space="preserve">О внесении изменений в решение Совета </w:t>
      </w:r>
      <w:proofErr w:type="spellStart"/>
      <w:r w:rsidRPr="0058048B">
        <w:rPr>
          <w:rFonts w:ascii="Times New Roman" w:hAnsi="Times New Roman" w:cs="Times New Roman"/>
          <w:b/>
          <w:sz w:val="24"/>
          <w:szCs w:val="24"/>
        </w:rPr>
        <w:t>Суляевского</w:t>
      </w:r>
      <w:proofErr w:type="spellEnd"/>
      <w:r w:rsidRPr="0058048B">
        <w:rPr>
          <w:rFonts w:ascii="Times New Roman" w:hAnsi="Times New Roman" w:cs="Times New Roman"/>
          <w:b/>
          <w:sz w:val="24"/>
          <w:szCs w:val="24"/>
        </w:rPr>
        <w:t xml:space="preserve"> сельского поселения  от «</w:t>
      </w:r>
      <w:r>
        <w:rPr>
          <w:rFonts w:ascii="Times New Roman" w:hAnsi="Times New Roman" w:cs="Times New Roman"/>
          <w:b/>
          <w:sz w:val="24"/>
          <w:szCs w:val="24"/>
        </w:rPr>
        <w:t>30</w:t>
      </w:r>
      <w:r w:rsidRPr="0058048B">
        <w:rPr>
          <w:rFonts w:ascii="Times New Roman" w:hAnsi="Times New Roman" w:cs="Times New Roman"/>
          <w:b/>
          <w:sz w:val="24"/>
          <w:szCs w:val="24"/>
        </w:rPr>
        <w:t xml:space="preserve">» </w:t>
      </w:r>
      <w:r>
        <w:rPr>
          <w:rFonts w:ascii="Times New Roman" w:hAnsi="Times New Roman" w:cs="Times New Roman"/>
          <w:b/>
          <w:sz w:val="24"/>
          <w:szCs w:val="24"/>
        </w:rPr>
        <w:t>июля 2021 г.  № 13/1</w:t>
      </w:r>
      <w:r w:rsidRPr="0058048B">
        <w:rPr>
          <w:rFonts w:ascii="Times New Roman" w:hAnsi="Times New Roman" w:cs="Times New Roman"/>
          <w:b/>
          <w:sz w:val="24"/>
          <w:szCs w:val="24"/>
        </w:rPr>
        <w:t xml:space="preserve">-С «  Об утверждении Положения о </w:t>
      </w:r>
      <w:bookmarkStart w:id="0" w:name="_Hlk73706793"/>
      <w:r w:rsidRPr="0058048B">
        <w:rPr>
          <w:rFonts w:ascii="Times New Roman" w:hAnsi="Times New Roman" w:cs="Times New Roman"/>
          <w:b/>
          <w:sz w:val="24"/>
          <w:szCs w:val="24"/>
        </w:rPr>
        <w:t xml:space="preserve">муниципальном контроле </w:t>
      </w:r>
      <w:bookmarkEnd w:id="0"/>
      <w:r w:rsidRPr="0058048B">
        <w:rPr>
          <w:rFonts w:ascii="Times New Roman" w:hAnsi="Times New Roman" w:cs="Times New Roman"/>
          <w:b/>
          <w:sz w:val="24"/>
          <w:szCs w:val="24"/>
        </w:rPr>
        <w:t xml:space="preserve">в сфере благоустройства </w:t>
      </w:r>
      <w:bookmarkStart w:id="1" w:name="_Hlk77837686"/>
      <w:r w:rsidRPr="0058048B">
        <w:rPr>
          <w:rFonts w:ascii="Times New Roman" w:hAnsi="Times New Roman" w:cs="Times New Roman"/>
          <w:b/>
          <w:sz w:val="24"/>
          <w:szCs w:val="24"/>
        </w:rPr>
        <w:t xml:space="preserve">в </w:t>
      </w:r>
      <w:bookmarkStart w:id="2" w:name="_Hlk77838122"/>
      <w:proofErr w:type="spellStart"/>
      <w:r>
        <w:rPr>
          <w:rFonts w:ascii="Times New Roman" w:hAnsi="Times New Roman" w:cs="Times New Roman"/>
          <w:b/>
          <w:iCs/>
          <w:sz w:val="24"/>
          <w:szCs w:val="24"/>
        </w:rPr>
        <w:t>Суляевском</w:t>
      </w:r>
      <w:proofErr w:type="spellEnd"/>
      <w:r w:rsidRPr="0058048B">
        <w:rPr>
          <w:rFonts w:ascii="Times New Roman" w:hAnsi="Times New Roman" w:cs="Times New Roman"/>
          <w:b/>
          <w:iCs/>
          <w:sz w:val="24"/>
          <w:szCs w:val="24"/>
        </w:rPr>
        <w:t xml:space="preserve"> сельском поселении</w:t>
      </w:r>
      <w:r w:rsidRPr="0058048B">
        <w:rPr>
          <w:rFonts w:ascii="Times New Roman" w:hAnsi="Times New Roman" w:cs="Times New Roman"/>
          <w:b/>
          <w:i/>
          <w:sz w:val="24"/>
          <w:szCs w:val="24"/>
        </w:rPr>
        <w:t xml:space="preserve"> </w:t>
      </w:r>
      <w:proofErr w:type="spellStart"/>
      <w:r w:rsidRPr="0058048B">
        <w:rPr>
          <w:rFonts w:ascii="Times New Roman" w:hAnsi="Times New Roman" w:cs="Times New Roman"/>
          <w:b/>
          <w:iCs/>
          <w:sz w:val="24"/>
          <w:szCs w:val="24"/>
        </w:rPr>
        <w:t>Кумылженского</w:t>
      </w:r>
      <w:proofErr w:type="spellEnd"/>
      <w:r w:rsidRPr="0058048B">
        <w:rPr>
          <w:rFonts w:ascii="Times New Roman" w:hAnsi="Times New Roman" w:cs="Times New Roman"/>
          <w:b/>
          <w:iCs/>
          <w:sz w:val="24"/>
          <w:szCs w:val="24"/>
        </w:rPr>
        <w:t xml:space="preserve"> муниципального района Волгоградской области»</w:t>
      </w:r>
    </w:p>
    <w:p w:rsidR="00DF468F" w:rsidRPr="0058048B" w:rsidRDefault="00DF468F" w:rsidP="00DF468F">
      <w:pPr>
        <w:widowControl w:val="0"/>
        <w:spacing w:after="0" w:line="317" w:lineRule="exact"/>
        <w:ind w:right="9"/>
        <w:outlineLvl w:val="0"/>
        <w:rPr>
          <w:rFonts w:ascii="Times New Roman" w:hAnsi="Times New Roman" w:cs="Times New Roman"/>
          <w:iCs/>
          <w:sz w:val="24"/>
          <w:szCs w:val="24"/>
        </w:rPr>
      </w:pPr>
    </w:p>
    <w:bookmarkEnd w:id="1"/>
    <w:bookmarkEnd w:id="2"/>
    <w:p w:rsidR="00DF468F" w:rsidRPr="0058048B" w:rsidRDefault="00DF468F" w:rsidP="00DF468F">
      <w:pPr>
        <w:widowControl w:val="0"/>
        <w:spacing w:after="0" w:line="240" w:lineRule="auto"/>
        <w:ind w:firstLine="720"/>
        <w:jc w:val="both"/>
        <w:rPr>
          <w:rFonts w:ascii="Times New Roman" w:hAnsi="Times New Roman" w:cs="Times New Roman"/>
          <w:iCs/>
          <w:sz w:val="24"/>
          <w:szCs w:val="24"/>
        </w:rPr>
      </w:pPr>
      <w:r w:rsidRPr="0058048B">
        <w:rPr>
          <w:rFonts w:ascii="Times New Roman" w:hAnsi="Times New Roman" w:cs="Times New Roman"/>
          <w:sz w:val="24"/>
          <w:szCs w:val="24"/>
        </w:rPr>
        <w:t xml:space="preserve">В соответствии с </w:t>
      </w:r>
      <w:proofErr w:type="gramStart"/>
      <w:r w:rsidRPr="0058048B">
        <w:rPr>
          <w:rFonts w:ascii="Times New Roman" w:hAnsi="Times New Roman" w:cs="Times New Roman"/>
          <w:sz w:val="24"/>
          <w:szCs w:val="24"/>
        </w:rPr>
        <w:t>Федеральным</w:t>
      </w:r>
      <w:proofErr w:type="gramEnd"/>
      <w:r w:rsidRPr="0058048B">
        <w:rPr>
          <w:rFonts w:ascii="Times New Roman" w:hAnsi="Times New Roman" w:cs="Times New Roman"/>
          <w:sz w:val="24"/>
          <w:szCs w:val="24"/>
        </w:rPr>
        <w:t xml:space="preserve"> </w:t>
      </w:r>
      <w:hyperlink r:id="rId5" w:history="1">
        <w:r w:rsidRPr="0058048B">
          <w:rPr>
            <w:rStyle w:val="a3"/>
            <w:rFonts w:ascii="Times New Roman" w:hAnsi="Times New Roman" w:cs="Times New Roman"/>
            <w:color w:val="000000"/>
            <w:sz w:val="24"/>
            <w:szCs w:val="24"/>
            <w:u w:val="none"/>
          </w:rPr>
          <w:t>закон</w:t>
        </w:r>
      </w:hyperlink>
      <w:r w:rsidRPr="0058048B">
        <w:rPr>
          <w:rFonts w:ascii="Times New Roman" w:hAnsi="Times New Roman" w:cs="Times New Roman"/>
          <w:sz w:val="24"/>
          <w:szCs w:val="24"/>
        </w:rPr>
        <w:t>ом от 06.10.2003 № 131-ФЗ «Об общих принципах организации местного самоуправлени</w:t>
      </w:r>
      <w:r>
        <w:rPr>
          <w:rFonts w:ascii="Times New Roman" w:hAnsi="Times New Roman" w:cs="Times New Roman"/>
          <w:sz w:val="24"/>
          <w:szCs w:val="24"/>
        </w:rPr>
        <w:t xml:space="preserve">я </w:t>
      </w:r>
      <w:r w:rsidRPr="0058048B">
        <w:rPr>
          <w:rFonts w:ascii="Times New Roman" w:hAnsi="Times New Roman" w:cs="Times New Roman"/>
          <w:sz w:val="24"/>
          <w:szCs w:val="24"/>
        </w:rPr>
        <w:t xml:space="preserve">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w:t>
      </w:r>
      <w:proofErr w:type="spellStart"/>
      <w:r>
        <w:rPr>
          <w:rFonts w:ascii="Times New Roman" w:hAnsi="Times New Roman" w:cs="Times New Roman"/>
          <w:iCs/>
          <w:sz w:val="24"/>
          <w:szCs w:val="24"/>
        </w:rPr>
        <w:t>Суляевского</w:t>
      </w:r>
      <w:proofErr w:type="spellEnd"/>
      <w:r w:rsidRPr="0058048B">
        <w:rPr>
          <w:rFonts w:ascii="Times New Roman" w:hAnsi="Times New Roman" w:cs="Times New Roman"/>
          <w:iCs/>
          <w:sz w:val="24"/>
          <w:szCs w:val="24"/>
        </w:rPr>
        <w:t xml:space="preserve"> сельского поселения</w:t>
      </w:r>
      <w:r w:rsidRPr="0058048B">
        <w:rPr>
          <w:rFonts w:ascii="Times New Roman" w:hAnsi="Times New Roman" w:cs="Times New Roman"/>
          <w:i/>
          <w:sz w:val="24"/>
          <w:szCs w:val="24"/>
        </w:rPr>
        <w:t xml:space="preserve"> </w:t>
      </w:r>
      <w:proofErr w:type="spellStart"/>
      <w:r w:rsidRPr="0058048B">
        <w:rPr>
          <w:rFonts w:ascii="Times New Roman" w:hAnsi="Times New Roman" w:cs="Times New Roman"/>
          <w:iCs/>
          <w:sz w:val="24"/>
          <w:szCs w:val="24"/>
        </w:rPr>
        <w:t>Кумылженского</w:t>
      </w:r>
      <w:proofErr w:type="spellEnd"/>
      <w:r w:rsidRPr="0058048B">
        <w:rPr>
          <w:rFonts w:ascii="Times New Roman" w:hAnsi="Times New Roman" w:cs="Times New Roman"/>
          <w:iCs/>
          <w:sz w:val="24"/>
          <w:szCs w:val="24"/>
        </w:rPr>
        <w:t xml:space="preserve"> муниципального района Волгоградской области</w:t>
      </w:r>
    </w:p>
    <w:p w:rsidR="00DF468F" w:rsidRPr="0058048B" w:rsidRDefault="00DF468F" w:rsidP="00DF468F">
      <w:pPr>
        <w:widowControl w:val="0"/>
        <w:spacing w:after="0" w:line="240" w:lineRule="auto"/>
        <w:ind w:firstLine="720"/>
        <w:rPr>
          <w:rFonts w:ascii="Times New Roman" w:hAnsi="Times New Roman" w:cs="Times New Roman"/>
          <w:iCs/>
          <w:sz w:val="24"/>
          <w:szCs w:val="24"/>
        </w:rPr>
      </w:pPr>
    </w:p>
    <w:p w:rsidR="00DF468F" w:rsidRPr="0058048B" w:rsidRDefault="00DF468F" w:rsidP="00DF468F">
      <w:pPr>
        <w:widowControl w:val="0"/>
        <w:spacing w:after="0" w:line="240" w:lineRule="auto"/>
        <w:ind w:firstLine="720"/>
        <w:rPr>
          <w:rFonts w:ascii="Times New Roman" w:hAnsi="Times New Roman" w:cs="Times New Roman"/>
          <w:b/>
          <w:sz w:val="24"/>
          <w:szCs w:val="24"/>
          <w:lang w:eastAsia="zh-CN"/>
        </w:rPr>
      </w:pPr>
      <w:r w:rsidRPr="0058048B">
        <w:rPr>
          <w:rFonts w:ascii="Times New Roman" w:hAnsi="Times New Roman" w:cs="Times New Roman"/>
          <w:iCs/>
          <w:sz w:val="24"/>
          <w:szCs w:val="24"/>
          <w:lang w:eastAsia="zh-CN"/>
        </w:rPr>
        <w:t xml:space="preserve"> </w:t>
      </w:r>
      <w:r w:rsidRPr="0058048B">
        <w:rPr>
          <w:rFonts w:ascii="Times New Roman" w:hAnsi="Times New Roman" w:cs="Times New Roman"/>
          <w:sz w:val="24"/>
          <w:szCs w:val="24"/>
          <w:lang w:eastAsia="zh-CN"/>
        </w:rPr>
        <w:t xml:space="preserve">                                                         </w:t>
      </w:r>
      <w:r w:rsidRPr="0058048B">
        <w:rPr>
          <w:rFonts w:ascii="Times New Roman" w:hAnsi="Times New Roman" w:cs="Times New Roman"/>
          <w:b/>
          <w:sz w:val="24"/>
          <w:szCs w:val="24"/>
          <w:lang w:eastAsia="zh-CN"/>
        </w:rPr>
        <w:t>решил</w:t>
      </w:r>
      <w:proofErr w:type="gramStart"/>
      <w:r w:rsidRPr="0058048B">
        <w:rPr>
          <w:rFonts w:ascii="Times New Roman" w:hAnsi="Times New Roman" w:cs="Times New Roman"/>
          <w:b/>
          <w:sz w:val="24"/>
          <w:szCs w:val="24"/>
          <w:lang w:eastAsia="zh-CN"/>
        </w:rPr>
        <w:t xml:space="preserve"> :</w:t>
      </w:r>
      <w:proofErr w:type="gramEnd"/>
    </w:p>
    <w:p w:rsidR="00DF468F" w:rsidRPr="0058048B" w:rsidRDefault="00DF468F" w:rsidP="00DF468F">
      <w:pPr>
        <w:widowControl w:val="0"/>
        <w:spacing w:after="0" w:line="240" w:lineRule="auto"/>
        <w:ind w:firstLine="720"/>
        <w:rPr>
          <w:rFonts w:ascii="Times New Roman" w:hAnsi="Times New Roman" w:cs="Times New Roman"/>
          <w:sz w:val="24"/>
          <w:szCs w:val="24"/>
          <w:lang w:eastAsia="zh-CN"/>
        </w:rPr>
      </w:pPr>
    </w:p>
    <w:p w:rsidR="00DF468F" w:rsidRDefault="00DF468F" w:rsidP="00DF468F">
      <w:pPr>
        <w:widowControl w:val="0"/>
        <w:spacing w:after="0" w:line="240" w:lineRule="auto"/>
        <w:jc w:val="both"/>
        <w:rPr>
          <w:rFonts w:ascii="Times New Roman" w:hAnsi="Times New Roman" w:cs="Times New Roman"/>
          <w:sz w:val="24"/>
          <w:szCs w:val="24"/>
          <w:lang w:eastAsia="zh-CN"/>
        </w:rPr>
      </w:pPr>
      <w:r w:rsidRPr="0058048B">
        <w:rPr>
          <w:rFonts w:ascii="Times New Roman" w:hAnsi="Times New Roman" w:cs="Times New Roman"/>
          <w:b/>
          <w:sz w:val="24"/>
          <w:szCs w:val="24"/>
          <w:lang w:eastAsia="zh-CN"/>
        </w:rPr>
        <w:t>1.</w:t>
      </w:r>
      <w:r w:rsidRPr="0058048B">
        <w:rPr>
          <w:rFonts w:ascii="Times New Roman" w:hAnsi="Times New Roman" w:cs="Times New Roman"/>
          <w:sz w:val="24"/>
          <w:szCs w:val="24"/>
          <w:lang w:eastAsia="zh-CN"/>
        </w:rPr>
        <w:t xml:space="preserve">Внести в решение Совета </w:t>
      </w:r>
      <w:proofErr w:type="spellStart"/>
      <w:r>
        <w:rPr>
          <w:rFonts w:ascii="Times New Roman" w:hAnsi="Times New Roman" w:cs="Times New Roman"/>
          <w:sz w:val="24"/>
          <w:szCs w:val="24"/>
          <w:lang w:eastAsia="zh-CN"/>
        </w:rPr>
        <w:t>Суляевского</w:t>
      </w:r>
      <w:proofErr w:type="spellEnd"/>
      <w:r>
        <w:rPr>
          <w:rFonts w:ascii="Times New Roman" w:hAnsi="Times New Roman" w:cs="Times New Roman"/>
          <w:sz w:val="24"/>
          <w:szCs w:val="24"/>
          <w:lang w:eastAsia="zh-CN"/>
        </w:rPr>
        <w:t xml:space="preserve"> сельского поселения  </w:t>
      </w:r>
      <w:r w:rsidRPr="0058048B">
        <w:rPr>
          <w:rFonts w:ascii="Times New Roman" w:hAnsi="Times New Roman" w:cs="Times New Roman"/>
          <w:sz w:val="24"/>
          <w:szCs w:val="24"/>
          <w:lang w:eastAsia="zh-CN"/>
        </w:rPr>
        <w:t xml:space="preserve"> от «</w:t>
      </w:r>
      <w:r>
        <w:rPr>
          <w:rFonts w:ascii="Times New Roman" w:hAnsi="Times New Roman" w:cs="Times New Roman"/>
          <w:sz w:val="24"/>
          <w:szCs w:val="24"/>
          <w:lang w:eastAsia="zh-CN"/>
        </w:rPr>
        <w:t>30</w:t>
      </w:r>
      <w:r w:rsidRPr="0058048B">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июля 2021 г.  № 13/1-С « </w:t>
      </w:r>
      <w:r w:rsidRPr="0058048B">
        <w:rPr>
          <w:rFonts w:ascii="Times New Roman" w:hAnsi="Times New Roman" w:cs="Times New Roman"/>
          <w:sz w:val="24"/>
          <w:szCs w:val="24"/>
          <w:lang w:eastAsia="zh-CN"/>
        </w:rPr>
        <w:t xml:space="preserve">Об утверждении Положения о муниципальном контроле в сфере благоустройства в </w:t>
      </w:r>
      <w:proofErr w:type="spellStart"/>
      <w:r>
        <w:rPr>
          <w:rFonts w:ascii="Times New Roman" w:hAnsi="Times New Roman" w:cs="Times New Roman"/>
          <w:sz w:val="24"/>
          <w:szCs w:val="24"/>
          <w:lang w:eastAsia="zh-CN"/>
        </w:rPr>
        <w:t>Суляевском</w:t>
      </w:r>
      <w:proofErr w:type="spellEnd"/>
      <w:r w:rsidRPr="0058048B">
        <w:rPr>
          <w:rFonts w:ascii="Times New Roman" w:hAnsi="Times New Roman" w:cs="Times New Roman"/>
          <w:sz w:val="24"/>
          <w:szCs w:val="24"/>
          <w:lang w:eastAsia="zh-CN"/>
        </w:rPr>
        <w:t xml:space="preserve"> сельском поселении </w:t>
      </w:r>
      <w:proofErr w:type="spellStart"/>
      <w:r w:rsidRPr="0058048B">
        <w:rPr>
          <w:rFonts w:ascii="Times New Roman" w:hAnsi="Times New Roman" w:cs="Times New Roman"/>
          <w:sz w:val="24"/>
          <w:szCs w:val="24"/>
          <w:lang w:eastAsia="zh-CN"/>
        </w:rPr>
        <w:t>Кумылженского</w:t>
      </w:r>
      <w:proofErr w:type="spellEnd"/>
      <w:r w:rsidRPr="0058048B">
        <w:rPr>
          <w:rFonts w:ascii="Times New Roman" w:hAnsi="Times New Roman" w:cs="Times New Roman"/>
          <w:sz w:val="24"/>
          <w:szCs w:val="24"/>
          <w:lang w:eastAsia="zh-CN"/>
        </w:rPr>
        <w:t xml:space="preserve"> муниципального района Волгоградской области»  следующие изменения:</w:t>
      </w:r>
    </w:p>
    <w:p w:rsidR="00DF468F" w:rsidRPr="0058048B" w:rsidRDefault="00DF468F" w:rsidP="00DF468F">
      <w:pPr>
        <w:widowControl w:val="0"/>
        <w:spacing w:after="0" w:line="240" w:lineRule="auto"/>
        <w:jc w:val="both"/>
        <w:rPr>
          <w:rFonts w:ascii="Times New Roman" w:hAnsi="Times New Roman" w:cs="Times New Roman"/>
          <w:sz w:val="24"/>
          <w:szCs w:val="24"/>
          <w:lang w:eastAsia="zh-CN"/>
        </w:rPr>
      </w:pPr>
    </w:p>
    <w:p w:rsidR="00DF468F" w:rsidRPr="0058048B" w:rsidRDefault="00DF468F" w:rsidP="00DF468F">
      <w:pPr>
        <w:widowControl w:val="0"/>
        <w:spacing w:after="0" w:line="240" w:lineRule="auto"/>
        <w:jc w:val="both"/>
        <w:rPr>
          <w:rFonts w:ascii="Times New Roman" w:hAnsi="Times New Roman" w:cs="Times New Roman"/>
          <w:sz w:val="24"/>
          <w:szCs w:val="24"/>
          <w:lang w:eastAsia="zh-CN"/>
        </w:rPr>
      </w:pPr>
      <w:r w:rsidRPr="0058048B">
        <w:rPr>
          <w:rFonts w:ascii="Times New Roman" w:hAnsi="Times New Roman" w:cs="Times New Roman"/>
          <w:b/>
          <w:sz w:val="24"/>
          <w:szCs w:val="24"/>
          <w:lang w:eastAsia="zh-CN"/>
        </w:rPr>
        <w:t>1.1.</w:t>
      </w:r>
      <w:r w:rsidRPr="0058048B">
        <w:rPr>
          <w:rFonts w:ascii="Times New Roman" w:hAnsi="Times New Roman" w:cs="Times New Roman"/>
          <w:sz w:val="24"/>
          <w:szCs w:val="24"/>
          <w:lang w:eastAsia="zh-CN"/>
        </w:rPr>
        <w:t xml:space="preserve"> Положение о муниципальном контроле в сфере благоустройства в </w:t>
      </w:r>
      <w:proofErr w:type="spellStart"/>
      <w:r>
        <w:rPr>
          <w:rFonts w:ascii="Times New Roman" w:hAnsi="Times New Roman" w:cs="Times New Roman"/>
          <w:sz w:val="24"/>
          <w:szCs w:val="24"/>
          <w:lang w:eastAsia="zh-CN"/>
        </w:rPr>
        <w:t>Суляевском</w:t>
      </w:r>
      <w:proofErr w:type="spellEnd"/>
      <w:r w:rsidRPr="0058048B">
        <w:rPr>
          <w:rFonts w:ascii="Times New Roman" w:hAnsi="Times New Roman" w:cs="Times New Roman"/>
          <w:sz w:val="24"/>
          <w:szCs w:val="24"/>
          <w:lang w:eastAsia="zh-CN"/>
        </w:rPr>
        <w:t xml:space="preserve"> сельском поселении </w:t>
      </w:r>
      <w:proofErr w:type="spellStart"/>
      <w:r w:rsidRPr="0058048B">
        <w:rPr>
          <w:rFonts w:ascii="Times New Roman" w:hAnsi="Times New Roman" w:cs="Times New Roman"/>
          <w:sz w:val="24"/>
          <w:szCs w:val="24"/>
          <w:lang w:eastAsia="zh-CN"/>
        </w:rPr>
        <w:t>Кумылженского</w:t>
      </w:r>
      <w:proofErr w:type="spellEnd"/>
      <w:r w:rsidRPr="0058048B">
        <w:rPr>
          <w:rFonts w:ascii="Times New Roman" w:hAnsi="Times New Roman" w:cs="Times New Roman"/>
          <w:sz w:val="24"/>
          <w:szCs w:val="24"/>
          <w:lang w:eastAsia="zh-CN"/>
        </w:rPr>
        <w:t xml:space="preserve"> муниципального района Волгоградской области  изложить в новой редакции </w:t>
      </w:r>
      <w:proofErr w:type="gramStart"/>
      <w:r w:rsidRPr="0058048B">
        <w:rPr>
          <w:rFonts w:ascii="Times New Roman" w:hAnsi="Times New Roman" w:cs="Times New Roman"/>
          <w:sz w:val="24"/>
          <w:szCs w:val="24"/>
          <w:lang w:eastAsia="zh-CN"/>
        </w:rPr>
        <w:t>согласно приложения</w:t>
      </w:r>
      <w:proofErr w:type="gramEnd"/>
      <w:r w:rsidRPr="0058048B">
        <w:rPr>
          <w:rFonts w:ascii="Times New Roman" w:hAnsi="Times New Roman" w:cs="Times New Roman"/>
          <w:sz w:val="24"/>
          <w:szCs w:val="24"/>
          <w:lang w:eastAsia="zh-CN"/>
        </w:rPr>
        <w:t>.</w:t>
      </w:r>
    </w:p>
    <w:p w:rsidR="00DF468F" w:rsidRPr="00CC2B1E" w:rsidRDefault="00DF468F" w:rsidP="00DF468F">
      <w:pPr>
        <w:pStyle w:val="a4"/>
        <w:spacing w:after="0"/>
        <w:jc w:val="both"/>
        <w:rPr>
          <w:color w:val="FF0000"/>
        </w:rPr>
      </w:pPr>
      <w:r w:rsidRPr="00CC2B1E">
        <w:rPr>
          <w:b/>
        </w:rPr>
        <w:t>2.</w:t>
      </w:r>
      <w:r w:rsidRPr="00CC2B1E">
        <w:t xml:space="preserve">    </w:t>
      </w:r>
      <w:r w:rsidRPr="00CC2B1E">
        <w:rPr>
          <w:color w:val="141414"/>
        </w:rPr>
        <w:t>Настоящее решение вступает в силу  со дня принятия, подлежит обнародованию путем размещения в МКУК «</w:t>
      </w:r>
      <w:proofErr w:type="spellStart"/>
      <w:r w:rsidRPr="00CC2B1E">
        <w:rPr>
          <w:color w:val="141414"/>
        </w:rPr>
        <w:t>Суляевский</w:t>
      </w:r>
      <w:proofErr w:type="spellEnd"/>
      <w:r w:rsidRPr="00CC2B1E">
        <w:rPr>
          <w:color w:val="141414"/>
        </w:rPr>
        <w:t xml:space="preserve"> ЦК и БО» в </w:t>
      </w:r>
      <w:proofErr w:type="spellStart"/>
      <w:r w:rsidRPr="00CC2B1E">
        <w:rPr>
          <w:color w:val="141414"/>
        </w:rPr>
        <w:t>Суляевской</w:t>
      </w:r>
      <w:proofErr w:type="spellEnd"/>
      <w:r w:rsidRPr="00CC2B1E">
        <w:rPr>
          <w:color w:val="141414"/>
        </w:rPr>
        <w:t xml:space="preserve">, </w:t>
      </w:r>
      <w:proofErr w:type="spellStart"/>
      <w:r w:rsidRPr="00CC2B1E">
        <w:rPr>
          <w:color w:val="141414"/>
        </w:rPr>
        <w:t>Ярской</w:t>
      </w:r>
      <w:proofErr w:type="spellEnd"/>
      <w:r w:rsidRPr="00CC2B1E">
        <w:rPr>
          <w:color w:val="141414"/>
        </w:rPr>
        <w:t xml:space="preserve"> и </w:t>
      </w:r>
      <w:proofErr w:type="spellStart"/>
      <w:r w:rsidRPr="00CC2B1E">
        <w:rPr>
          <w:color w:val="141414"/>
        </w:rPr>
        <w:t>Покручинской</w:t>
      </w:r>
      <w:proofErr w:type="spellEnd"/>
      <w:r w:rsidRPr="00CC2B1E">
        <w:rPr>
          <w:color w:val="141414"/>
        </w:rPr>
        <w:t xml:space="preserve"> сельских библиотеках.</w:t>
      </w:r>
    </w:p>
    <w:p w:rsidR="00DF468F" w:rsidRPr="0058048B" w:rsidRDefault="00DF468F" w:rsidP="00DF468F">
      <w:pPr>
        <w:widowControl w:val="0"/>
        <w:autoSpaceDE w:val="0"/>
        <w:spacing w:after="0" w:line="240" w:lineRule="exact"/>
        <w:rPr>
          <w:rFonts w:ascii="Times New Roman" w:hAnsi="Times New Roman" w:cs="Times New Roman"/>
          <w:sz w:val="24"/>
          <w:szCs w:val="24"/>
        </w:rPr>
      </w:pPr>
    </w:p>
    <w:p w:rsidR="00DF468F" w:rsidRPr="0058048B" w:rsidRDefault="00DF468F" w:rsidP="00DF468F">
      <w:pPr>
        <w:widowControl w:val="0"/>
        <w:autoSpaceDE w:val="0"/>
        <w:spacing w:after="0" w:line="240" w:lineRule="auto"/>
        <w:rPr>
          <w:rFonts w:ascii="Times New Roman" w:hAnsi="Times New Roman" w:cs="Times New Roman"/>
          <w:sz w:val="24"/>
          <w:szCs w:val="24"/>
        </w:rPr>
      </w:pPr>
      <w:r w:rsidRPr="0058048B">
        <w:rPr>
          <w:rFonts w:ascii="Times New Roman" w:hAnsi="Times New Roman" w:cs="Times New Roman"/>
          <w:b/>
          <w:sz w:val="24"/>
          <w:szCs w:val="24"/>
        </w:rPr>
        <w:t>3.</w:t>
      </w:r>
      <w:r w:rsidRPr="0058048B">
        <w:rPr>
          <w:rFonts w:ascii="Times New Roman" w:hAnsi="Times New Roman" w:cs="Times New Roman"/>
          <w:sz w:val="24"/>
          <w:szCs w:val="24"/>
        </w:rPr>
        <w:t xml:space="preserve"> Контроль за исполнением решения оставляю за собой</w:t>
      </w:r>
      <w:proofErr w:type="gramStart"/>
      <w:r>
        <w:rPr>
          <w:rFonts w:ascii="Times New Roman" w:hAnsi="Times New Roman" w:cs="Times New Roman"/>
          <w:sz w:val="24"/>
          <w:szCs w:val="24"/>
        </w:rPr>
        <w:t>.</w:t>
      </w:r>
      <w:r w:rsidRPr="0058048B">
        <w:rPr>
          <w:rFonts w:ascii="Times New Roman" w:hAnsi="Times New Roman" w:cs="Times New Roman"/>
          <w:color w:val="FF0000"/>
          <w:sz w:val="24"/>
          <w:szCs w:val="24"/>
          <w:vertAlign w:val="superscript"/>
        </w:rPr>
        <w:t>.</w:t>
      </w:r>
      <w:proofErr w:type="gramEnd"/>
    </w:p>
    <w:p w:rsidR="00DF468F" w:rsidRPr="0058048B" w:rsidRDefault="00DF468F" w:rsidP="00DF468F">
      <w:pPr>
        <w:widowControl w:val="0"/>
        <w:autoSpaceDE w:val="0"/>
        <w:spacing w:after="0" w:line="240" w:lineRule="exact"/>
        <w:rPr>
          <w:rFonts w:ascii="Times New Roman" w:hAnsi="Times New Roman" w:cs="Times New Roman"/>
          <w:sz w:val="24"/>
          <w:szCs w:val="24"/>
        </w:rPr>
      </w:pPr>
    </w:p>
    <w:p w:rsidR="00DF468F" w:rsidRDefault="00DF468F" w:rsidP="00DF468F">
      <w:pPr>
        <w:widowControl w:val="0"/>
        <w:autoSpaceDE w:val="0"/>
        <w:spacing w:after="0" w:line="240" w:lineRule="exact"/>
        <w:rPr>
          <w:rFonts w:ascii="Times New Roman" w:hAnsi="Times New Roman" w:cs="Times New Roman"/>
          <w:sz w:val="24"/>
          <w:szCs w:val="24"/>
        </w:rPr>
      </w:pPr>
    </w:p>
    <w:p w:rsidR="00DF468F" w:rsidRDefault="00DF468F" w:rsidP="00DF468F">
      <w:pPr>
        <w:widowControl w:val="0"/>
        <w:autoSpaceDE w:val="0"/>
        <w:spacing w:after="0" w:line="240" w:lineRule="exact"/>
        <w:rPr>
          <w:rFonts w:ascii="Times New Roman" w:hAnsi="Times New Roman" w:cs="Times New Roman"/>
          <w:sz w:val="24"/>
          <w:szCs w:val="24"/>
        </w:rPr>
      </w:pPr>
    </w:p>
    <w:p w:rsidR="00DF468F" w:rsidRDefault="00DF468F" w:rsidP="00DF468F">
      <w:pPr>
        <w:widowControl w:val="0"/>
        <w:autoSpaceDE w:val="0"/>
        <w:spacing w:after="0" w:line="240" w:lineRule="exact"/>
        <w:rPr>
          <w:rFonts w:ascii="Times New Roman" w:hAnsi="Times New Roman" w:cs="Times New Roman"/>
          <w:sz w:val="24"/>
          <w:szCs w:val="24"/>
        </w:rPr>
      </w:pPr>
    </w:p>
    <w:p w:rsidR="00DF468F" w:rsidRDefault="00DF468F" w:rsidP="00DF468F">
      <w:pPr>
        <w:widowControl w:val="0"/>
        <w:autoSpaceDE w:val="0"/>
        <w:spacing w:after="0" w:line="240" w:lineRule="exact"/>
        <w:rPr>
          <w:rFonts w:ascii="Times New Roman" w:hAnsi="Times New Roman" w:cs="Times New Roman"/>
          <w:sz w:val="24"/>
          <w:szCs w:val="24"/>
        </w:rPr>
      </w:pPr>
    </w:p>
    <w:p w:rsidR="00DF468F" w:rsidRDefault="00DF468F" w:rsidP="00DF468F">
      <w:pPr>
        <w:widowControl w:val="0"/>
        <w:autoSpaceDE w:val="0"/>
        <w:spacing w:after="0" w:line="240" w:lineRule="exact"/>
        <w:rPr>
          <w:rFonts w:ascii="Times New Roman" w:hAnsi="Times New Roman" w:cs="Times New Roman"/>
          <w:sz w:val="24"/>
          <w:szCs w:val="24"/>
        </w:rPr>
      </w:pPr>
    </w:p>
    <w:p w:rsidR="00DF468F" w:rsidRPr="0058048B" w:rsidRDefault="00DF468F" w:rsidP="00DF468F">
      <w:pPr>
        <w:widowControl w:val="0"/>
        <w:autoSpaceDE w:val="0"/>
        <w:spacing w:after="0" w:line="240" w:lineRule="exact"/>
        <w:rPr>
          <w:rFonts w:ascii="Times New Roman" w:hAnsi="Times New Roman" w:cs="Times New Roman"/>
          <w:b/>
          <w:color w:val="000000"/>
          <w:sz w:val="24"/>
          <w:szCs w:val="24"/>
          <w:lang w:eastAsia="en-US"/>
        </w:rPr>
      </w:pPr>
      <w:r w:rsidRPr="0058048B">
        <w:rPr>
          <w:rFonts w:ascii="Times New Roman" w:hAnsi="Times New Roman" w:cs="Times New Roman"/>
          <w:b/>
          <w:sz w:val="24"/>
          <w:szCs w:val="24"/>
        </w:rPr>
        <w:t xml:space="preserve">Глава </w:t>
      </w:r>
      <w:proofErr w:type="spellStart"/>
      <w:r w:rsidRPr="0058048B">
        <w:rPr>
          <w:rFonts w:ascii="Times New Roman" w:hAnsi="Times New Roman" w:cs="Times New Roman"/>
          <w:b/>
          <w:iCs/>
          <w:sz w:val="24"/>
          <w:szCs w:val="24"/>
        </w:rPr>
        <w:t>Суляевского</w:t>
      </w:r>
      <w:proofErr w:type="spellEnd"/>
      <w:r w:rsidRPr="0058048B">
        <w:rPr>
          <w:rFonts w:ascii="Times New Roman" w:hAnsi="Times New Roman" w:cs="Times New Roman"/>
          <w:b/>
          <w:iCs/>
          <w:sz w:val="24"/>
          <w:szCs w:val="24"/>
        </w:rPr>
        <w:t xml:space="preserve"> сельского поселения                                  </w:t>
      </w:r>
      <w:proofErr w:type="spellStart"/>
      <w:r w:rsidRPr="0058048B">
        <w:rPr>
          <w:rFonts w:ascii="Times New Roman" w:hAnsi="Times New Roman" w:cs="Times New Roman"/>
          <w:b/>
          <w:iCs/>
          <w:sz w:val="24"/>
          <w:szCs w:val="24"/>
        </w:rPr>
        <w:t>С.И.Рекунов</w:t>
      </w:r>
      <w:proofErr w:type="spellEnd"/>
      <w:r w:rsidRPr="0058048B">
        <w:rPr>
          <w:rFonts w:ascii="Times New Roman" w:hAnsi="Times New Roman" w:cs="Times New Roman"/>
          <w:b/>
          <w:iCs/>
          <w:sz w:val="24"/>
          <w:szCs w:val="24"/>
        </w:rPr>
        <w:t xml:space="preserve">                                                       </w:t>
      </w:r>
    </w:p>
    <w:p w:rsidR="00DF468F" w:rsidRPr="0058048B" w:rsidRDefault="00DF468F" w:rsidP="00DF468F">
      <w:pPr>
        <w:spacing w:after="648" w:line="247" w:lineRule="auto"/>
        <w:ind w:left="5" w:right="365" w:hanging="15"/>
        <w:rPr>
          <w:rFonts w:ascii="Times New Roman" w:hAnsi="Times New Roman" w:cs="Times New Roman"/>
          <w:sz w:val="24"/>
          <w:szCs w:val="24"/>
        </w:rPr>
      </w:pPr>
    </w:p>
    <w:p w:rsidR="00DF468F" w:rsidRPr="0058048B" w:rsidRDefault="00DF468F" w:rsidP="00DF468F">
      <w:pPr>
        <w:spacing w:after="648" w:line="247" w:lineRule="auto"/>
        <w:ind w:left="5" w:right="365" w:hanging="15"/>
        <w:rPr>
          <w:rFonts w:ascii="Times New Roman" w:hAnsi="Times New Roman" w:cs="Times New Roman"/>
          <w:sz w:val="24"/>
          <w:szCs w:val="24"/>
        </w:rPr>
      </w:pPr>
    </w:p>
    <w:p w:rsidR="00DF468F" w:rsidRPr="0058048B" w:rsidRDefault="00DF468F" w:rsidP="00DF468F">
      <w:pPr>
        <w:spacing w:after="648" w:line="247" w:lineRule="auto"/>
        <w:ind w:left="5" w:right="365" w:hanging="15"/>
        <w:rPr>
          <w:rFonts w:ascii="Times New Roman" w:hAnsi="Times New Roman" w:cs="Times New Roman"/>
          <w:sz w:val="24"/>
          <w:szCs w:val="24"/>
        </w:rPr>
      </w:pPr>
    </w:p>
    <w:tbl>
      <w:tblPr>
        <w:tblW w:w="0" w:type="auto"/>
        <w:tblInd w:w="5" w:type="dxa"/>
        <w:tblLook w:val="04A0"/>
      </w:tblPr>
      <w:tblGrid>
        <w:gridCol w:w="4688"/>
        <w:gridCol w:w="4878"/>
      </w:tblGrid>
      <w:tr w:rsidR="00DF468F" w:rsidRPr="0058048B" w:rsidTr="0051121F">
        <w:tc>
          <w:tcPr>
            <w:tcW w:w="5035" w:type="dxa"/>
          </w:tcPr>
          <w:p w:rsidR="00DF468F" w:rsidRPr="0058048B" w:rsidRDefault="00DF468F" w:rsidP="0051121F">
            <w:pPr>
              <w:spacing w:after="648" w:line="247" w:lineRule="auto"/>
              <w:ind w:right="365"/>
              <w:rPr>
                <w:rFonts w:ascii="Times New Roman" w:hAnsi="Times New Roman" w:cs="Times New Roman"/>
                <w:color w:val="000000"/>
                <w:sz w:val="24"/>
                <w:szCs w:val="24"/>
                <w:lang w:eastAsia="en-US"/>
              </w:rPr>
            </w:pPr>
          </w:p>
        </w:tc>
        <w:tc>
          <w:tcPr>
            <w:tcW w:w="5093" w:type="dxa"/>
            <w:hideMark/>
          </w:tcPr>
          <w:p w:rsidR="00DF468F" w:rsidRPr="0058048B" w:rsidRDefault="00DF468F" w:rsidP="0051121F">
            <w:pPr>
              <w:ind w:left="254" w:right="4" w:firstLine="1157"/>
              <w:rPr>
                <w:rFonts w:ascii="Times New Roman" w:hAnsi="Times New Roman" w:cs="Times New Roman"/>
                <w:color w:val="000000"/>
                <w:sz w:val="24"/>
                <w:szCs w:val="24"/>
                <w:lang w:eastAsia="en-US"/>
              </w:rPr>
            </w:pPr>
            <w:r w:rsidRPr="0058048B">
              <w:rPr>
                <w:rFonts w:ascii="Times New Roman" w:hAnsi="Times New Roman" w:cs="Times New Roman"/>
                <w:sz w:val="24"/>
                <w:szCs w:val="24"/>
              </w:rPr>
              <w:t>УТВЕРЖДЕНО</w:t>
            </w:r>
          </w:p>
          <w:p w:rsidR="00DF468F" w:rsidRPr="0058048B" w:rsidRDefault="00DF468F" w:rsidP="0051121F">
            <w:pPr>
              <w:ind w:left="57" w:right="4"/>
              <w:rPr>
                <w:rFonts w:ascii="Times New Roman" w:hAnsi="Times New Roman" w:cs="Times New Roman"/>
                <w:sz w:val="24"/>
                <w:szCs w:val="24"/>
              </w:rPr>
            </w:pPr>
            <w:r w:rsidRPr="0058048B">
              <w:rPr>
                <w:rFonts w:ascii="Times New Roman" w:hAnsi="Times New Roman" w:cs="Times New Roman"/>
                <w:sz w:val="24"/>
                <w:szCs w:val="24"/>
              </w:rPr>
              <w:t xml:space="preserve">решением Совета </w:t>
            </w:r>
            <w:proofErr w:type="spellStart"/>
            <w:r>
              <w:rPr>
                <w:rFonts w:ascii="Times New Roman" w:hAnsi="Times New Roman" w:cs="Times New Roman"/>
                <w:sz w:val="24"/>
                <w:szCs w:val="24"/>
              </w:rPr>
              <w:t>Суляевского</w:t>
            </w:r>
            <w:proofErr w:type="spellEnd"/>
            <w:r w:rsidRPr="0058048B">
              <w:rPr>
                <w:rFonts w:ascii="Times New Roman" w:hAnsi="Times New Roman" w:cs="Times New Roman"/>
                <w:sz w:val="24"/>
                <w:szCs w:val="24"/>
              </w:rPr>
              <w:t xml:space="preserve"> сельского поселения </w:t>
            </w:r>
            <w:proofErr w:type="spellStart"/>
            <w:r w:rsidRPr="0058048B">
              <w:rPr>
                <w:rFonts w:ascii="Times New Roman" w:hAnsi="Times New Roman" w:cs="Times New Roman"/>
                <w:sz w:val="24"/>
                <w:szCs w:val="24"/>
              </w:rPr>
              <w:t>Кумылженского</w:t>
            </w:r>
            <w:proofErr w:type="spellEnd"/>
            <w:r w:rsidRPr="0058048B">
              <w:rPr>
                <w:rFonts w:ascii="Times New Roman" w:hAnsi="Times New Roman" w:cs="Times New Roman"/>
                <w:sz w:val="24"/>
                <w:szCs w:val="24"/>
              </w:rPr>
              <w:t xml:space="preserve"> муниципального района Волгоградской области</w:t>
            </w:r>
          </w:p>
          <w:p w:rsidR="00DF468F" w:rsidRPr="00DF468F" w:rsidRDefault="00DF468F" w:rsidP="0051121F">
            <w:pPr>
              <w:spacing w:after="3" w:line="244" w:lineRule="auto"/>
              <w:ind w:left="-510" w:right="4"/>
              <w:jc w:val="both"/>
              <w:rPr>
                <w:rFonts w:ascii="Times New Roman" w:hAnsi="Times New Roman" w:cs="Times New Roman"/>
                <w:color w:val="000000" w:themeColor="text1"/>
                <w:sz w:val="24"/>
                <w:szCs w:val="24"/>
                <w:lang w:eastAsia="en-US"/>
              </w:rPr>
            </w:pPr>
            <w:r w:rsidRPr="00DF46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от «11» февраля 2022 г. № 2</w:t>
            </w:r>
            <w:r w:rsidRPr="00DF468F">
              <w:rPr>
                <w:rFonts w:ascii="Times New Roman" w:hAnsi="Times New Roman" w:cs="Times New Roman"/>
                <w:color w:val="000000" w:themeColor="text1"/>
                <w:sz w:val="24"/>
                <w:szCs w:val="24"/>
              </w:rPr>
              <w:t>/2-С</w:t>
            </w:r>
          </w:p>
        </w:tc>
      </w:tr>
    </w:tbl>
    <w:p w:rsidR="00DF468F" w:rsidRPr="0058048B" w:rsidRDefault="00DF468F" w:rsidP="00DF468F">
      <w:pPr>
        <w:ind w:left="254" w:right="4" w:firstLine="1157"/>
        <w:rPr>
          <w:rFonts w:ascii="Times New Roman" w:hAnsi="Times New Roman" w:cs="Times New Roman"/>
          <w:color w:val="000000"/>
          <w:sz w:val="24"/>
          <w:szCs w:val="24"/>
          <w:lang w:eastAsia="en-US"/>
        </w:rPr>
      </w:pPr>
    </w:p>
    <w:p w:rsidR="00DF468F" w:rsidRPr="0058048B" w:rsidRDefault="00DF468F" w:rsidP="00DF468F">
      <w:pPr>
        <w:ind w:left="254" w:right="4" w:firstLine="1157"/>
        <w:rPr>
          <w:rFonts w:ascii="Times New Roman" w:hAnsi="Times New Roman" w:cs="Times New Roman"/>
          <w:sz w:val="24"/>
          <w:szCs w:val="24"/>
        </w:rPr>
      </w:pPr>
    </w:p>
    <w:p w:rsidR="00DF468F" w:rsidRPr="0058048B" w:rsidRDefault="00DF468F" w:rsidP="00DF468F">
      <w:pPr>
        <w:ind w:left="254" w:right="4" w:firstLine="30"/>
        <w:jc w:val="center"/>
        <w:rPr>
          <w:rFonts w:ascii="Times New Roman" w:hAnsi="Times New Roman" w:cs="Times New Roman"/>
          <w:b/>
          <w:sz w:val="24"/>
          <w:szCs w:val="24"/>
        </w:rPr>
      </w:pPr>
      <w:r w:rsidRPr="0058048B">
        <w:rPr>
          <w:rFonts w:ascii="Times New Roman" w:hAnsi="Times New Roman" w:cs="Times New Roman"/>
          <w:b/>
          <w:sz w:val="24"/>
          <w:szCs w:val="24"/>
        </w:rPr>
        <w:t>ПОЛОЖЕНИЕ</w:t>
      </w:r>
      <w:r>
        <w:rPr>
          <w:rFonts w:ascii="Times New Roman" w:hAnsi="Times New Roman" w:cs="Times New Roman"/>
          <w:b/>
          <w:sz w:val="24"/>
          <w:szCs w:val="24"/>
        </w:rPr>
        <w:t xml:space="preserve">                                                                                                                                       </w:t>
      </w:r>
      <w:r w:rsidRPr="0058048B">
        <w:rPr>
          <w:rFonts w:ascii="Times New Roman" w:hAnsi="Times New Roman" w:cs="Times New Roman"/>
          <w:b/>
          <w:sz w:val="24"/>
          <w:szCs w:val="24"/>
        </w:rPr>
        <w:t>о муниципальном контроле в сфере благоустройства</w:t>
      </w:r>
      <w:r>
        <w:rPr>
          <w:rFonts w:ascii="Times New Roman" w:hAnsi="Times New Roman" w:cs="Times New Roman"/>
          <w:b/>
          <w:sz w:val="24"/>
          <w:szCs w:val="24"/>
        </w:rPr>
        <w:t xml:space="preserve"> </w:t>
      </w:r>
      <w:r w:rsidRPr="0058048B">
        <w:rPr>
          <w:rFonts w:ascii="Times New Roman" w:hAnsi="Times New Roman" w:cs="Times New Roman"/>
          <w:b/>
          <w:sz w:val="24"/>
          <w:szCs w:val="24"/>
        </w:rPr>
        <w:t xml:space="preserve">в </w:t>
      </w:r>
      <w:proofErr w:type="spellStart"/>
      <w:r>
        <w:rPr>
          <w:rFonts w:ascii="Times New Roman" w:hAnsi="Times New Roman" w:cs="Times New Roman"/>
          <w:b/>
          <w:sz w:val="24"/>
          <w:szCs w:val="24"/>
        </w:rPr>
        <w:t>Суляевском</w:t>
      </w:r>
      <w:proofErr w:type="spellEnd"/>
      <w:r w:rsidRPr="0058048B">
        <w:rPr>
          <w:rFonts w:ascii="Times New Roman" w:hAnsi="Times New Roman" w:cs="Times New Roman"/>
          <w:b/>
          <w:sz w:val="24"/>
          <w:szCs w:val="24"/>
        </w:rPr>
        <w:t xml:space="preserve"> сельском поселении </w:t>
      </w:r>
      <w:proofErr w:type="spellStart"/>
      <w:r w:rsidRPr="0058048B">
        <w:rPr>
          <w:rFonts w:ascii="Times New Roman" w:hAnsi="Times New Roman" w:cs="Times New Roman"/>
          <w:b/>
          <w:sz w:val="24"/>
          <w:szCs w:val="24"/>
        </w:rPr>
        <w:t>Кумылженского</w:t>
      </w:r>
      <w:proofErr w:type="spellEnd"/>
      <w:r w:rsidRPr="0058048B">
        <w:rPr>
          <w:rFonts w:ascii="Times New Roman" w:hAnsi="Times New Roman" w:cs="Times New Roman"/>
          <w:b/>
          <w:sz w:val="24"/>
          <w:szCs w:val="24"/>
        </w:rPr>
        <w:t xml:space="preserve"> муниципального района Волгоградской области</w:t>
      </w:r>
    </w:p>
    <w:p w:rsidR="00DF468F" w:rsidRDefault="00DF468F" w:rsidP="00DF468F">
      <w:pPr>
        <w:ind w:right="4"/>
        <w:rPr>
          <w:rFonts w:ascii="Times New Roman" w:hAnsi="Times New Roman" w:cs="Times New Roman"/>
          <w:b/>
          <w:sz w:val="24"/>
          <w:szCs w:val="24"/>
        </w:rPr>
      </w:pPr>
    </w:p>
    <w:p w:rsidR="00DF468F" w:rsidRPr="00AC2221" w:rsidRDefault="00DF468F" w:rsidP="00DF468F">
      <w:pPr>
        <w:ind w:right="4"/>
        <w:jc w:val="center"/>
        <w:rPr>
          <w:rFonts w:ascii="Times New Roman" w:hAnsi="Times New Roman" w:cs="Times New Roman"/>
          <w:b/>
          <w:sz w:val="24"/>
          <w:szCs w:val="24"/>
        </w:rPr>
      </w:pPr>
      <w:r w:rsidRPr="00AC2221">
        <w:rPr>
          <w:rFonts w:ascii="Times New Roman" w:hAnsi="Times New Roman" w:cs="Times New Roman"/>
          <w:b/>
          <w:sz w:val="24"/>
          <w:szCs w:val="24"/>
        </w:rPr>
        <w:t>1.Общие положения</w:t>
      </w:r>
    </w:p>
    <w:p w:rsidR="00DF468F" w:rsidRPr="0058048B" w:rsidRDefault="00DF468F" w:rsidP="00DF468F">
      <w:pPr>
        <w:ind w:left="254" w:right="4" w:firstLine="1157"/>
        <w:rPr>
          <w:rFonts w:ascii="Times New Roman" w:hAnsi="Times New Roman" w:cs="Times New Roman"/>
          <w:sz w:val="24"/>
          <w:szCs w:val="24"/>
        </w:rPr>
      </w:pPr>
    </w:p>
    <w:p w:rsidR="00DF468F" w:rsidRPr="0058048B" w:rsidRDefault="00DF468F" w:rsidP="00DF468F">
      <w:pPr>
        <w:ind w:right="4" w:firstLine="567"/>
        <w:jc w:val="both"/>
        <w:rPr>
          <w:rFonts w:ascii="Times New Roman" w:hAnsi="Times New Roman" w:cs="Times New Roman"/>
          <w:sz w:val="24"/>
          <w:szCs w:val="24"/>
        </w:rPr>
      </w:pPr>
      <w:r w:rsidRPr="00AC2221">
        <w:rPr>
          <w:rFonts w:ascii="Times New Roman" w:hAnsi="Times New Roman" w:cs="Times New Roman"/>
          <w:b/>
          <w:sz w:val="24"/>
          <w:szCs w:val="24"/>
        </w:rPr>
        <w:t>1.1.</w:t>
      </w:r>
      <w:r w:rsidRPr="0058048B">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Pr>
          <w:rFonts w:ascii="Times New Roman" w:hAnsi="Times New Roman" w:cs="Times New Roman"/>
          <w:sz w:val="24"/>
          <w:szCs w:val="24"/>
        </w:rPr>
        <w:t>Суляевского</w:t>
      </w:r>
      <w:proofErr w:type="spellEnd"/>
      <w:r w:rsidRPr="0058048B">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Кумылженского</w:t>
      </w:r>
      <w:proofErr w:type="spellEnd"/>
      <w:r>
        <w:rPr>
          <w:rFonts w:ascii="Times New Roman" w:hAnsi="Times New Roman" w:cs="Times New Roman"/>
          <w:sz w:val="24"/>
          <w:szCs w:val="24"/>
        </w:rPr>
        <w:t xml:space="preserve"> муниципального района Волгоградской области </w:t>
      </w:r>
      <w:r w:rsidRPr="0058048B">
        <w:rPr>
          <w:rFonts w:ascii="Times New Roman" w:hAnsi="Times New Roman" w:cs="Times New Roman"/>
          <w:sz w:val="24"/>
          <w:szCs w:val="24"/>
        </w:rPr>
        <w:t>(далее – муниципальный контроль).</w:t>
      </w:r>
    </w:p>
    <w:p w:rsidR="00DF468F" w:rsidRPr="0058048B" w:rsidRDefault="00DF468F" w:rsidP="00DF468F">
      <w:pPr>
        <w:ind w:right="4" w:firstLine="567"/>
        <w:rPr>
          <w:rFonts w:ascii="Times New Roman" w:hAnsi="Times New Roman" w:cs="Times New Roman"/>
          <w:sz w:val="24"/>
          <w:szCs w:val="24"/>
        </w:rPr>
      </w:pPr>
      <w:r w:rsidRPr="00AC2221">
        <w:rPr>
          <w:rFonts w:ascii="Times New Roman" w:hAnsi="Times New Roman" w:cs="Times New Roman"/>
          <w:b/>
          <w:sz w:val="24"/>
          <w:szCs w:val="24"/>
        </w:rPr>
        <w:t>1.2.</w:t>
      </w:r>
      <w:r w:rsidRPr="0058048B">
        <w:rPr>
          <w:rFonts w:ascii="Times New Roman" w:hAnsi="Times New Roman" w:cs="Times New Roman"/>
          <w:sz w:val="24"/>
          <w:szCs w:val="24"/>
        </w:rPr>
        <w:t xml:space="preserve"> Предметом муниципального контроля является:</w:t>
      </w:r>
    </w:p>
    <w:p w:rsidR="00DF468F" w:rsidRPr="0058048B" w:rsidRDefault="00DF468F" w:rsidP="00DF468F">
      <w:pPr>
        <w:ind w:right="4"/>
        <w:jc w:val="both"/>
        <w:rPr>
          <w:rFonts w:ascii="Times New Roman" w:hAnsi="Times New Roman" w:cs="Times New Roman"/>
          <w:sz w:val="24"/>
          <w:szCs w:val="24"/>
        </w:rPr>
      </w:pPr>
      <w:proofErr w:type="gramStart"/>
      <w:r w:rsidRPr="0058048B">
        <w:rPr>
          <w:rFonts w:ascii="Times New Roman" w:hAnsi="Times New Roman" w:cs="Times New Roman"/>
          <w:sz w:val="24"/>
          <w:szCs w:val="24"/>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proofErr w:type="spellStart"/>
      <w:r>
        <w:rPr>
          <w:rFonts w:ascii="Times New Roman" w:hAnsi="Times New Roman" w:cs="Times New Roman"/>
          <w:sz w:val="24"/>
          <w:szCs w:val="24"/>
        </w:rPr>
        <w:t>Суляевского</w:t>
      </w:r>
      <w:proofErr w:type="spellEnd"/>
      <w:r w:rsidRPr="0058048B">
        <w:rPr>
          <w:rFonts w:ascii="Times New Roman" w:hAnsi="Times New Roman" w:cs="Times New Roman"/>
          <w:sz w:val="24"/>
          <w:szCs w:val="24"/>
        </w:rPr>
        <w:t xml:space="preserve"> сельского поселения, утвержденных решением Совета </w:t>
      </w:r>
      <w:proofErr w:type="spellStart"/>
      <w:r>
        <w:rPr>
          <w:rFonts w:ascii="Times New Roman" w:hAnsi="Times New Roman" w:cs="Times New Roman"/>
          <w:sz w:val="24"/>
          <w:szCs w:val="24"/>
        </w:rPr>
        <w:t>Суляевского</w:t>
      </w:r>
      <w:proofErr w:type="spellEnd"/>
      <w:r w:rsidRPr="0058048B">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27.12</w:t>
      </w:r>
      <w:r w:rsidRPr="0058048B">
        <w:rPr>
          <w:rFonts w:ascii="Times New Roman" w:hAnsi="Times New Roman" w:cs="Times New Roman"/>
          <w:sz w:val="24"/>
          <w:szCs w:val="24"/>
        </w:rPr>
        <w:t>.2017</w:t>
      </w:r>
      <w:r>
        <w:rPr>
          <w:rFonts w:ascii="Times New Roman" w:hAnsi="Times New Roman" w:cs="Times New Roman"/>
          <w:sz w:val="24"/>
          <w:szCs w:val="24"/>
        </w:rPr>
        <w:t xml:space="preserve"> </w:t>
      </w:r>
      <w:r w:rsidRPr="0058048B">
        <w:rPr>
          <w:rFonts w:ascii="Times New Roman" w:hAnsi="Times New Roman" w:cs="Times New Roman"/>
          <w:sz w:val="24"/>
          <w:szCs w:val="24"/>
        </w:rPr>
        <w:t>г</w:t>
      </w:r>
      <w:r>
        <w:rPr>
          <w:rFonts w:ascii="Times New Roman" w:hAnsi="Times New Roman" w:cs="Times New Roman"/>
          <w:sz w:val="24"/>
          <w:szCs w:val="24"/>
        </w:rPr>
        <w:t>.</w:t>
      </w:r>
      <w:r w:rsidRPr="0058048B">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58048B">
        <w:rPr>
          <w:rFonts w:ascii="Times New Roman" w:hAnsi="Times New Roman" w:cs="Times New Roman"/>
          <w:sz w:val="24"/>
          <w:szCs w:val="24"/>
        </w:rPr>
        <w:t>1</w:t>
      </w:r>
      <w:r>
        <w:rPr>
          <w:rFonts w:ascii="Times New Roman" w:hAnsi="Times New Roman" w:cs="Times New Roman"/>
          <w:sz w:val="24"/>
          <w:szCs w:val="24"/>
        </w:rPr>
        <w:t>-С</w:t>
      </w:r>
      <w:r w:rsidRPr="0058048B">
        <w:rPr>
          <w:rFonts w:ascii="Times New Roman" w:hAnsi="Times New Roman" w:cs="Times New Roman"/>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proofErr w:type="spellStart"/>
      <w:r>
        <w:rPr>
          <w:rFonts w:ascii="Times New Roman" w:hAnsi="Times New Roman" w:cs="Times New Roman"/>
          <w:sz w:val="24"/>
          <w:szCs w:val="24"/>
        </w:rPr>
        <w:t>Суляевском</w:t>
      </w:r>
      <w:proofErr w:type="spellEnd"/>
      <w:r w:rsidRPr="0058048B">
        <w:rPr>
          <w:rFonts w:ascii="Times New Roman" w:hAnsi="Times New Roman" w:cs="Times New Roman"/>
          <w:sz w:val="24"/>
          <w:szCs w:val="24"/>
        </w:rPr>
        <w:t xml:space="preserve"> сельском поселении в соответствии с Правилами;</w:t>
      </w:r>
      <w:proofErr w:type="gramEnd"/>
    </w:p>
    <w:p w:rsidR="00DF468F" w:rsidRPr="0058048B" w:rsidRDefault="00DF468F" w:rsidP="00DF468F">
      <w:pPr>
        <w:ind w:right="4" w:firstLine="313"/>
        <w:rPr>
          <w:rFonts w:ascii="Times New Roman" w:hAnsi="Times New Roman" w:cs="Times New Roman"/>
          <w:sz w:val="24"/>
          <w:szCs w:val="24"/>
        </w:rPr>
      </w:pPr>
      <w:r w:rsidRPr="0058048B">
        <w:rPr>
          <w:rFonts w:ascii="Times New Roman" w:hAnsi="Times New Roman" w:cs="Times New Roman"/>
          <w:sz w:val="24"/>
          <w:szCs w:val="24"/>
        </w:rPr>
        <w:t xml:space="preserve">исполнение решений, принимаемых по результатам контрольных мероприятий. </w:t>
      </w:r>
    </w:p>
    <w:p w:rsidR="00DF468F" w:rsidRPr="0058048B" w:rsidRDefault="00DF468F" w:rsidP="00DF468F">
      <w:pPr>
        <w:ind w:right="4" w:firstLine="313"/>
        <w:jc w:val="both"/>
        <w:rPr>
          <w:rFonts w:ascii="Times New Roman" w:hAnsi="Times New Roman" w:cs="Times New Roman"/>
          <w:sz w:val="24"/>
          <w:szCs w:val="24"/>
        </w:rPr>
      </w:pPr>
      <w:r w:rsidRPr="0058048B">
        <w:rPr>
          <w:rFonts w:ascii="Times New Roman" w:hAnsi="Times New Roman" w:cs="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F468F" w:rsidRPr="0058048B" w:rsidRDefault="00DF468F" w:rsidP="00DF468F">
      <w:pPr>
        <w:ind w:right="4" w:firstLine="567"/>
        <w:rPr>
          <w:rFonts w:ascii="Times New Roman" w:hAnsi="Times New Roman" w:cs="Times New Roman"/>
          <w:sz w:val="24"/>
          <w:szCs w:val="24"/>
        </w:rPr>
      </w:pPr>
      <w:r w:rsidRPr="00AC2221">
        <w:rPr>
          <w:rFonts w:ascii="Times New Roman" w:hAnsi="Times New Roman" w:cs="Times New Roman"/>
          <w:b/>
          <w:sz w:val="24"/>
          <w:szCs w:val="24"/>
        </w:rPr>
        <w:t>1.3.</w:t>
      </w:r>
      <w:r w:rsidRPr="0058048B">
        <w:rPr>
          <w:rFonts w:ascii="Times New Roman" w:hAnsi="Times New Roman" w:cs="Times New Roman"/>
          <w:sz w:val="24"/>
          <w:szCs w:val="24"/>
        </w:rPr>
        <w:t xml:space="preserve"> Объектами муниципального контроля (далее – объект контроля) являются:</w:t>
      </w:r>
    </w:p>
    <w:p w:rsidR="00DF468F" w:rsidRPr="0058048B" w:rsidRDefault="00DF468F" w:rsidP="00DF468F">
      <w:pPr>
        <w:ind w:right="4"/>
        <w:jc w:val="both"/>
        <w:rPr>
          <w:rFonts w:ascii="Times New Roman" w:hAnsi="Times New Roman" w:cs="Times New Roman"/>
          <w:sz w:val="24"/>
          <w:szCs w:val="24"/>
        </w:rPr>
      </w:pPr>
      <w:r w:rsidRPr="0058048B">
        <w:rPr>
          <w:rFonts w:ascii="Times New Roman" w:hAnsi="Times New Roman" w:cs="Times New Roman"/>
          <w:sz w:val="24"/>
          <w:szCs w:val="24"/>
        </w:rPr>
        <w:t xml:space="preserve">деятельность, действия (бездействие) контролируемых лиц в сфере благоустройства территории </w:t>
      </w:r>
      <w:proofErr w:type="spellStart"/>
      <w:r>
        <w:rPr>
          <w:rFonts w:ascii="Times New Roman" w:hAnsi="Times New Roman" w:cs="Times New Roman"/>
          <w:sz w:val="24"/>
          <w:szCs w:val="24"/>
        </w:rPr>
        <w:t>Суляевского</w:t>
      </w:r>
      <w:proofErr w:type="spellEnd"/>
      <w:r w:rsidRPr="0058048B">
        <w:rPr>
          <w:rFonts w:ascii="Times New Roman" w:hAnsi="Times New Roman" w:cs="Times New Roman"/>
          <w:sz w:val="24"/>
          <w:szCs w:val="24"/>
        </w:rPr>
        <w:t xml:space="preserve">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F468F" w:rsidRPr="0058048B" w:rsidRDefault="00DF468F" w:rsidP="00DF468F">
      <w:pPr>
        <w:ind w:right="4" w:firstLine="313"/>
        <w:jc w:val="both"/>
        <w:rPr>
          <w:rFonts w:ascii="Times New Roman" w:hAnsi="Times New Roman" w:cs="Times New Roman"/>
          <w:sz w:val="24"/>
          <w:szCs w:val="24"/>
        </w:rPr>
      </w:pPr>
      <w:r w:rsidRPr="0058048B">
        <w:rPr>
          <w:rFonts w:ascii="Times New Roman" w:hAnsi="Times New Roman" w:cs="Times New Roman"/>
          <w:sz w:val="24"/>
          <w:szCs w:val="24"/>
        </w:rPr>
        <w:lastRenderedPageBreak/>
        <w:t>результаты деятельности контролируемых лиц, в том числе работы и услуги, к которым предъявляются обязательные требования;</w:t>
      </w:r>
    </w:p>
    <w:p w:rsidR="00DF468F" w:rsidRPr="0058048B" w:rsidRDefault="00DF468F" w:rsidP="00DF468F">
      <w:pPr>
        <w:ind w:right="4" w:firstLine="313"/>
        <w:jc w:val="both"/>
        <w:rPr>
          <w:rFonts w:ascii="Times New Roman" w:hAnsi="Times New Roman" w:cs="Times New Roman"/>
          <w:sz w:val="24"/>
          <w:szCs w:val="24"/>
        </w:rPr>
      </w:pPr>
      <w:r w:rsidRPr="0058048B">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F468F" w:rsidRPr="0058048B" w:rsidRDefault="00DF468F" w:rsidP="00DF468F">
      <w:pPr>
        <w:ind w:right="4" w:firstLine="567"/>
        <w:rPr>
          <w:rFonts w:ascii="Times New Roman" w:hAnsi="Times New Roman" w:cs="Times New Roman"/>
          <w:sz w:val="24"/>
          <w:szCs w:val="24"/>
        </w:rPr>
      </w:pPr>
      <w:r w:rsidRPr="000C6C90">
        <w:rPr>
          <w:rFonts w:ascii="Times New Roman" w:hAnsi="Times New Roman" w:cs="Times New Roman"/>
          <w:b/>
          <w:sz w:val="24"/>
          <w:szCs w:val="24"/>
        </w:rPr>
        <w:t>1.4.</w:t>
      </w:r>
      <w:r w:rsidRPr="0058048B">
        <w:rPr>
          <w:rFonts w:ascii="Times New Roman" w:hAnsi="Times New Roman" w:cs="Times New Roman"/>
          <w:sz w:val="24"/>
          <w:szCs w:val="24"/>
        </w:rPr>
        <w:t xml:space="preserve"> Учет объектов контроля осуществляется посредством использования:</w:t>
      </w:r>
    </w:p>
    <w:p w:rsidR="00DF468F" w:rsidRPr="0058048B" w:rsidRDefault="00DF468F" w:rsidP="00DF468F">
      <w:pPr>
        <w:ind w:right="4" w:firstLine="313"/>
        <w:rPr>
          <w:rFonts w:ascii="Times New Roman" w:hAnsi="Times New Roman" w:cs="Times New Roman"/>
          <w:sz w:val="24"/>
          <w:szCs w:val="24"/>
        </w:rPr>
      </w:pPr>
      <w:r w:rsidRPr="0058048B">
        <w:rPr>
          <w:rFonts w:ascii="Times New Roman" w:hAnsi="Times New Roman" w:cs="Times New Roman"/>
          <w:sz w:val="24"/>
          <w:szCs w:val="24"/>
        </w:rPr>
        <w:t xml:space="preserve">единого реестра контрольных мероприятий; </w:t>
      </w:r>
    </w:p>
    <w:p w:rsidR="00DF468F" w:rsidRPr="0058048B" w:rsidRDefault="00DF468F" w:rsidP="00DF468F">
      <w:pPr>
        <w:ind w:right="4" w:firstLine="313"/>
        <w:jc w:val="both"/>
        <w:rPr>
          <w:rFonts w:ascii="Times New Roman" w:hAnsi="Times New Roman" w:cs="Times New Roman"/>
          <w:sz w:val="24"/>
          <w:szCs w:val="24"/>
        </w:rPr>
      </w:pPr>
      <w:r w:rsidRPr="0058048B">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F468F" w:rsidRPr="0058048B" w:rsidRDefault="00DF468F" w:rsidP="00DF468F">
      <w:pPr>
        <w:ind w:right="4" w:firstLine="313"/>
        <w:jc w:val="both"/>
        <w:rPr>
          <w:rFonts w:ascii="Times New Roman" w:hAnsi="Times New Roman" w:cs="Times New Roman"/>
          <w:sz w:val="24"/>
          <w:szCs w:val="24"/>
        </w:rPr>
      </w:pPr>
      <w:r w:rsidRPr="0058048B">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DF468F" w:rsidRPr="0058048B" w:rsidRDefault="00DF468F" w:rsidP="00DF468F">
      <w:pPr>
        <w:ind w:right="4" w:firstLine="313"/>
        <w:jc w:val="both"/>
        <w:rPr>
          <w:rFonts w:ascii="Times New Roman" w:hAnsi="Times New Roman" w:cs="Times New Roman"/>
          <w:sz w:val="24"/>
          <w:szCs w:val="24"/>
        </w:rPr>
      </w:pPr>
      <w:r w:rsidRPr="0058048B">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F468F" w:rsidRPr="0058048B" w:rsidRDefault="00DF468F" w:rsidP="00DF468F">
      <w:pPr>
        <w:ind w:left="254" w:right="4" w:firstLine="313"/>
        <w:jc w:val="both"/>
        <w:rPr>
          <w:rFonts w:ascii="Times New Roman" w:hAnsi="Times New Roman" w:cs="Times New Roman"/>
          <w:sz w:val="24"/>
          <w:szCs w:val="24"/>
        </w:rPr>
      </w:pPr>
      <w:r w:rsidRPr="000C6C90">
        <w:rPr>
          <w:rFonts w:ascii="Times New Roman" w:hAnsi="Times New Roman" w:cs="Times New Roman"/>
          <w:b/>
          <w:sz w:val="24"/>
          <w:szCs w:val="24"/>
        </w:rPr>
        <w:t>1.5.</w:t>
      </w:r>
      <w:r w:rsidRPr="0058048B">
        <w:rPr>
          <w:rFonts w:ascii="Times New Roman" w:hAnsi="Times New Roman" w:cs="Times New Roman"/>
          <w:sz w:val="24"/>
          <w:szCs w:val="24"/>
        </w:rPr>
        <w:t xml:space="preserve"> Муниципальный контроль осуществляется администрацией </w:t>
      </w:r>
      <w:proofErr w:type="spellStart"/>
      <w:r>
        <w:rPr>
          <w:rFonts w:ascii="Times New Roman" w:hAnsi="Times New Roman" w:cs="Times New Roman"/>
          <w:sz w:val="24"/>
          <w:szCs w:val="24"/>
        </w:rPr>
        <w:t>Суляевского</w:t>
      </w:r>
      <w:proofErr w:type="spellEnd"/>
      <w:r w:rsidRPr="0058048B">
        <w:rPr>
          <w:rFonts w:ascii="Times New Roman" w:hAnsi="Times New Roman" w:cs="Times New Roman"/>
          <w:sz w:val="24"/>
          <w:szCs w:val="24"/>
        </w:rPr>
        <w:t xml:space="preserve"> сельского поселения  (далее – Контрольный орган).</w:t>
      </w:r>
    </w:p>
    <w:p w:rsidR="00DF468F" w:rsidRPr="0058048B" w:rsidRDefault="00DF468F" w:rsidP="00DF468F">
      <w:pPr>
        <w:ind w:left="254" w:right="4" w:firstLine="313"/>
        <w:jc w:val="both"/>
        <w:rPr>
          <w:rFonts w:ascii="Times New Roman" w:hAnsi="Times New Roman" w:cs="Times New Roman"/>
          <w:sz w:val="24"/>
          <w:szCs w:val="24"/>
        </w:rPr>
      </w:pPr>
      <w:r w:rsidRPr="000C6C90">
        <w:rPr>
          <w:rFonts w:ascii="Times New Roman" w:hAnsi="Times New Roman" w:cs="Times New Roman"/>
          <w:b/>
          <w:sz w:val="24"/>
          <w:szCs w:val="24"/>
        </w:rPr>
        <w:t>1.6.</w:t>
      </w:r>
      <w:r w:rsidRPr="0058048B">
        <w:rPr>
          <w:rFonts w:ascii="Times New Roman" w:hAnsi="Times New Roman" w:cs="Times New Roman"/>
          <w:sz w:val="24"/>
          <w:szCs w:val="24"/>
        </w:rPr>
        <w:t xml:space="preserve"> Руководство деятельностью по осуществлению муниципального контроля осуществляет глава </w:t>
      </w:r>
      <w:proofErr w:type="spellStart"/>
      <w:r>
        <w:rPr>
          <w:rFonts w:ascii="Times New Roman" w:hAnsi="Times New Roman" w:cs="Times New Roman"/>
          <w:sz w:val="24"/>
          <w:szCs w:val="24"/>
        </w:rPr>
        <w:t>Суляевского</w:t>
      </w:r>
      <w:proofErr w:type="spellEnd"/>
      <w:r w:rsidRPr="0058048B">
        <w:rPr>
          <w:rFonts w:ascii="Times New Roman" w:hAnsi="Times New Roman" w:cs="Times New Roman"/>
          <w:sz w:val="24"/>
          <w:szCs w:val="24"/>
        </w:rPr>
        <w:t xml:space="preserve"> сельского поселения.</w:t>
      </w:r>
    </w:p>
    <w:p w:rsidR="00DF468F" w:rsidRPr="0058048B" w:rsidRDefault="00DF468F" w:rsidP="00DF468F">
      <w:pPr>
        <w:ind w:left="254" w:right="4" w:firstLine="313"/>
        <w:jc w:val="both"/>
        <w:rPr>
          <w:rFonts w:ascii="Times New Roman" w:hAnsi="Times New Roman" w:cs="Times New Roman"/>
          <w:sz w:val="24"/>
          <w:szCs w:val="24"/>
        </w:rPr>
      </w:pPr>
      <w:r w:rsidRPr="000C6C90">
        <w:rPr>
          <w:rFonts w:ascii="Times New Roman" w:hAnsi="Times New Roman" w:cs="Times New Roman"/>
          <w:b/>
          <w:sz w:val="24"/>
          <w:szCs w:val="24"/>
        </w:rPr>
        <w:t>1.7.</w:t>
      </w:r>
      <w:r w:rsidRPr="0058048B">
        <w:rPr>
          <w:rFonts w:ascii="Times New Roman" w:hAnsi="Times New Roman" w:cs="Times New Roman"/>
          <w:sz w:val="24"/>
          <w:szCs w:val="24"/>
        </w:rPr>
        <w:t xml:space="preserve"> От имени Контрольного органа муниципальный контроль вправе осуществлять следующие должностные лица:</w:t>
      </w:r>
    </w:p>
    <w:p w:rsidR="00DF468F" w:rsidRPr="0058048B" w:rsidRDefault="00DF468F" w:rsidP="00DF468F">
      <w:pPr>
        <w:ind w:left="254" w:right="4" w:firstLine="313"/>
        <w:rPr>
          <w:rFonts w:ascii="Times New Roman" w:hAnsi="Times New Roman" w:cs="Times New Roman"/>
          <w:sz w:val="24"/>
          <w:szCs w:val="24"/>
        </w:rPr>
      </w:pPr>
      <w:r w:rsidRPr="0058048B">
        <w:rPr>
          <w:rFonts w:ascii="Times New Roman" w:hAnsi="Times New Roman" w:cs="Times New Roman"/>
          <w:sz w:val="24"/>
          <w:szCs w:val="24"/>
        </w:rPr>
        <w:t>1) руководитель (заместитель руководителя) Контрольного органа;</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F468F" w:rsidRPr="0058048B" w:rsidRDefault="00DF468F" w:rsidP="00DF468F">
      <w:pPr>
        <w:ind w:left="254" w:right="4" w:firstLine="313"/>
        <w:rPr>
          <w:rFonts w:ascii="Times New Roman" w:hAnsi="Times New Roman" w:cs="Times New Roman"/>
          <w:sz w:val="24"/>
          <w:szCs w:val="24"/>
        </w:rPr>
      </w:pPr>
      <w:r w:rsidRPr="000C6C90">
        <w:rPr>
          <w:rFonts w:ascii="Times New Roman" w:hAnsi="Times New Roman" w:cs="Times New Roman"/>
          <w:b/>
          <w:sz w:val="24"/>
          <w:szCs w:val="24"/>
        </w:rPr>
        <w:t>1.8.</w:t>
      </w:r>
      <w:r w:rsidRPr="0058048B">
        <w:rPr>
          <w:rFonts w:ascii="Times New Roman" w:hAnsi="Times New Roman" w:cs="Times New Roman"/>
          <w:sz w:val="24"/>
          <w:szCs w:val="24"/>
        </w:rPr>
        <w:t xml:space="preserve"> Права и обязанности инспектора.</w:t>
      </w:r>
    </w:p>
    <w:p w:rsidR="00DF468F" w:rsidRPr="0058048B" w:rsidRDefault="00DF468F" w:rsidP="00DF468F">
      <w:pPr>
        <w:ind w:left="254" w:right="4" w:firstLine="313"/>
        <w:rPr>
          <w:rFonts w:ascii="Times New Roman" w:hAnsi="Times New Roman" w:cs="Times New Roman"/>
          <w:sz w:val="24"/>
          <w:szCs w:val="24"/>
        </w:rPr>
      </w:pPr>
      <w:r w:rsidRPr="000C6C90">
        <w:rPr>
          <w:rFonts w:ascii="Times New Roman" w:hAnsi="Times New Roman" w:cs="Times New Roman"/>
          <w:b/>
          <w:sz w:val="24"/>
          <w:szCs w:val="24"/>
        </w:rPr>
        <w:lastRenderedPageBreak/>
        <w:t>1.8.1.</w:t>
      </w:r>
      <w:r w:rsidRPr="0058048B">
        <w:rPr>
          <w:rFonts w:ascii="Times New Roman" w:hAnsi="Times New Roman" w:cs="Times New Roman"/>
          <w:sz w:val="24"/>
          <w:szCs w:val="24"/>
        </w:rPr>
        <w:t xml:space="preserve"> Инспектор обязан:</w:t>
      </w:r>
    </w:p>
    <w:p w:rsidR="00DF468F" w:rsidRPr="0058048B" w:rsidRDefault="00DF468F" w:rsidP="00DF468F">
      <w:pPr>
        <w:ind w:left="254" w:right="4"/>
        <w:jc w:val="both"/>
        <w:rPr>
          <w:rFonts w:ascii="Times New Roman" w:hAnsi="Times New Roman" w:cs="Times New Roman"/>
          <w:sz w:val="24"/>
          <w:szCs w:val="24"/>
        </w:rPr>
      </w:pPr>
      <w:r w:rsidRPr="0058048B">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F468F" w:rsidRPr="0058048B" w:rsidRDefault="00DF468F" w:rsidP="00DF468F">
      <w:pPr>
        <w:ind w:left="254" w:right="4" w:firstLine="30"/>
        <w:jc w:val="both"/>
        <w:rPr>
          <w:rFonts w:ascii="Times New Roman" w:hAnsi="Times New Roman" w:cs="Times New Roman"/>
          <w:sz w:val="24"/>
          <w:szCs w:val="24"/>
        </w:rPr>
      </w:pPr>
      <w:r w:rsidRPr="0058048B">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F468F" w:rsidRPr="0058048B" w:rsidRDefault="00DF468F" w:rsidP="00DF468F">
      <w:pPr>
        <w:ind w:left="254" w:right="4" w:firstLine="30"/>
        <w:jc w:val="both"/>
        <w:rPr>
          <w:rFonts w:ascii="Times New Roman" w:hAnsi="Times New Roman" w:cs="Times New Roman"/>
          <w:sz w:val="24"/>
          <w:szCs w:val="24"/>
        </w:rPr>
      </w:pPr>
      <w:proofErr w:type="gramStart"/>
      <w:r w:rsidRPr="0058048B">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F468F" w:rsidRPr="0058048B" w:rsidRDefault="00DF468F" w:rsidP="00DF468F">
      <w:pPr>
        <w:ind w:left="254" w:right="4" w:firstLine="30"/>
        <w:jc w:val="both"/>
        <w:rPr>
          <w:rFonts w:ascii="Times New Roman" w:hAnsi="Times New Roman" w:cs="Times New Roman"/>
          <w:sz w:val="24"/>
          <w:szCs w:val="24"/>
        </w:rPr>
      </w:pPr>
      <w:r w:rsidRPr="0058048B">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F468F" w:rsidRPr="0058048B" w:rsidRDefault="00DF468F" w:rsidP="00DF468F">
      <w:pPr>
        <w:ind w:left="254" w:right="4" w:firstLine="30"/>
        <w:jc w:val="both"/>
        <w:rPr>
          <w:rFonts w:ascii="Times New Roman" w:hAnsi="Times New Roman" w:cs="Times New Roman"/>
          <w:sz w:val="24"/>
          <w:szCs w:val="24"/>
        </w:rPr>
      </w:pPr>
      <w:proofErr w:type="gramStart"/>
      <w:r w:rsidRPr="0058048B">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58048B">
        <w:rPr>
          <w:rFonts w:ascii="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F468F" w:rsidRPr="0058048B" w:rsidRDefault="00DF468F" w:rsidP="00DF468F">
      <w:pPr>
        <w:ind w:left="254" w:right="4" w:firstLine="313"/>
        <w:jc w:val="both"/>
        <w:rPr>
          <w:rFonts w:ascii="Times New Roman" w:hAnsi="Times New Roman" w:cs="Times New Roman"/>
          <w:sz w:val="24"/>
          <w:szCs w:val="24"/>
        </w:rPr>
      </w:pPr>
      <w:r w:rsidRPr="0058048B">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F468F" w:rsidRPr="00DA6152" w:rsidRDefault="00DF468F" w:rsidP="00DF468F">
      <w:pPr>
        <w:ind w:left="254" w:right="4" w:firstLine="30"/>
        <w:jc w:val="both"/>
        <w:rPr>
          <w:rFonts w:ascii="Times New Roman" w:hAnsi="Times New Roman" w:cs="Times New Roman"/>
          <w:color w:val="000000" w:themeColor="text1"/>
          <w:sz w:val="24"/>
          <w:szCs w:val="24"/>
        </w:rPr>
      </w:pPr>
      <w:r w:rsidRPr="00DA6152">
        <w:rPr>
          <w:rFonts w:ascii="Times New Roman" w:hAnsi="Times New Roman" w:cs="Times New Roman"/>
          <w:color w:val="000000" w:themeColor="text1"/>
          <w:sz w:val="24"/>
          <w:szCs w:val="24"/>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F468F" w:rsidRPr="0058048B" w:rsidRDefault="00DF468F" w:rsidP="00DF468F">
      <w:pPr>
        <w:ind w:left="254" w:right="4" w:firstLine="313"/>
        <w:jc w:val="both"/>
        <w:rPr>
          <w:rFonts w:ascii="Times New Roman" w:hAnsi="Times New Roman" w:cs="Times New Roman"/>
          <w:sz w:val="24"/>
          <w:szCs w:val="24"/>
        </w:rPr>
      </w:pPr>
      <w:r w:rsidRPr="00DA6152">
        <w:rPr>
          <w:rFonts w:ascii="Times New Roman" w:hAnsi="Times New Roman" w:cs="Times New Roman"/>
          <w:b/>
          <w:sz w:val="24"/>
          <w:szCs w:val="24"/>
        </w:rPr>
        <w:t>1.9.</w:t>
      </w:r>
      <w:r w:rsidRPr="0058048B">
        <w:rPr>
          <w:rFonts w:ascii="Times New Roman" w:hAnsi="Times New Roman" w:cs="Times New Roman"/>
          <w:sz w:val="24"/>
          <w:szCs w:val="24"/>
        </w:rPr>
        <w:t xml:space="preserve"> К отношениям, связанным с осуществлением муниципального контроля в сфере благоустройства применяются положения Федерального закона № 248-ФЗ.</w:t>
      </w:r>
    </w:p>
    <w:p w:rsidR="00DF468F" w:rsidRPr="00411A9A" w:rsidRDefault="00DF468F" w:rsidP="00DF468F">
      <w:pPr>
        <w:ind w:left="254" w:right="4" w:firstLine="313"/>
        <w:jc w:val="both"/>
        <w:rPr>
          <w:rFonts w:ascii="Times New Roman" w:hAnsi="Times New Roman" w:cs="Times New Roman"/>
          <w:color w:val="000000" w:themeColor="text1"/>
          <w:sz w:val="24"/>
          <w:szCs w:val="24"/>
        </w:rPr>
      </w:pPr>
      <w:r w:rsidRPr="00411A9A">
        <w:rPr>
          <w:rFonts w:ascii="Times New Roman" w:hAnsi="Times New Roman" w:cs="Times New Roman"/>
          <w:b/>
          <w:color w:val="000000" w:themeColor="text1"/>
          <w:sz w:val="24"/>
          <w:szCs w:val="24"/>
        </w:rPr>
        <w:t>1.10.</w:t>
      </w:r>
      <w:r w:rsidRPr="00411A9A">
        <w:rPr>
          <w:rFonts w:ascii="Times New Roman" w:hAnsi="Times New Roman" w:cs="Times New Roman"/>
          <w:color w:val="000000" w:themeColor="text1"/>
          <w:sz w:val="24"/>
          <w:szCs w:val="24"/>
        </w:rPr>
        <w:t xml:space="preserve"> Система оценки и управления рисками при осуществлении муниципального контроля</w:t>
      </w:r>
      <w:r w:rsidR="00411A9A" w:rsidRPr="00411A9A">
        <w:rPr>
          <w:rFonts w:ascii="Times New Roman" w:hAnsi="Times New Roman" w:cs="Times New Roman"/>
          <w:color w:val="000000" w:themeColor="text1"/>
          <w:sz w:val="24"/>
          <w:szCs w:val="24"/>
        </w:rPr>
        <w:t xml:space="preserve"> в сфере благоустройства </w:t>
      </w:r>
      <w:r w:rsidRPr="00411A9A">
        <w:rPr>
          <w:rFonts w:ascii="Times New Roman" w:hAnsi="Times New Roman" w:cs="Times New Roman"/>
          <w:color w:val="000000" w:themeColor="text1"/>
          <w:sz w:val="24"/>
          <w:szCs w:val="24"/>
        </w:rPr>
        <w:t xml:space="preserve"> не применяется.</w:t>
      </w:r>
    </w:p>
    <w:p w:rsidR="00DF468F" w:rsidRPr="0058048B" w:rsidRDefault="00DF468F" w:rsidP="00DF468F">
      <w:pPr>
        <w:ind w:left="254" w:right="4" w:firstLine="313"/>
        <w:jc w:val="both"/>
        <w:rPr>
          <w:rFonts w:ascii="Times New Roman" w:hAnsi="Times New Roman" w:cs="Times New Roman"/>
          <w:sz w:val="24"/>
          <w:szCs w:val="24"/>
        </w:rPr>
      </w:pPr>
      <w:r w:rsidRPr="00DA6152">
        <w:rPr>
          <w:rFonts w:ascii="Times New Roman" w:hAnsi="Times New Roman" w:cs="Times New Roman"/>
          <w:b/>
          <w:sz w:val="24"/>
          <w:szCs w:val="24"/>
        </w:rPr>
        <w:t>1.11.</w:t>
      </w:r>
      <w:r w:rsidRPr="0058048B">
        <w:rPr>
          <w:rFonts w:ascii="Times New Roman" w:hAnsi="Times New Roman" w:cs="Times New Roman"/>
          <w:sz w:val="24"/>
          <w:szCs w:val="24"/>
        </w:rPr>
        <w:t xml:space="preserve"> </w:t>
      </w:r>
      <w:proofErr w:type="gramStart"/>
      <w:r w:rsidRPr="0058048B">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58048B">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p>
    <w:p w:rsidR="00DF468F" w:rsidRPr="0058048B" w:rsidRDefault="00DF468F" w:rsidP="00DF468F">
      <w:pPr>
        <w:ind w:left="254" w:right="4" w:firstLine="313"/>
        <w:rPr>
          <w:rFonts w:ascii="Times New Roman" w:hAnsi="Times New Roman" w:cs="Times New Roman"/>
          <w:sz w:val="24"/>
          <w:szCs w:val="24"/>
        </w:rPr>
      </w:pPr>
    </w:p>
    <w:p w:rsidR="00DF468F" w:rsidRPr="00DA6152" w:rsidRDefault="00DF468F" w:rsidP="00DF468F">
      <w:pPr>
        <w:spacing w:after="269" w:line="218" w:lineRule="auto"/>
        <w:ind w:left="1344" w:right="1339" w:hanging="10"/>
        <w:jc w:val="center"/>
        <w:rPr>
          <w:rFonts w:ascii="Times New Roman" w:hAnsi="Times New Roman" w:cs="Times New Roman"/>
          <w:b/>
          <w:sz w:val="24"/>
          <w:szCs w:val="24"/>
        </w:rPr>
      </w:pPr>
      <w:r w:rsidRPr="00DA6152">
        <w:rPr>
          <w:rFonts w:ascii="Times New Roman" w:hAnsi="Times New Roman" w:cs="Times New Roman"/>
          <w:b/>
          <w:sz w:val="24"/>
          <w:szCs w:val="24"/>
        </w:rPr>
        <w:t>2. Виды профилактических мероприятий, которые проводятся при осуществлении муниципального контроля</w:t>
      </w:r>
    </w:p>
    <w:p w:rsidR="00DF468F" w:rsidRPr="0058048B" w:rsidRDefault="00DF468F" w:rsidP="00DF468F">
      <w:pPr>
        <w:ind w:right="4" w:firstLine="567"/>
        <w:jc w:val="both"/>
        <w:rPr>
          <w:rFonts w:ascii="Times New Roman" w:hAnsi="Times New Roman" w:cs="Times New Roman"/>
          <w:sz w:val="24"/>
          <w:szCs w:val="24"/>
        </w:rPr>
      </w:pPr>
      <w:r w:rsidRPr="0058048B">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F468F" w:rsidRPr="0058048B" w:rsidRDefault="00DF468F" w:rsidP="00DF468F">
      <w:pPr>
        <w:numPr>
          <w:ilvl w:val="0"/>
          <w:numId w:val="1"/>
        </w:numPr>
        <w:spacing w:after="3" w:line="244" w:lineRule="auto"/>
        <w:ind w:right="4" w:hanging="264"/>
        <w:jc w:val="both"/>
        <w:rPr>
          <w:rFonts w:ascii="Times New Roman" w:hAnsi="Times New Roman" w:cs="Times New Roman"/>
          <w:sz w:val="24"/>
          <w:szCs w:val="24"/>
          <w:lang w:val="en-US"/>
        </w:rPr>
      </w:pPr>
      <w:r w:rsidRPr="0058048B">
        <w:rPr>
          <w:rFonts w:ascii="Times New Roman" w:hAnsi="Times New Roman" w:cs="Times New Roman"/>
          <w:sz w:val="24"/>
          <w:szCs w:val="24"/>
        </w:rPr>
        <w:t>информирование;</w:t>
      </w:r>
    </w:p>
    <w:p w:rsidR="00DF468F" w:rsidRPr="0058048B" w:rsidRDefault="00DF468F" w:rsidP="00DF468F">
      <w:pPr>
        <w:numPr>
          <w:ilvl w:val="0"/>
          <w:numId w:val="1"/>
        </w:numPr>
        <w:spacing w:after="3" w:line="244" w:lineRule="auto"/>
        <w:ind w:right="4" w:hanging="264"/>
        <w:jc w:val="both"/>
        <w:rPr>
          <w:rFonts w:ascii="Times New Roman" w:hAnsi="Times New Roman" w:cs="Times New Roman"/>
          <w:sz w:val="24"/>
          <w:szCs w:val="24"/>
        </w:rPr>
      </w:pPr>
      <w:r w:rsidRPr="0058048B">
        <w:rPr>
          <w:rFonts w:ascii="Times New Roman" w:hAnsi="Times New Roman" w:cs="Times New Roman"/>
          <w:sz w:val="24"/>
          <w:szCs w:val="24"/>
        </w:rPr>
        <w:t>объявление предостережения;</w:t>
      </w:r>
    </w:p>
    <w:p w:rsidR="00DF468F" w:rsidRPr="0058048B" w:rsidRDefault="00DF468F" w:rsidP="00DF468F">
      <w:pPr>
        <w:numPr>
          <w:ilvl w:val="0"/>
          <w:numId w:val="1"/>
        </w:numPr>
        <w:spacing w:after="3" w:line="244" w:lineRule="auto"/>
        <w:ind w:right="4" w:hanging="264"/>
        <w:jc w:val="both"/>
        <w:rPr>
          <w:rFonts w:ascii="Times New Roman" w:hAnsi="Times New Roman" w:cs="Times New Roman"/>
          <w:sz w:val="24"/>
          <w:szCs w:val="24"/>
        </w:rPr>
      </w:pPr>
      <w:r w:rsidRPr="0058048B">
        <w:rPr>
          <w:rFonts w:ascii="Times New Roman" w:hAnsi="Times New Roman" w:cs="Times New Roman"/>
          <w:sz w:val="24"/>
          <w:szCs w:val="24"/>
        </w:rPr>
        <w:t>консультирование;</w:t>
      </w:r>
    </w:p>
    <w:p w:rsidR="00DF468F" w:rsidRDefault="00DF468F" w:rsidP="00DF468F">
      <w:pPr>
        <w:ind w:left="14" w:right="4" w:firstLine="553"/>
        <w:rPr>
          <w:rFonts w:ascii="Times New Roman" w:hAnsi="Times New Roman" w:cs="Times New Roman"/>
          <w:b/>
          <w:sz w:val="24"/>
          <w:szCs w:val="24"/>
        </w:rPr>
      </w:pPr>
    </w:p>
    <w:p w:rsidR="00DF468F" w:rsidRPr="00DA6152" w:rsidRDefault="00DF468F" w:rsidP="00DF468F">
      <w:pPr>
        <w:ind w:left="14" w:right="4" w:firstLine="553"/>
        <w:jc w:val="center"/>
        <w:rPr>
          <w:rFonts w:ascii="Times New Roman" w:hAnsi="Times New Roman" w:cs="Times New Roman"/>
          <w:b/>
          <w:sz w:val="24"/>
          <w:szCs w:val="24"/>
        </w:rPr>
      </w:pPr>
      <w:r w:rsidRPr="00DA6152">
        <w:rPr>
          <w:rFonts w:ascii="Times New Roman" w:hAnsi="Times New Roman" w:cs="Times New Roman"/>
          <w:b/>
          <w:sz w:val="24"/>
          <w:szCs w:val="24"/>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F468F" w:rsidRPr="0058048B" w:rsidRDefault="00DF468F" w:rsidP="00DF468F">
      <w:pPr>
        <w:ind w:left="14" w:right="4" w:firstLine="412"/>
        <w:jc w:val="both"/>
        <w:rPr>
          <w:rFonts w:ascii="Times New Roman" w:hAnsi="Times New Roman" w:cs="Times New Roman"/>
          <w:sz w:val="24"/>
          <w:szCs w:val="24"/>
        </w:rPr>
      </w:pPr>
      <w:r w:rsidRPr="00DA6152">
        <w:rPr>
          <w:rFonts w:ascii="Times New Roman" w:hAnsi="Times New Roman" w:cs="Times New Roman"/>
          <w:b/>
          <w:sz w:val="24"/>
          <w:szCs w:val="24"/>
        </w:rPr>
        <w:t>2.1.1.</w:t>
      </w:r>
      <w:r w:rsidRPr="0058048B">
        <w:rPr>
          <w:rFonts w:ascii="Times New Roman" w:hAnsi="Times New Roman" w:cs="Times New Roman"/>
          <w:sz w:val="24"/>
          <w:szCs w:val="24"/>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58048B">
        <w:rPr>
          <w:rFonts w:ascii="Times New Roman" w:hAnsi="Times New Roman" w:cs="Times New Roman"/>
          <w:sz w:val="24"/>
          <w:szCs w:val="24"/>
        </w:rPr>
        <w:t>своем</w:t>
      </w:r>
      <w:proofErr w:type="gramEnd"/>
      <w:r w:rsidRPr="0058048B">
        <w:rPr>
          <w:rFonts w:ascii="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F468F" w:rsidRPr="00B56D9E" w:rsidRDefault="00DF468F" w:rsidP="00DF468F">
      <w:pPr>
        <w:ind w:left="567" w:right="4"/>
        <w:rPr>
          <w:rFonts w:ascii="Times New Roman" w:hAnsi="Times New Roman" w:cs="Times New Roman"/>
          <w:b/>
          <w:sz w:val="24"/>
          <w:szCs w:val="24"/>
        </w:rPr>
      </w:pPr>
      <w:r w:rsidRPr="00B56D9E">
        <w:rPr>
          <w:rFonts w:ascii="Times New Roman" w:hAnsi="Times New Roman" w:cs="Times New Roman"/>
          <w:b/>
          <w:sz w:val="24"/>
          <w:szCs w:val="24"/>
        </w:rPr>
        <w:t>2.2. Предостережение о недопустимости нарушения обязательных требований</w:t>
      </w:r>
    </w:p>
    <w:p w:rsidR="00DF468F" w:rsidRPr="0058048B" w:rsidRDefault="00DF468F" w:rsidP="00DF468F">
      <w:pPr>
        <w:ind w:left="14" w:right="4" w:firstLine="553"/>
        <w:jc w:val="both"/>
        <w:rPr>
          <w:rFonts w:ascii="Times New Roman" w:hAnsi="Times New Roman" w:cs="Times New Roman"/>
          <w:sz w:val="24"/>
          <w:szCs w:val="24"/>
        </w:rPr>
      </w:pPr>
      <w:r w:rsidRPr="00B56D9E">
        <w:rPr>
          <w:rFonts w:ascii="Times New Roman" w:hAnsi="Times New Roman" w:cs="Times New Roman"/>
          <w:b/>
          <w:sz w:val="24"/>
          <w:szCs w:val="24"/>
        </w:rPr>
        <w:t>2.2.1.</w:t>
      </w:r>
      <w:r w:rsidRPr="0058048B">
        <w:rPr>
          <w:rFonts w:ascii="Times New Roman" w:hAnsi="Times New Roman" w:cs="Times New Roman"/>
          <w:sz w:val="24"/>
          <w:szCs w:val="24"/>
        </w:rPr>
        <w:t xml:space="preserve"> </w:t>
      </w:r>
      <w:proofErr w:type="gramStart"/>
      <w:r w:rsidRPr="0058048B">
        <w:rPr>
          <w:rFonts w:ascii="Times New Roman" w:hAnsi="Times New Roman" w:cs="Times New Roman"/>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w:t>
      </w:r>
      <w:r w:rsidRPr="0058048B">
        <w:rPr>
          <w:rFonts w:ascii="Times New Roman" w:hAnsi="Times New Roman" w:cs="Times New Roman"/>
          <w:sz w:val="24"/>
          <w:szCs w:val="24"/>
        </w:rPr>
        <w:lastRenderedPageBreak/>
        <w:t>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8048B">
        <w:rPr>
          <w:rFonts w:ascii="Times New Roman" w:hAnsi="Times New Roman" w:cs="Times New Roman"/>
          <w:sz w:val="24"/>
          <w:szCs w:val="24"/>
        </w:rPr>
        <w:t xml:space="preserve"> соблюдения обязательных требований.</w:t>
      </w:r>
    </w:p>
    <w:p w:rsidR="00DF468F" w:rsidRPr="0058048B" w:rsidRDefault="00DF468F" w:rsidP="00DF468F">
      <w:pPr>
        <w:ind w:left="14" w:right="4" w:firstLine="553"/>
        <w:jc w:val="both"/>
        <w:rPr>
          <w:rFonts w:ascii="Times New Roman" w:hAnsi="Times New Roman" w:cs="Times New Roman"/>
          <w:sz w:val="24"/>
          <w:szCs w:val="24"/>
        </w:rPr>
      </w:pPr>
      <w:r w:rsidRPr="00B56D9E">
        <w:rPr>
          <w:rFonts w:ascii="Times New Roman" w:hAnsi="Times New Roman" w:cs="Times New Roman"/>
          <w:b/>
          <w:sz w:val="24"/>
          <w:szCs w:val="24"/>
        </w:rPr>
        <w:t>2.2.2.</w:t>
      </w:r>
      <w:r w:rsidRPr="0058048B">
        <w:rPr>
          <w:rFonts w:ascii="Times New Roman" w:hAnsi="Times New Roman" w:cs="Times New Roman"/>
          <w:sz w:val="24"/>
          <w:szCs w:val="24"/>
        </w:rPr>
        <w:t xml:space="preserve"> Предостережение оформляется по форме, утвержденной приказо</w:t>
      </w:r>
      <w:r>
        <w:rPr>
          <w:rFonts w:ascii="Times New Roman" w:hAnsi="Times New Roman" w:cs="Times New Roman"/>
          <w:sz w:val="24"/>
          <w:szCs w:val="24"/>
        </w:rPr>
        <w:t>м Минэкономразвития России от 3</w:t>
      </w:r>
      <w:r w:rsidRPr="0058048B">
        <w:rPr>
          <w:rFonts w:ascii="Times New Roman" w:hAnsi="Times New Roman" w:cs="Times New Roman"/>
          <w:sz w:val="24"/>
          <w:szCs w:val="24"/>
        </w:rPr>
        <w:t>1.03.2021 № 151 «О типовых формах документов, используемых контрольным (надзорным) органом».</w:t>
      </w:r>
    </w:p>
    <w:p w:rsidR="00DF468F" w:rsidRPr="0058048B" w:rsidRDefault="00DF468F" w:rsidP="00DF468F">
      <w:pPr>
        <w:ind w:left="14" w:right="4" w:firstLine="553"/>
        <w:jc w:val="both"/>
        <w:rPr>
          <w:rFonts w:ascii="Times New Roman" w:hAnsi="Times New Roman" w:cs="Times New Roman"/>
          <w:sz w:val="24"/>
          <w:szCs w:val="24"/>
        </w:rPr>
      </w:pPr>
      <w:r w:rsidRPr="00B56D9E">
        <w:rPr>
          <w:rFonts w:ascii="Times New Roman" w:hAnsi="Times New Roman" w:cs="Times New Roman"/>
          <w:b/>
          <w:sz w:val="24"/>
          <w:szCs w:val="24"/>
        </w:rPr>
        <w:t>2.2.3.</w:t>
      </w:r>
      <w:r w:rsidRPr="0058048B">
        <w:rPr>
          <w:rFonts w:ascii="Times New Roman" w:hAnsi="Times New Roman" w:cs="Times New Roman"/>
          <w:sz w:val="24"/>
          <w:szCs w:val="24"/>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F468F" w:rsidRPr="0058048B" w:rsidRDefault="00DF468F" w:rsidP="00DF468F">
      <w:pPr>
        <w:ind w:left="567" w:right="4"/>
        <w:rPr>
          <w:rFonts w:ascii="Times New Roman" w:hAnsi="Times New Roman" w:cs="Times New Roman"/>
          <w:sz w:val="24"/>
          <w:szCs w:val="24"/>
        </w:rPr>
      </w:pPr>
      <w:r w:rsidRPr="00B56D9E">
        <w:rPr>
          <w:rFonts w:ascii="Times New Roman" w:hAnsi="Times New Roman" w:cs="Times New Roman"/>
          <w:b/>
          <w:sz w:val="24"/>
          <w:szCs w:val="24"/>
        </w:rPr>
        <w:t>2.2.4.</w:t>
      </w:r>
      <w:r w:rsidRPr="0058048B">
        <w:rPr>
          <w:rFonts w:ascii="Times New Roman" w:hAnsi="Times New Roman" w:cs="Times New Roman"/>
          <w:sz w:val="24"/>
          <w:szCs w:val="24"/>
        </w:rPr>
        <w:t xml:space="preserve"> Возражение должно содержать:</w:t>
      </w:r>
    </w:p>
    <w:p w:rsidR="00DF468F" w:rsidRPr="0058048B" w:rsidRDefault="00DF468F" w:rsidP="00DF468F">
      <w:pPr>
        <w:ind w:left="567" w:right="4"/>
        <w:rPr>
          <w:rFonts w:ascii="Times New Roman" w:hAnsi="Times New Roman" w:cs="Times New Roman"/>
          <w:sz w:val="24"/>
          <w:szCs w:val="24"/>
        </w:rPr>
      </w:pPr>
      <w:r w:rsidRPr="0058048B">
        <w:rPr>
          <w:rFonts w:ascii="Times New Roman" w:hAnsi="Times New Roman" w:cs="Times New Roman"/>
          <w:sz w:val="24"/>
          <w:szCs w:val="24"/>
        </w:rPr>
        <w:t>1)  наименование Контрольного органа, в который направляется возражение;</w:t>
      </w:r>
    </w:p>
    <w:p w:rsidR="00DF468F" w:rsidRPr="0058048B" w:rsidRDefault="00DF468F" w:rsidP="00DF468F">
      <w:pPr>
        <w:ind w:right="4" w:firstLine="567"/>
        <w:jc w:val="both"/>
        <w:rPr>
          <w:rFonts w:ascii="Times New Roman" w:hAnsi="Times New Roman" w:cs="Times New Roman"/>
          <w:sz w:val="24"/>
          <w:szCs w:val="24"/>
        </w:rPr>
      </w:pPr>
      <w:proofErr w:type="gramStart"/>
      <w:r w:rsidRPr="0058048B">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F468F" w:rsidRPr="0058048B" w:rsidRDefault="00DF468F" w:rsidP="00DF468F">
      <w:pPr>
        <w:ind w:right="4" w:firstLine="567"/>
        <w:rPr>
          <w:rFonts w:ascii="Times New Roman" w:hAnsi="Times New Roman" w:cs="Times New Roman"/>
          <w:sz w:val="24"/>
          <w:szCs w:val="24"/>
        </w:rPr>
      </w:pPr>
      <w:r w:rsidRPr="0058048B">
        <w:rPr>
          <w:rFonts w:ascii="Times New Roman" w:hAnsi="Times New Roman" w:cs="Times New Roman"/>
          <w:sz w:val="24"/>
          <w:szCs w:val="24"/>
        </w:rPr>
        <w:t>3)  дату и номер предостережения;</w:t>
      </w:r>
    </w:p>
    <w:p w:rsidR="00DF468F" w:rsidRPr="0058048B" w:rsidRDefault="00DF468F" w:rsidP="00DF468F">
      <w:pPr>
        <w:ind w:right="4" w:firstLine="567"/>
        <w:jc w:val="both"/>
        <w:rPr>
          <w:rFonts w:ascii="Times New Roman" w:hAnsi="Times New Roman" w:cs="Times New Roman"/>
          <w:sz w:val="24"/>
          <w:szCs w:val="24"/>
        </w:rPr>
      </w:pPr>
      <w:r w:rsidRPr="0058048B">
        <w:rPr>
          <w:rFonts w:ascii="Times New Roman" w:hAnsi="Times New Roman" w:cs="Times New Roman"/>
          <w:sz w:val="24"/>
          <w:szCs w:val="24"/>
        </w:rPr>
        <w:t xml:space="preserve">4) доводы, на основании которых контролируемое лицо </w:t>
      </w:r>
      <w:proofErr w:type="gramStart"/>
      <w:r w:rsidRPr="0058048B">
        <w:rPr>
          <w:rFonts w:ascii="Times New Roman" w:hAnsi="Times New Roman" w:cs="Times New Roman"/>
          <w:sz w:val="24"/>
          <w:szCs w:val="24"/>
        </w:rPr>
        <w:t>не согласно</w:t>
      </w:r>
      <w:proofErr w:type="gramEnd"/>
      <w:r w:rsidRPr="0058048B">
        <w:rPr>
          <w:rFonts w:ascii="Times New Roman" w:hAnsi="Times New Roman" w:cs="Times New Roman"/>
          <w:sz w:val="24"/>
          <w:szCs w:val="24"/>
        </w:rPr>
        <w:t xml:space="preserve"> с объявленным предостережением;</w:t>
      </w:r>
    </w:p>
    <w:p w:rsidR="00DF468F" w:rsidRPr="0058048B" w:rsidRDefault="00DF468F" w:rsidP="00DF468F">
      <w:pPr>
        <w:ind w:right="4" w:firstLine="567"/>
        <w:rPr>
          <w:rFonts w:ascii="Times New Roman" w:hAnsi="Times New Roman" w:cs="Times New Roman"/>
          <w:sz w:val="24"/>
          <w:szCs w:val="24"/>
        </w:rPr>
      </w:pPr>
      <w:r w:rsidRPr="0058048B">
        <w:rPr>
          <w:rFonts w:ascii="Times New Roman" w:hAnsi="Times New Roman" w:cs="Times New Roman"/>
          <w:sz w:val="24"/>
          <w:szCs w:val="24"/>
        </w:rPr>
        <w:t xml:space="preserve">5) дату получения предостережения контролируемым лицом; </w:t>
      </w:r>
    </w:p>
    <w:p w:rsidR="00DF468F" w:rsidRPr="0058048B" w:rsidRDefault="00DF468F" w:rsidP="00DF468F">
      <w:pPr>
        <w:ind w:right="4" w:firstLine="567"/>
        <w:rPr>
          <w:rFonts w:ascii="Times New Roman" w:hAnsi="Times New Roman" w:cs="Times New Roman"/>
          <w:sz w:val="24"/>
          <w:szCs w:val="24"/>
        </w:rPr>
      </w:pPr>
      <w:r w:rsidRPr="0058048B">
        <w:rPr>
          <w:rFonts w:ascii="Times New Roman" w:hAnsi="Times New Roman" w:cs="Times New Roman"/>
          <w:sz w:val="24"/>
          <w:szCs w:val="24"/>
        </w:rPr>
        <w:t>6) личную подпись и дату.</w:t>
      </w:r>
    </w:p>
    <w:p w:rsidR="00DF468F" w:rsidRPr="0058048B" w:rsidRDefault="00DF468F" w:rsidP="00DF468F">
      <w:pPr>
        <w:ind w:left="14" w:right="4" w:firstLine="553"/>
        <w:jc w:val="both"/>
        <w:rPr>
          <w:rFonts w:ascii="Times New Roman" w:hAnsi="Times New Roman" w:cs="Times New Roman"/>
          <w:sz w:val="24"/>
          <w:szCs w:val="24"/>
        </w:rPr>
      </w:pPr>
      <w:r w:rsidRPr="00B56D9E">
        <w:rPr>
          <w:rFonts w:ascii="Times New Roman" w:hAnsi="Times New Roman" w:cs="Times New Roman"/>
          <w:b/>
          <w:sz w:val="24"/>
          <w:szCs w:val="24"/>
        </w:rPr>
        <w:t>2.2.5.</w:t>
      </w:r>
      <w:r w:rsidRPr="0058048B">
        <w:rPr>
          <w:rFonts w:ascii="Times New Roman" w:hAnsi="Times New Roman" w:cs="Times New Roman"/>
          <w:sz w:val="24"/>
          <w:szCs w:val="24"/>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F468F" w:rsidRPr="0058048B" w:rsidRDefault="00DF468F" w:rsidP="00DF468F">
      <w:pPr>
        <w:ind w:left="14" w:right="4" w:firstLine="553"/>
        <w:jc w:val="both"/>
        <w:rPr>
          <w:rFonts w:ascii="Times New Roman" w:hAnsi="Times New Roman" w:cs="Times New Roman"/>
          <w:sz w:val="24"/>
          <w:szCs w:val="24"/>
        </w:rPr>
      </w:pPr>
      <w:r w:rsidRPr="00B56D9E">
        <w:rPr>
          <w:rFonts w:ascii="Times New Roman" w:hAnsi="Times New Roman" w:cs="Times New Roman"/>
          <w:b/>
          <w:sz w:val="24"/>
          <w:szCs w:val="24"/>
        </w:rPr>
        <w:t>2.2.6.</w:t>
      </w:r>
      <w:r w:rsidRPr="0058048B">
        <w:rPr>
          <w:rFonts w:ascii="Times New Roman" w:hAnsi="Times New Roman" w:cs="Times New Roman"/>
          <w:sz w:val="24"/>
          <w:szCs w:val="24"/>
        </w:rPr>
        <w:t xml:space="preserve"> Контрольный орган рассматривает возражение в отношении предостережения в течение пятнадцати рабочих дней со дня его получения.</w:t>
      </w:r>
    </w:p>
    <w:p w:rsidR="00DF468F" w:rsidRPr="0058048B" w:rsidRDefault="00DF468F" w:rsidP="00DF468F">
      <w:pPr>
        <w:ind w:left="14" w:right="4" w:firstLine="553"/>
        <w:jc w:val="both"/>
        <w:rPr>
          <w:rFonts w:ascii="Times New Roman" w:hAnsi="Times New Roman" w:cs="Times New Roman"/>
          <w:sz w:val="24"/>
          <w:szCs w:val="24"/>
        </w:rPr>
      </w:pPr>
      <w:r w:rsidRPr="00B56D9E">
        <w:rPr>
          <w:rFonts w:ascii="Times New Roman" w:hAnsi="Times New Roman" w:cs="Times New Roman"/>
          <w:b/>
          <w:sz w:val="24"/>
          <w:szCs w:val="24"/>
        </w:rPr>
        <w:t>2.2.7.</w:t>
      </w:r>
      <w:r w:rsidRPr="0058048B">
        <w:rPr>
          <w:rFonts w:ascii="Times New Roman" w:hAnsi="Times New Roman" w:cs="Times New Roman"/>
          <w:sz w:val="24"/>
          <w:szCs w:val="24"/>
        </w:rPr>
        <w:t xml:space="preserve"> По результатам рассмотрения возражения Контрольный орган принимает одно из следующих решений.</w:t>
      </w:r>
    </w:p>
    <w:p w:rsidR="00DF468F" w:rsidRPr="0058048B" w:rsidRDefault="00DF468F" w:rsidP="00DF468F">
      <w:pPr>
        <w:numPr>
          <w:ilvl w:val="0"/>
          <w:numId w:val="2"/>
        </w:numPr>
        <w:spacing w:after="3" w:line="244" w:lineRule="auto"/>
        <w:ind w:right="4" w:hanging="264"/>
        <w:jc w:val="both"/>
        <w:rPr>
          <w:rFonts w:ascii="Times New Roman" w:hAnsi="Times New Roman" w:cs="Times New Roman"/>
          <w:sz w:val="24"/>
          <w:szCs w:val="24"/>
        </w:rPr>
      </w:pPr>
      <w:r w:rsidRPr="0058048B">
        <w:rPr>
          <w:rFonts w:ascii="Times New Roman" w:hAnsi="Times New Roman" w:cs="Times New Roman"/>
          <w:sz w:val="24"/>
          <w:szCs w:val="24"/>
        </w:rPr>
        <w:t>удовлетворяет возражение в форме отмены предостережения;</w:t>
      </w:r>
    </w:p>
    <w:p w:rsidR="00DF468F" w:rsidRDefault="00DF468F" w:rsidP="00DF468F">
      <w:pPr>
        <w:numPr>
          <w:ilvl w:val="0"/>
          <w:numId w:val="2"/>
        </w:numPr>
        <w:spacing w:after="3" w:line="244" w:lineRule="auto"/>
        <w:ind w:right="4" w:hanging="264"/>
        <w:jc w:val="both"/>
        <w:rPr>
          <w:rFonts w:ascii="Times New Roman" w:hAnsi="Times New Roman" w:cs="Times New Roman"/>
          <w:sz w:val="24"/>
          <w:szCs w:val="24"/>
        </w:rPr>
      </w:pPr>
      <w:r w:rsidRPr="0058048B">
        <w:rPr>
          <w:rFonts w:ascii="Times New Roman" w:hAnsi="Times New Roman" w:cs="Times New Roman"/>
          <w:sz w:val="24"/>
          <w:szCs w:val="24"/>
        </w:rPr>
        <w:t>отказывает в удовлетворении возражения с указанием причины отказа.</w:t>
      </w:r>
    </w:p>
    <w:p w:rsidR="00DF468F" w:rsidRPr="0058048B" w:rsidRDefault="00DF468F" w:rsidP="00DF468F">
      <w:pPr>
        <w:spacing w:after="3" w:line="244" w:lineRule="auto"/>
        <w:ind w:left="986" w:right="4"/>
        <w:jc w:val="both"/>
        <w:rPr>
          <w:rFonts w:ascii="Times New Roman" w:hAnsi="Times New Roman" w:cs="Times New Roman"/>
          <w:sz w:val="24"/>
          <w:szCs w:val="24"/>
        </w:rPr>
      </w:pPr>
    </w:p>
    <w:p w:rsidR="00DF468F" w:rsidRPr="0058048B" w:rsidRDefault="00DF468F" w:rsidP="00DF468F">
      <w:pPr>
        <w:ind w:left="14" w:right="4" w:firstLine="553"/>
        <w:jc w:val="both"/>
        <w:rPr>
          <w:rFonts w:ascii="Times New Roman" w:hAnsi="Times New Roman" w:cs="Times New Roman"/>
          <w:sz w:val="24"/>
          <w:szCs w:val="24"/>
        </w:rPr>
      </w:pPr>
      <w:r w:rsidRPr="00B56D9E">
        <w:rPr>
          <w:rFonts w:ascii="Times New Roman" w:hAnsi="Times New Roman" w:cs="Times New Roman"/>
          <w:b/>
          <w:sz w:val="24"/>
          <w:szCs w:val="24"/>
        </w:rPr>
        <w:t>2.2.8.</w:t>
      </w:r>
      <w:r w:rsidRPr="0058048B">
        <w:rPr>
          <w:rFonts w:ascii="Times New Roman" w:hAnsi="Times New Roman" w:cs="Times New Roman"/>
          <w:sz w:val="24"/>
          <w:szCs w:val="24"/>
        </w:rPr>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F468F" w:rsidRPr="0058048B" w:rsidRDefault="00DF468F" w:rsidP="00DF468F">
      <w:pPr>
        <w:ind w:right="4" w:firstLine="567"/>
        <w:rPr>
          <w:rFonts w:ascii="Times New Roman" w:hAnsi="Times New Roman" w:cs="Times New Roman"/>
          <w:sz w:val="24"/>
          <w:szCs w:val="24"/>
        </w:rPr>
      </w:pPr>
      <w:r w:rsidRPr="00F742FE">
        <w:rPr>
          <w:rFonts w:ascii="Times New Roman" w:hAnsi="Times New Roman" w:cs="Times New Roman"/>
          <w:b/>
          <w:color w:val="000000" w:themeColor="text1"/>
          <w:sz w:val="24"/>
          <w:szCs w:val="24"/>
        </w:rPr>
        <w:t>2.2.9.</w:t>
      </w:r>
      <w:r w:rsidRPr="0058048B">
        <w:rPr>
          <w:rFonts w:ascii="Times New Roman" w:hAnsi="Times New Roman" w:cs="Times New Roman"/>
          <w:sz w:val="24"/>
          <w:szCs w:val="24"/>
        </w:rPr>
        <w:t xml:space="preserve"> Повторное направление возражения по тем же основаниям не допускается.</w:t>
      </w:r>
    </w:p>
    <w:p w:rsidR="00DF468F" w:rsidRPr="0058048B" w:rsidRDefault="00DF468F" w:rsidP="00DF468F">
      <w:pPr>
        <w:ind w:left="14" w:right="4" w:firstLine="553"/>
        <w:jc w:val="both"/>
        <w:rPr>
          <w:rFonts w:ascii="Times New Roman" w:hAnsi="Times New Roman" w:cs="Times New Roman"/>
          <w:sz w:val="24"/>
          <w:szCs w:val="24"/>
        </w:rPr>
      </w:pPr>
      <w:r w:rsidRPr="00F742FE">
        <w:rPr>
          <w:rFonts w:ascii="Times New Roman" w:hAnsi="Times New Roman" w:cs="Times New Roman"/>
          <w:b/>
          <w:sz w:val="24"/>
          <w:szCs w:val="24"/>
        </w:rPr>
        <w:lastRenderedPageBreak/>
        <w:t>2.2.10.</w:t>
      </w:r>
      <w:r w:rsidRPr="0058048B">
        <w:rPr>
          <w:rFonts w:ascii="Times New Roman" w:hAnsi="Times New Roman" w:cs="Times New Roman"/>
          <w:sz w:val="24"/>
          <w:szCs w:val="24"/>
        </w:rPr>
        <w:t xml:space="preserve">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F468F" w:rsidRPr="00190CDF" w:rsidRDefault="00DF468F" w:rsidP="00DF468F">
      <w:pPr>
        <w:ind w:right="4" w:firstLine="567"/>
        <w:jc w:val="center"/>
        <w:rPr>
          <w:rFonts w:ascii="Times New Roman" w:hAnsi="Times New Roman" w:cs="Times New Roman"/>
          <w:b/>
          <w:sz w:val="24"/>
          <w:szCs w:val="24"/>
        </w:rPr>
      </w:pPr>
      <w:r w:rsidRPr="00190CDF">
        <w:rPr>
          <w:rFonts w:ascii="Times New Roman" w:hAnsi="Times New Roman" w:cs="Times New Roman"/>
          <w:b/>
          <w:sz w:val="24"/>
          <w:szCs w:val="24"/>
        </w:rPr>
        <w:t>2.3.Консультирование</w:t>
      </w:r>
    </w:p>
    <w:p w:rsidR="00DF468F" w:rsidRPr="0058048B" w:rsidRDefault="00DF468F" w:rsidP="00DF468F">
      <w:pPr>
        <w:ind w:left="14" w:right="4" w:firstLine="553"/>
        <w:jc w:val="both"/>
        <w:rPr>
          <w:rFonts w:ascii="Times New Roman" w:hAnsi="Times New Roman" w:cs="Times New Roman"/>
          <w:sz w:val="24"/>
          <w:szCs w:val="24"/>
        </w:rPr>
      </w:pPr>
      <w:r w:rsidRPr="00190CDF">
        <w:rPr>
          <w:rFonts w:ascii="Times New Roman" w:hAnsi="Times New Roman" w:cs="Times New Roman"/>
          <w:b/>
          <w:sz w:val="24"/>
          <w:szCs w:val="24"/>
        </w:rPr>
        <w:t>2.3.1.</w:t>
      </w:r>
      <w:r w:rsidRPr="0058048B">
        <w:rPr>
          <w:rFonts w:ascii="Times New Roman" w:hAnsi="Times New Roman" w:cs="Times New Roman"/>
          <w:sz w:val="24"/>
          <w:szCs w:val="24"/>
        </w:rPr>
        <w:t xml:space="preserve">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1) порядка проведения контрольных мероприятий;</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2) периодичности проведения контрольных мероприятий;</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3) порядка принятия решений по итогам контрольных мероприятий;</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4) порядка обжалования решений Контрольного органа.</w:t>
      </w:r>
    </w:p>
    <w:p w:rsidR="00DF468F" w:rsidRPr="0058048B" w:rsidRDefault="00DF468F" w:rsidP="00DF468F">
      <w:pPr>
        <w:ind w:left="14" w:right="4" w:firstLine="553"/>
        <w:jc w:val="both"/>
        <w:rPr>
          <w:rFonts w:ascii="Times New Roman" w:hAnsi="Times New Roman" w:cs="Times New Roman"/>
          <w:sz w:val="24"/>
          <w:szCs w:val="24"/>
        </w:rPr>
      </w:pPr>
      <w:r w:rsidRPr="00190CDF">
        <w:rPr>
          <w:rFonts w:ascii="Times New Roman" w:hAnsi="Times New Roman" w:cs="Times New Roman"/>
          <w:b/>
          <w:sz w:val="24"/>
          <w:szCs w:val="24"/>
        </w:rPr>
        <w:t>2.3.2.</w:t>
      </w:r>
      <w:r w:rsidRPr="0058048B">
        <w:rPr>
          <w:rFonts w:ascii="Times New Roman" w:hAnsi="Times New Roman" w:cs="Times New Roman"/>
          <w:sz w:val="24"/>
          <w:szCs w:val="24"/>
        </w:rPr>
        <w:t xml:space="preserve"> Инспекторы осуществляют консультирование контролируемых лиц и их представителей:</w:t>
      </w:r>
    </w:p>
    <w:p w:rsidR="00DF468F" w:rsidRPr="0058048B" w:rsidRDefault="00DF468F" w:rsidP="00DF468F">
      <w:pPr>
        <w:numPr>
          <w:ilvl w:val="0"/>
          <w:numId w:val="3"/>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 xml:space="preserve">в виде устных разъяснений по телефону, посредством </w:t>
      </w:r>
      <w:proofErr w:type="spellStart"/>
      <w:r w:rsidRPr="0058048B">
        <w:rPr>
          <w:rFonts w:ascii="Times New Roman" w:hAnsi="Times New Roman" w:cs="Times New Roman"/>
          <w:sz w:val="24"/>
          <w:szCs w:val="24"/>
        </w:rPr>
        <w:t>видео-конференц-связи</w:t>
      </w:r>
      <w:proofErr w:type="spellEnd"/>
      <w:r w:rsidRPr="0058048B">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DF468F" w:rsidRPr="0058048B" w:rsidRDefault="00DF468F" w:rsidP="00DF468F">
      <w:pPr>
        <w:numPr>
          <w:ilvl w:val="0"/>
          <w:numId w:val="3"/>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F468F" w:rsidRPr="0058048B" w:rsidRDefault="00DF468F" w:rsidP="00DF468F">
      <w:pPr>
        <w:ind w:left="14" w:right="4" w:firstLine="553"/>
        <w:jc w:val="both"/>
        <w:rPr>
          <w:rFonts w:ascii="Times New Roman" w:hAnsi="Times New Roman" w:cs="Times New Roman"/>
          <w:sz w:val="24"/>
          <w:szCs w:val="24"/>
        </w:rPr>
      </w:pPr>
      <w:r w:rsidRPr="00190CDF">
        <w:rPr>
          <w:rFonts w:ascii="Times New Roman" w:hAnsi="Times New Roman" w:cs="Times New Roman"/>
          <w:b/>
          <w:sz w:val="24"/>
          <w:szCs w:val="24"/>
        </w:rPr>
        <w:t>2.3.3.</w:t>
      </w:r>
      <w:r w:rsidRPr="0058048B">
        <w:rPr>
          <w:rFonts w:ascii="Times New Roman" w:hAnsi="Times New Roman" w:cs="Times New Roman"/>
          <w:sz w:val="24"/>
          <w:szCs w:val="24"/>
        </w:rPr>
        <w:t xml:space="preserve"> Индивидуальное консультирование на личном приеме каждого заявителя инспекторами не может превышать 10 минут.</w:t>
      </w:r>
    </w:p>
    <w:p w:rsidR="00DF468F" w:rsidRPr="0058048B" w:rsidRDefault="00DF468F" w:rsidP="00DF468F">
      <w:pPr>
        <w:ind w:left="567" w:right="4"/>
        <w:rPr>
          <w:rFonts w:ascii="Times New Roman" w:hAnsi="Times New Roman" w:cs="Times New Roman"/>
          <w:sz w:val="24"/>
          <w:szCs w:val="24"/>
        </w:rPr>
      </w:pPr>
      <w:r w:rsidRPr="0058048B">
        <w:rPr>
          <w:rFonts w:ascii="Times New Roman" w:hAnsi="Times New Roman" w:cs="Times New Roman"/>
          <w:sz w:val="24"/>
          <w:szCs w:val="24"/>
        </w:rPr>
        <w:t>Время разговора по телефону не должно превышать 10 минут.</w:t>
      </w:r>
    </w:p>
    <w:p w:rsidR="00DF468F" w:rsidRPr="008F28CD" w:rsidRDefault="00DF468F" w:rsidP="00DF468F">
      <w:pPr>
        <w:ind w:right="4" w:firstLine="567"/>
        <w:jc w:val="both"/>
        <w:rPr>
          <w:rFonts w:ascii="Times New Roman" w:hAnsi="Times New Roman" w:cs="Times New Roman"/>
          <w:color w:val="000000" w:themeColor="text1"/>
          <w:sz w:val="24"/>
          <w:szCs w:val="24"/>
        </w:rPr>
      </w:pPr>
      <w:r w:rsidRPr="008F28CD">
        <w:rPr>
          <w:rFonts w:ascii="Times New Roman" w:hAnsi="Times New Roman" w:cs="Times New Roman"/>
          <w:b/>
          <w:color w:val="000000" w:themeColor="text1"/>
          <w:sz w:val="24"/>
          <w:szCs w:val="24"/>
        </w:rPr>
        <w:t>2.3.4.</w:t>
      </w:r>
      <w:r w:rsidRPr="008F28CD">
        <w:rPr>
          <w:rFonts w:ascii="Times New Roman" w:hAnsi="Times New Roman" w:cs="Times New Roman"/>
          <w:color w:val="000000" w:themeColor="text1"/>
          <w:sz w:val="24"/>
          <w:szCs w:val="24"/>
        </w:rPr>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F468F" w:rsidRPr="0058048B" w:rsidRDefault="00DF468F" w:rsidP="00DF468F">
      <w:pPr>
        <w:ind w:right="4" w:firstLine="567"/>
        <w:jc w:val="both"/>
        <w:rPr>
          <w:rFonts w:ascii="Times New Roman" w:hAnsi="Times New Roman" w:cs="Times New Roman"/>
          <w:sz w:val="24"/>
          <w:szCs w:val="24"/>
        </w:rPr>
      </w:pPr>
      <w:r w:rsidRPr="008F28CD">
        <w:rPr>
          <w:rFonts w:ascii="Times New Roman" w:hAnsi="Times New Roman" w:cs="Times New Roman"/>
          <w:b/>
          <w:color w:val="000000" w:themeColor="text1"/>
          <w:sz w:val="24"/>
          <w:szCs w:val="24"/>
        </w:rPr>
        <w:t>2.3.5.</w:t>
      </w:r>
      <w:r>
        <w:rPr>
          <w:rFonts w:ascii="Times New Roman" w:hAnsi="Times New Roman" w:cs="Times New Roman"/>
          <w:b/>
          <w:color w:val="000000" w:themeColor="text1"/>
          <w:sz w:val="24"/>
          <w:szCs w:val="24"/>
        </w:rPr>
        <w:t xml:space="preserve"> </w:t>
      </w:r>
      <w:r w:rsidRPr="0058048B">
        <w:rPr>
          <w:rFonts w:ascii="Times New Roman" w:hAnsi="Times New Roman" w:cs="Times New Roman"/>
          <w:sz w:val="24"/>
          <w:szCs w:val="24"/>
        </w:rPr>
        <w:t>Письменное консультирование контролируемых лиц и их представителей осуществляется по порядку обжалования решений Контрольного органа</w:t>
      </w:r>
      <w:r w:rsidRPr="0058048B">
        <w:rPr>
          <w:rFonts w:ascii="Times New Roman" w:hAnsi="Times New Roman" w:cs="Times New Roman"/>
          <w:noProof/>
          <w:sz w:val="24"/>
          <w:szCs w:val="24"/>
        </w:rPr>
        <w:drawing>
          <wp:inline distT="0" distB="0" distL="0" distR="0">
            <wp:extent cx="19050" cy="104775"/>
            <wp:effectExtent l="19050" t="0" r="0" b="0"/>
            <wp:docPr id="1" name="Picture 8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62"/>
                    <pic:cNvPicPr>
                      <a:picLocks noChangeAspect="1" noChangeArrowheads="1"/>
                    </pic:cNvPicPr>
                  </pic:nvPicPr>
                  <pic:blipFill>
                    <a:blip r:embed="rId6"/>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DF468F" w:rsidRPr="0058048B" w:rsidRDefault="00DF468F" w:rsidP="00DF468F">
      <w:pPr>
        <w:ind w:right="4" w:firstLine="567"/>
        <w:jc w:val="both"/>
        <w:rPr>
          <w:rFonts w:ascii="Times New Roman" w:hAnsi="Times New Roman" w:cs="Times New Roman"/>
          <w:sz w:val="24"/>
          <w:szCs w:val="24"/>
        </w:rPr>
      </w:pPr>
      <w:r w:rsidRPr="008F28CD">
        <w:rPr>
          <w:rFonts w:ascii="Times New Roman" w:hAnsi="Times New Roman" w:cs="Times New Roman"/>
          <w:b/>
          <w:sz w:val="24"/>
          <w:szCs w:val="24"/>
        </w:rPr>
        <w:t>2.3.6.</w:t>
      </w:r>
      <w:r>
        <w:rPr>
          <w:rFonts w:ascii="Times New Roman" w:hAnsi="Times New Roman" w:cs="Times New Roman"/>
          <w:sz w:val="24"/>
          <w:szCs w:val="24"/>
        </w:rPr>
        <w:t xml:space="preserve"> </w:t>
      </w:r>
      <w:r w:rsidRPr="0058048B">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w:t>
      </w:r>
      <w:r>
        <w:rPr>
          <w:rFonts w:ascii="Times New Roman" w:hAnsi="Times New Roman" w:cs="Times New Roman"/>
          <w:sz w:val="24"/>
          <w:szCs w:val="24"/>
        </w:rPr>
        <w:t xml:space="preserve">еральным законом от 02.05.2006 </w:t>
      </w:r>
      <w:r w:rsidRPr="0058048B">
        <w:rPr>
          <w:rFonts w:ascii="Times New Roman" w:hAnsi="Times New Roman" w:cs="Times New Roman"/>
          <w:sz w:val="24"/>
          <w:szCs w:val="24"/>
        </w:rPr>
        <w:t>№ 59-ФЗ «О порядке рассмотрения обращений граждан Российской Федерации».</w:t>
      </w:r>
    </w:p>
    <w:p w:rsidR="00DF468F" w:rsidRDefault="00DF468F" w:rsidP="00DF468F">
      <w:pPr>
        <w:spacing w:after="276"/>
        <w:ind w:right="4" w:firstLine="567"/>
        <w:rPr>
          <w:rFonts w:ascii="Times New Roman" w:hAnsi="Times New Roman" w:cs="Times New Roman"/>
          <w:sz w:val="24"/>
          <w:szCs w:val="24"/>
        </w:rPr>
      </w:pPr>
      <w:r w:rsidRPr="008F28CD">
        <w:rPr>
          <w:rFonts w:ascii="Times New Roman" w:hAnsi="Times New Roman" w:cs="Times New Roman"/>
          <w:b/>
          <w:sz w:val="24"/>
          <w:szCs w:val="24"/>
        </w:rPr>
        <w:t>2.3.7.</w:t>
      </w:r>
      <w:r>
        <w:rPr>
          <w:rFonts w:ascii="Times New Roman" w:hAnsi="Times New Roman" w:cs="Times New Roman"/>
          <w:b/>
          <w:sz w:val="24"/>
          <w:szCs w:val="24"/>
        </w:rPr>
        <w:t xml:space="preserve"> </w:t>
      </w:r>
      <w:r w:rsidRPr="0058048B">
        <w:rPr>
          <w:rFonts w:ascii="Times New Roman" w:hAnsi="Times New Roman" w:cs="Times New Roman"/>
          <w:sz w:val="24"/>
          <w:szCs w:val="24"/>
        </w:rPr>
        <w:t>Контрольный орган осуществляет учет проведенных консультирований.</w:t>
      </w:r>
    </w:p>
    <w:p w:rsidR="00DF468F" w:rsidRPr="008F28CD" w:rsidRDefault="00DF468F" w:rsidP="00DF468F">
      <w:pPr>
        <w:spacing w:after="269" w:line="218" w:lineRule="auto"/>
        <w:ind w:left="260" w:right="254" w:hanging="10"/>
        <w:jc w:val="center"/>
        <w:rPr>
          <w:rFonts w:ascii="Times New Roman" w:hAnsi="Times New Roman" w:cs="Times New Roman"/>
          <w:b/>
          <w:sz w:val="24"/>
          <w:szCs w:val="24"/>
        </w:rPr>
      </w:pPr>
      <w:r w:rsidRPr="008F28CD">
        <w:rPr>
          <w:rFonts w:ascii="Times New Roman" w:hAnsi="Times New Roman" w:cs="Times New Roman"/>
          <w:b/>
          <w:sz w:val="24"/>
          <w:szCs w:val="24"/>
        </w:rPr>
        <w:t xml:space="preserve">3. Контрольные мероприятия, проводимые в рамках </w:t>
      </w:r>
      <w:r>
        <w:rPr>
          <w:rFonts w:ascii="Times New Roman" w:hAnsi="Times New Roman" w:cs="Times New Roman"/>
          <w:b/>
          <w:sz w:val="24"/>
          <w:szCs w:val="24"/>
        </w:rPr>
        <w:t xml:space="preserve">                              </w:t>
      </w:r>
      <w:r w:rsidRPr="008F28CD">
        <w:rPr>
          <w:rFonts w:ascii="Times New Roman" w:hAnsi="Times New Roman" w:cs="Times New Roman"/>
          <w:b/>
          <w:sz w:val="24"/>
          <w:szCs w:val="24"/>
        </w:rPr>
        <w:t>муниципального контроля</w:t>
      </w:r>
    </w:p>
    <w:p w:rsidR="00DF468F" w:rsidRPr="008F28CD" w:rsidRDefault="00DF468F" w:rsidP="00DF468F">
      <w:pPr>
        <w:ind w:right="4" w:firstLine="567"/>
        <w:rPr>
          <w:rFonts w:ascii="Times New Roman" w:hAnsi="Times New Roman" w:cs="Times New Roman"/>
          <w:b/>
          <w:sz w:val="24"/>
          <w:szCs w:val="24"/>
        </w:rPr>
      </w:pPr>
      <w:r w:rsidRPr="008F28CD">
        <w:rPr>
          <w:rFonts w:ascii="Times New Roman" w:hAnsi="Times New Roman" w:cs="Times New Roman"/>
          <w:b/>
          <w:sz w:val="24"/>
          <w:szCs w:val="24"/>
        </w:rPr>
        <w:t>3.1. Контрольные мероприятия. Общие вопросы</w:t>
      </w:r>
      <w:r w:rsidRPr="008F28CD">
        <w:rPr>
          <w:rFonts w:ascii="Times New Roman" w:hAnsi="Times New Roman" w:cs="Times New Roman"/>
          <w:b/>
          <w:noProof/>
          <w:sz w:val="24"/>
          <w:szCs w:val="24"/>
        </w:rPr>
        <w:drawing>
          <wp:inline distT="0" distB="0" distL="0" distR="0">
            <wp:extent cx="9525" cy="66675"/>
            <wp:effectExtent l="19050" t="0" r="9525" b="0"/>
            <wp:docPr id="2" name="Picture 8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64"/>
                    <pic:cNvPicPr>
                      <a:picLocks noChangeAspect="1" noChangeArrowheads="1"/>
                    </pic:cNvPicPr>
                  </pic:nvPicPr>
                  <pic:blipFill>
                    <a:blip r:embed="rId7"/>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8F28CD">
        <w:rPr>
          <w:rFonts w:ascii="Times New Roman" w:hAnsi="Times New Roman" w:cs="Times New Roman"/>
          <w:b/>
          <w:noProof/>
          <w:sz w:val="24"/>
          <w:szCs w:val="24"/>
        </w:rPr>
        <w:t>.</w:t>
      </w:r>
    </w:p>
    <w:p w:rsidR="00DF468F" w:rsidRPr="0058048B" w:rsidRDefault="00DF468F" w:rsidP="00DF468F">
      <w:pPr>
        <w:ind w:right="4" w:firstLine="567"/>
        <w:jc w:val="both"/>
        <w:rPr>
          <w:rFonts w:ascii="Times New Roman" w:hAnsi="Times New Roman" w:cs="Times New Roman"/>
          <w:sz w:val="24"/>
          <w:szCs w:val="24"/>
        </w:rPr>
      </w:pPr>
      <w:r w:rsidRPr="008F28CD">
        <w:rPr>
          <w:rFonts w:ascii="Times New Roman" w:hAnsi="Times New Roman" w:cs="Times New Roman"/>
          <w:b/>
          <w:sz w:val="24"/>
          <w:szCs w:val="24"/>
        </w:rPr>
        <w:lastRenderedPageBreak/>
        <w:t>3.1.1.</w:t>
      </w:r>
      <w:r w:rsidRPr="0058048B">
        <w:rPr>
          <w:rFonts w:ascii="Times New Roman" w:hAnsi="Times New Roman" w:cs="Times New Roman"/>
          <w:sz w:val="24"/>
          <w:szCs w:val="24"/>
        </w:rP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 xml:space="preserve">инспекционный визит, рейдовый осмотр, документарная проверка, выездная проверка </w:t>
      </w:r>
      <w:proofErr w:type="gramStart"/>
      <w:r w:rsidRPr="0058048B">
        <w:rPr>
          <w:rFonts w:ascii="Times New Roman" w:hAnsi="Times New Roman" w:cs="Times New Roman"/>
          <w:noProof/>
          <w:sz w:val="24"/>
          <w:szCs w:val="24"/>
        </w:rPr>
        <w:t>-</w:t>
      </w:r>
      <w:r w:rsidRPr="0058048B">
        <w:rPr>
          <w:rFonts w:ascii="Times New Roman" w:hAnsi="Times New Roman" w:cs="Times New Roman"/>
          <w:sz w:val="24"/>
          <w:szCs w:val="24"/>
        </w:rPr>
        <w:t>п</w:t>
      </w:r>
      <w:proofErr w:type="gramEnd"/>
      <w:r w:rsidRPr="0058048B">
        <w:rPr>
          <w:rFonts w:ascii="Times New Roman" w:hAnsi="Times New Roman" w:cs="Times New Roman"/>
          <w:sz w:val="24"/>
          <w:szCs w:val="24"/>
        </w:rPr>
        <w:t xml:space="preserve">ри взаимодействии с контролируемыми лицами; </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 xml:space="preserve">наблюдение за соблюдением обязательных требований, выездное обследования без взаимодействия с контролируемыми лицами, а также в рамках проведения профилактических </w:t>
      </w:r>
      <w:r w:rsidRPr="0058048B">
        <w:rPr>
          <w:rFonts w:ascii="Times New Roman" w:hAnsi="Times New Roman" w:cs="Times New Roman"/>
          <w:noProof/>
          <w:sz w:val="24"/>
          <w:szCs w:val="24"/>
        </w:rPr>
        <w:drawing>
          <wp:inline distT="0" distB="0" distL="0" distR="0">
            <wp:extent cx="9525" cy="9525"/>
            <wp:effectExtent l="19050" t="0" r="9525" b="0"/>
            <wp:docPr id="3" name="Picture 1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4"/>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мероприятий.</w:t>
      </w:r>
    </w:p>
    <w:p w:rsidR="00DF468F" w:rsidRPr="00411A9A" w:rsidRDefault="00DF468F" w:rsidP="00DF468F">
      <w:pPr>
        <w:ind w:left="14" w:right="4"/>
        <w:rPr>
          <w:rFonts w:ascii="Times New Roman" w:hAnsi="Times New Roman" w:cs="Times New Roman"/>
          <w:color w:val="000000" w:themeColor="text1"/>
          <w:sz w:val="24"/>
          <w:szCs w:val="24"/>
        </w:rPr>
      </w:pPr>
      <w:r w:rsidRPr="00411A9A">
        <w:rPr>
          <w:rFonts w:ascii="Times New Roman" w:hAnsi="Times New Roman" w:cs="Times New Roman"/>
          <w:noProof/>
          <w:color w:val="000000" w:themeColor="text1"/>
          <w:sz w:val="24"/>
          <w:szCs w:val="24"/>
        </w:rPr>
        <w:drawing>
          <wp:inline distT="0" distB="0" distL="0" distR="0">
            <wp:extent cx="9525" cy="104775"/>
            <wp:effectExtent l="19050" t="0" r="9525" b="0"/>
            <wp:docPr id="4" name="Picture 8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66"/>
                    <pic:cNvPicPr>
                      <a:picLocks noChangeAspect="1" noChangeArrowheads="1"/>
                    </pic:cNvPicPr>
                  </pic:nvPicPr>
                  <pic:blipFill>
                    <a:blip r:embed="rId9"/>
                    <a:srcRect/>
                    <a:stretch>
                      <a:fillRect/>
                    </a:stretch>
                  </pic:blipFill>
                  <pic:spPr bwMode="auto">
                    <a:xfrm>
                      <a:off x="0" y="0"/>
                      <a:ext cx="9525" cy="104775"/>
                    </a:xfrm>
                    <a:prstGeom prst="rect">
                      <a:avLst/>
                    </a:prstGeom>
                    <a:noFill/>
                    <a:ln w="9525">
                      <a:noFill/>
                      <a:miter lim="800000"/>
                      <a:headEnd/>
                      <a:tailEnd/>
                    </a:ln>
                  </pic:spPr>
                </pic:pic>
              </a:graphicData>
            </a:graphic>
          </wp:inline>
        </w:drawing>
      </w:r>
      <w:r w:rsidRPr="00411A9A">
        <w:rPr>
          <w:rFonts w:ascii="Times New Roman" w:hAnsi="Times New Roman" w:cs="Times New Roman"/>
          <w:color w:val="000000" w:themeColor="text1"/>
          <w:sz w:val="24"/>
          <w:szCs w:val="24"/>
        </w:rPr>
        <w:t xml:space="preserve">Плановые контрольные (надзорные) мероприятия при осуществлении муниципального контроля </w:t>
      </w:r>
      <w:r w:rsidR="00411A9A" w:rsidRPr="00411A9A">
        <w:rPr>
          <w:rFonts w:ascii="Times New Roman" w:hAnsi="Times New Roman" w:cs="Times New Roman"/>
          <w:color w:val="000000" w:themeColor="text1"/>
          <w:sz w:val="24"/>
          <w:szCs w:val="24"/>
        </w:rPr>
        <w:t xml:space="preserve">в сфере благоустройства </w:t>
      </w:r>
      <w:r w:rsidRPr="00411A9A">
        <w:rPr>
          <w:rFonts w:ascii="Times New Roman" w:hAnsi="Times New Roman" w:cs="Times New Roman"/>
          <w:color w:val="000000" w:themeColor="text1"/>
          <w:sz w:val="24"/>
          <w:szCs w:val="24"/>
        </w:rPr>
        <w:t>не проводятся.</w:t>
      </w:r>
    </w:p>
    <w:p w:rsidR="00DF468F" w:rsidRPr="0058048B" w:rsidRDefault="00DF468F" w:rsidP="00DF468F">
      <w:pPr>
        <w:ind w:right="4" w:firstLine="567"/>
        <w:jc w:val="both"/>
        <w:rPr>
          <w:rFonts w:ascii="Times New Roman" w:hAnsi="Times New Roman" w:cs="Times New Roman"/>
          <w:noProof/>
          <w:sz w:val="24"/>
          <w:szCs w:val="24"/>
        </w:rPr>
      </w:pPr>
      <w:r w:rsidRPr="008F28CD">
        <w:rPr>
          <w:rFonts w:ascii="Times New Roman" w:hAnsi="Times New Roman" w:cs="Times New Roman"/>
          <w:b/>
          <w:sz w:val="24"/>
          <w:szCs w:val="24"/>
        </w:rPr>
        <w:t>3.1.2.</w:t>
      </w:r>
      <w:r w:rsidRPr="0058048B">
        <w:rPr>
          <w:rFonts w:ascii="Times New Roman" w:hAnsi="Times New Roman" w:cs="Times New Roman"/>
          <w:sz w:val="24"/>
          <w:szCs w:val="24"/>
        </w:rPr>
        <w:t xml:space="preserve">При осуществлении муниципального контроля взаимодействием с контролируемыми лицами являются </w:t>
      </w:r>
      <w:r w:rsidRPr="0058048B">
        <w:rPr>
          <w:rFonts w:ascii="Times New Roman" w:hAnsi="Times New Roman" w:cs="Times New Roman"/>
          <w:noProof/>
          <w:sz w:val="24"/>
          <w:szCs w:val="24"/>
        </w:rPr>
        <w:drawing>
          <wp:inline distT="0" distB="0" distL="0" distR="0">
            <wp:extent cx="9525" cy="76200"/>
            <wp:effectExtent l="19050" t="0" r="9525" b="0"/>
            <wp:docPr id="5" name="Picture 8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72"/>
                    <pic:cNvPicPr>
                      <a:picLocks noChangeAspect="1" noChangeArrowheads="1"/>
                    </pic:cNvPicPr>
                  </pic:nvPicPr>
                  <pic:blipFill>
                    <a:blip r:embed="rId10" cstate="print"/>
                    <a:srcRect/>
                    <a:stretch>
                      <a:fillRect/>
                    </a:stretch>
                  </pic:blipFill>
                  <pic:spPr bwMode="auto">
                    <a:xfrm>
                      <a:off x="0" y="0"/>
                      <a:ext cx="9525" cy="76200"/>
                    </a:xfrm>
                    <a:prstGeom prst="rect">
                      <a:avLst/>
                    </a:prstGeom>
                    <a:noFill/>
                    <a:ln w="9525">
                      <a:noFill/>
                      <a:miter lim="800000"/>
                      <a:headEnd/>
                      <a:tailEnd/>
                    </a:ln>
                  </pic:spPr>
                </pic:pic>
              </a:graphicData>
            </a:graphic>
          </wp:inline>
        </w:drawing>
      </w:r>
    </w:p>
    <w:p w:rsidR="00DF468F" w:rsidRPr="0058048B" w:rsidRDefault="00DF468F" w:rsidP="00DF468F">
      <w:pPr>
        <w:ind w:right="4" w:firstLine="567"/>
        <w:jc w:val="both"/>
        <w:rPr>
          <w:rFonts w:ascii="Times New Roman" w:hAnsi="Times New Roman" w:cs="Times New Roman"/>
          <w:sz w:val="24"/>
          <w:szCs w:val="24"/>
        </w:rPr>
      </w:pPr>
      <w:r w:rsidRPr="0058048B">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F468F" w:rsidRPr="0058048B" w:rsidRDefault="00DF468F" w:rsidP="00DF468F">
      <w:pPr>
        <w:ind w:right="4" w:firstLine="567"/>
        <w:rPr>
          <w:rFonts w:ascii="Times New Roman" w:hAnsi="Times New Roman" w:cs="Times New Roman"/>
          <w:sz w:val="24"/>
          <w:szCs w:val="24"/>
        </w:rPr>
      </w:pPr>
      <w:r w:rsidRPr="0058048B">
        <w:rPr>
          <w:rFonts w:ascii="Times New Roman" w:hAnsi="Times New Roman" w:cs="Times New Roman"/>
          <w:sz w:val="24"/>
          <w:szCs w:val="24"/>
        </w:rPr>
        <w:t xml:space="preserve">запрос документов, иных материалов; </w:t>
      </w:r>
    </w:p>
    <w:p w:rsidR="00DF468F" w:rsidRPr="0058048B" w:rsidRDefault="00DF468F" w:rsidP="00DF468F">
      <w:pPr>
        <w:ind w:right="4" w:firstLine="567"/>
        <w:jc w:val="both"/>
        <w:rPr>
          <w:rFonts w:ascii="Times New Roman" w:hAnsi="Times New Roman" w:cs="Times New Roman"/>
          <w:sz w:val="24"/>
          <w:szCs w:val="24"/>
        </w:rPr>
      </w:pPr>
      <w:r w:rsidRPr="0058048B">
        <w:rPr>
          <w:rFonts w:ascii="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sidRPr="0058048B">
        <w:rPr>
          <w:rFonts w:ascii="Times New Roman" w:hAnsi="Times New Roman" w:cs="Times New Roman"/>
          <w:noProof/>
          <w:sz w:val="24"/>
          <w:szCs w:val="24"/>
        </w:rPr>
        <w:drawing>
          <wp:inline distT="0" distB="0" distL="0" distR="0">
            <wp:extent cx="9525" cy="19050"/>
            <wp:effectExtent l="19050" t="0" r="9525" b="0"/>
            <wp:docPr id="6" name="Picture 1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3"/>
                    <pic:cNvPicPr>
                      <a:picLocks noChangeAspect="1" noChangeArrowheads="1"/>
                    </pic:cNvPicPr>
                  </pic:nvPicPr>
                  <pic:blipFill>
                    <a:blip r:embed="rId11"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F468F" w:rsidRPr="0058048B" w:rsidRDefault="00DF468F" w:rsidP="00DF468F">
      <w:pPr>
        <w:ind w:right="4" w:firstLine="567"/>
        <w:jc w:val="both"/>
        <w:rPr>
          <w:rFonts w:ascii="Times New Roman" w:hAnsi="Times New Roman" w:cs="Times New Roman"/>
          <w:sz w:val="24"/>
          <w:szCs w:val="24"/>
        </w:rPr>
      </w:pPr>
      <w:r w:rsidRPr="008F28CD">
        <w:rPr>
          <w:rFonts w:ascii="Times New Roman" w:hAnsi="Times New Roman" w:cs="Times New Roman"/>
          <w:b/>
          <w:sz w:val="24"/>
          <w:szCs w:val="24"/>
        </w:rPr>
        <w:t>3.1.3.</w:t>
      </w:r>
      <w:r w:rsidRPr="0058048B">
        <w:rPr>
          <w:rFonts w:ascii="Times New Roman" w:hAnsi="Times New Roman" w:cs="Times New Roman"/>
          <w:sz w:val="24"/>
          <w:szCs w:val="24"/>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DF468F" w:rsidRPr="0058048B" w:rsidRDefault="00DF468F" w:rsidP="00DF468F">
      <w:pPr>
        <w:numPr>
          <w:ilvl w:val="0"/>
          <w:numId w:val="4"/>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468F" w:rsidRPr="0058048B" w:rsidRDefault="00DF468F" w:rsidP="00DF468F">
      <w:pPr>
        <w:numPr>
          <w:ilvl w:val="0"/>
          <w:numId w:val="4"/>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F468F" w:rsidRPr="0058048B" w:rsidRDefault="00DF468F" w:rsidP="00DF468F">
      <w:pPr>
        <w:numPr>
          <w:ilvl w:val="0"/>
          <w:numId w:val="4"/>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468F" w:rsidRPr="0058048B" w:rsidRDefault="00DF468F" w:rsidP="00DF468F">
      <w:pPr>
        <w:numPr>
          <w:ilvl w:val="0"/>
          <w:numId w:val="4"/>
        </w:numPr>
        <w:spacing w:after="3" w:line="244" w:lineRule="auto"/>
        <w:ind w:right="4" w:firstLine="705"/>
        <w:jc w:val="both"/>
        <w:rPr>
          <w:rFonts w:ascii="Times New Roman" w:hAnsi="Times New Roman" w:cs="Times New Roman"/>
          <w:sz w:val="24"/>
          <w:szCs w:val="24"/>
          <w:lang w:val="en-US"/>
        </w:rPr>
      </w:pPr>
      <w:r w:rsidRPr="0058048B">
        <w:rPr>
          <w:rFonts w:ascii="Times New Roman" w:hAnsi="Times New Roman" w:cs="Times New Roman"/>
          <w:sz w:val="24"/>
          <w:szCs w:val="24"/>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DF468F" w:rsidRPr="0058048B" w:rsidRDefault="00DF468F" w:rsidP="00DF468F">
      <w:pPr>
        <w:ind w:left="14" w:right="4"/>
        <w:jc w:val="both"/>
        <w:rPr>
          <w:rFonts w:ascii="Times New Roman" w:hAnsi="Times New Roman" w:cs="Times New Roman"/>
          <w:sz w:val="24"/>
          <w:szCs w:val="24"/>
        </w:rPr>
      </w:pPr>
      <w:r w:rsidRPr="0058048B">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 № 248-ФЗ.</w:t>
      </w:r>
    </w:p>
    <w:p w:rsidR="00DF468F" w:rsidRPr="0058048B" w:rsidRDefault="00DF468F" w:rsidP="00DF468F">
      <w:pPr>
        <w:ind w:left="14" w:right="4" w:firstLine="553"/>
        <w:jc w:val="both"/>
        <w:rPr>
          <w:rFonts w:ascii="Times New Roman" w:hAnsi="Times New Roman" w:cs="Times New Roman"/>
          <w:sz w:val="24"/>
          <w:szCs w:val="24"/>
        </w:rPr>
      </w:pPr>
      <w:r w:rsidRPr="008F28CD">
        <w:rPr>
          <w:rFonts w:ascii="Times New Roman" w:hAnsi="Times New Roman" w:cs="Times New Roman"/>
          <w:b/>
          <w:sz w:val="24"/>
          <w:szCs w:val="24"/>
        </w:rPr>
        <w:t>3.1 4.</w:t>
      </w:r>
      <w:r w:rsidRPr="0058048B">
        <w:rPr>
          <w:rFonts w:ascii="Times New Roman" w:hAnsi="Times New Roman" w:cs="Times New Roman"/>
          <w:sz w:val="24"/>
          <w:szCs w:val="24"/>
        </w:rPr>
        <w:t xml:space="preserve">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F468F" w:rsidRPr="0058048B" w:rsidRDefault="00DF468F" w:rsidP="00DF468F">
      <w:pPr>
        <w:ind w:left="14" w:right="4" w:firstLine="553"/>
        <w:rPr>
          <w:rFonts w:ascii="Times New Roman" w:hAnsi="Times New Roman" w:cs="Times New Roman"/>
          <w:sz w:val="24"/>
          <w:szCs w:val="24"/>
        </w:rPr>
      </w:pPr>
      <w:r w:rsidRPr="0058048B">
        <w:rPr>
          <w:rFonts w:ascii="Times New Roman" w:hAnsi="Times New Roman" w:cs="Times New Roman"/>
          <w:sz w:val="24"/>
          <w:szCs w:val="24"/>
        </w:rPr>
        <w:lastRenderedPageBreak/>
        <w:t xml:space="preserve">осмотр; </w:t>
      </w:r>
    </w:p>
    <w:p w:rsidR="00DF468F" w:rsidRPr="0058048B" w:rsidRDefault="00DF468F" w:rsidP="00DF468F">
      <w:pPr>
        <w:ind w:left="14" w:right="4" w:firstLine="553"/>
        <w:rPr>
          <w:rFonts w:ascii="Times New Roman" w:hAnsi="Times New Roman" w:cs="Times New Roman"/>
          <w:noProof/>
          <w:sz w:val="24"/>
          <w:szCs w:val="24"/>
        </w:rPr>
      </w:pPr>
      <w:r w:rsidRPr="0058048B">
        <w:rPr>
          <w:rFonts w:ascii="Times New Roman" w:hAnsi="Times New Roman" w:cs="Times New Roman"/>
          <w:sz w:val="24"/>
          <w:szCs w:val="24"/>
        </w:rPr>
        <w:t>опрос;</w:t>
      </w:r>
    </w:p>
    <w:p w:rsidR="00DF468F" w:rsidRPr="0058048B" w:rsidRDefault="00DF468F" w:rsidP="00DF468F">
      <w:pPr>
        <w:ind w:left="14" w:right="4" w:firstLine="553"/>
        <w:rPr>
          <w:rFonts w:ascii="Times New Roman" w:hAnsi="Times New Roman" w:cs="Times New Roman"/>
          <w:noProof/>
          <w:sz w:val="24"/>
          <w:szCs w:val="24"/>
        </w:rPr>
      </w:pPr>
      <w:r w:rsidRPr="0058048B">
        <w:rPr>
          <w:rFonts w:ascii="Times New Roman" w:hAnsi="Times New Roman" w:cs="Times New Roman"/>
          <w:sz w:val="24"/>
          <w:szCs w:val="24"/>
        </w:rPr>
        <w:t>получение письменных объяснений</w:t>
      </w:r>
      <w:r w:rsidRPr="0058048B">
        <w:rPr>
          <w:rFonts w:ascii="Times New Roman" w:hAnsi="Times New Roman" w:cs="Times New Roman"/>
          <w:noProof/>
          <w:sz w:val="24"/>
          <w:szCs w:val="24"/>
        </w:rPr>
        <w:drawing>
          <wp:inline distT="0" distB="0" distL="0" distR="0">
            <wp:extent cx="19050" cy="104775"/>
            <wp:effectExtent l="19050" t="0" r="0" b="0"/>
            <wp:docPr id="7" name="Picture 8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76"/>
                    <pic:cNvPicPr>
                      <a:picLocks noChangeAspect="1" noChangeArrowheads="1"/>
                    </pic:cNvPicPr>
                  </pic:nvPicPr>
                  <pic:blipFill>
                    <a:blip r:embed="rId6"/>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DF468F" w:rsidRPr="0058048B" w:rsidRDefault="00DF468F" w:rsidP="00DF468F">
      <w:pPr>
        <w:ind w:left="14" w:right="4" w:firstLine="553"/>
        <w:rPr>
          <w:rFonts w:ascii="Times New Roman" w:hAnsi="Times New Roman" w:cs="Times New Roman"/>
          <w:sz w:val="24"/>
          <w:szCs w:val="24"/>
        </w:rPr>
      </w:pPr>
      <w:r w:rsidRPr="0058048B">
        <w:rPr>
          <w:rFonts w:ascii="Times New Roman" w:hAnsi="Times New Roman" w:cs="Times New Roman"/>
          <w:sz w:val="24"/>
          <w:szCs w:val="24"/>
        </w:rPr>
        <w:t>истребование документов;</w:t>
      </w:r>
    </w:p>
    <w:p w:rsidR="00DF468F" w:rsidRPr="0058048B" w:rsidRDefault="00DF468F" w:rsidP="00DF468F">
      <w:pPr>
        <w:ind w:left="14" w:right="4" w:firstLine="553"/>
        <w:rPr>
          <w:rFonts w:ascii="Times New Roman" w:hAnsi="Times New Roman" w:cs="Times New Roman"/>
          <w:sz w:val="24"/>
          <w:szCs w:val="24"/>
        </w:rPr>
      </w:pPr>
      <w:r w:rsidRPr="0058048B">
        <w:rPr>
          <w:rFonts w:ascii="Times New Roman" w:hAnsi="Times New Roman" w:cs="Times New Roman"/>
          <w:sz w:val="24"/>
          <w:szCs w:val="24"/>
        </w:rPr>
        <w:t>экспертиза.</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3.1.5.</w:t>
      </w:r>
      <w:r w:rsidRPr="0058048B">
        <w:rPr>
          <w:rFonts w:ascii="Times New Roman" w:hAnsi="Times New Roman" w:cs="Times New Roman"/>
          <w:sz w:val="24"/>
          <w:szCs w:val="24"/>
        </w:rPr>
        <w:t xml:space="preserve"> </w:t>
      </w:r>
      <w:proofErr w:type="gramStart"/>
      <w:r w:rsidRPr="0058048B">
        <w:rPr>
          <w:rFonts w:ascii="Times New Roman" w:hAnsi="Times New Roman"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Pr>
          <w:rFonts w:ascii="Times New Roman" w:hAnsi="Times New Roman" w:cs="Times New Roman"/>
          <w:sz w:val="24"/>
          <w:szCs w:val="24"/>
        </w:rPr>
        <w:t xml:space="preserve"> статьи 64 Федерального закона </w:t>
      </w:r>
      <w:r w:rsidRPr="0058048B">
        <w:rPr>
          <w:rFonts w:ascii="Times New Roman" w:hAnsi="Times New Roman" w:cs="Times New Roman"/>
          <w:sz w:val="24"/>
          <w:szCs w:val="24"/>
        </w:rPr>
        <w:t>№ 248-ФЗ.</w:t>
      </w:r>
      <w:proofErr w:type="gramEnd"/>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3.1.6.</w:t>
      </w:r>
      <w:r w:rsidRPr="0058048B">
        <w:rPr>
          <w:rFonts w:ascii="Times New Roman" w:hAnsi="Times New Roman" w:cs="Times New Roman"/>
          <w:sz w:val="24"/>
          <w:szCs w:val="24"/>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w:t>
      </w:r>
      <w:r w:rsidRPr="0058048B">
        <w:rPr>
          <w:rFonts w:ascii="Times New Roman" w:hAnsi="Times New Roman" w:cs="Times New Roman"/>
          <w:noProof/>
          <w:sz w:val="24"/>
          <w:szCs w:val="24"/>
        </w:rPr>
        <w:drawing>
          <wp:inline distT="0" distB="0" distL="0" distR="0">
            <wp:extent cx="9525" cy="9525"/>
            <wp:effectExtent l="19050" t="0" r="9525" b="0"/>
            <wp:docPr id="8" name="Picture 1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мероприятий.</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t>3.1.7.</w:t>
      </w:r>
      <w:r w:rsidRPr="0058048B">
        <w:rPr>
          <w:rFonts w:ascii="Times New Roman" w:hAnsi="Times New Roman" w:cs="Times New Roman"/>
          <w:sz w:val="24"/>
          <w:szCs w:val="24"/>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w:t>
      </w:r>
      <w:r w:rsidRPr="0058048B">
        <w:rPr>
          <w:rFonts w:ascii="Times New Roman" w:hAnsi="Times New Roman" w:cs="Times New Roman"/>
          <w:noProof/>
          <w:sz w:val="24"/>
          <w:szCs w:val="24"/>
        </w:rPr>
        <w:drawing>
          <wp:inline distT="0" distB="0" distL="0" distR="0">
            <wp:extent cx="9525" cy="66675"/>
            <wp:effectExtent l="19050" t="0" r="9525" b="0"/>
            <wp:docPr id="9" name="Picture 8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78"/>
                    <pic:cNvPicPr>
                      <a:picLocks noChangeAspect="1" noChangeArrowheads="1"/>
                    </pic:cNvPicPr>
                  </pic:nvPicPr>
                  <pic:blipFill>
                    <a:blip r:embed="rId12"/>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(далее также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468F" w:rsidRPr="0058048B" w:rsidRDefault="00DF468F" w:rsidP="00DF468F">
      <w:pPr>
        <w:ind w:left="14" w:right="4"/>
        <w:jc w:val="both"/>
        <w:rPr>
          <w:rFonts w:ascii="Times New Roman" w:hAnsi="Times New Roman" w:cs="Times New Roman"/>
          <w:sz w:val="24"/>
          <w:szCs w:val="24"/>
        </w:rPr>
      </w:pPr>
      <w:r w:rsidRPr="0058048B">
        <w:rPr>
          <w:rFonts w:ascii="Times New Roman" w:hAnsi="Times New Roman" w:cs="Times New Roman"/>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F468F" w:rsidRPr="0058048B" w:rsidRDefault="00DF468F" w:rsidP="00DF468F">
      <w:pPr>
        <w:ind w:left="14" w:right="4"/>
        <w:jc w:val="both"/>
        <w:rPr>
          <w:rFonts w:ascii="Times New Roman" w:hAnsi="Times New Roman" w:cs="Times New Roman"/>
          <w:sz w:val="24"/>
          <w:szCs w:val="24"/>
        </w:rPr>
      </w:pPr>
      <w:r w:rsidRPr="0058048B">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t>3.1.8.</w:t>
      </w:r>
      <w:r w:rsidRPr="0058048B">
        <w:rPr>
          <w:rFonts w:ascii="Times New Roman" w:hAnsi="Times New Roman" w:cs="Times New Roman"/>
          <w:sz w:val="24"/>
          <w:szCs w:val="24"/>
        </w:rPr>
        <w:t>Документы, иные материалы, являющиеся доказательствами нарушения обязательных требований, приобщаются к акту.</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t>3.1.9.</w:t>
      </w:r>
      <w:r w:rsidRPr="0058048B">
        <w:rPr>
          <w:rFonts w:ascii="Times New Roman" w:hAnsi="Times New Roman" w:cs="Times New Roman"/>
          <w:sz w:val="24"/>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lastRenderedPageBreak/>
        <w:t>3.1.10.</w:t>
      </w:r>
      <w:r w:rsidRPr="0058048B">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t>3.1.11.</w:t>
      </w:r>
      <w:r w:rsidRPr="0058048B">
        <w:rPr>
          <w:rFonts w:ascii="Times New Roman" w:hAnsi="Times New Roman" w:cs="Times New Roman"/>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4 настоящего Положения.</w:t>
      </w:r>
    </w:p>
    <w:p w:rsidR="00DF468F" w:rsidRPr="00CC232B" w:rsidRDefault="00DF468F" w:rsidP="00DF468F">
      <w:pPr>
        <w:ind w:left="14" w:right="4" w:firstLine="553"/>
        <w:jc w:val="center"/>
        <w:rPr>
          <w:rFonts w:ascii="Times New Roman" w:hAnsi="Times New Roman" w:cs="Times New Roman"/>
          <w:b/>
          <w:sz w:val="24"/>
          <w:szCs w:val="24"/>
        </w:rPr>
      </w:pPr>
      <w:r w:rsidRPr="00CC232B">
        <w:rPr>
          <w:rFonts w:ascii="Times New Roman" w:hAnsi="Times New Roman" w:cs="Times New Roman"/>
          <w:b/>
          <w:sz w:val="24"/>
          <w:szCs w:val="24"/>
        </w:rPr>
        <w:t xml:space="preserve">3.2. Меры, принимаемые Контрольным органом по результатам </w:t>
      </w:r>
      <w:r>
        <w:rPr>
          <w:rFonts w:ascii="Times New Roman" w:hAnsi="Times New Roman" w:cs="Times New Roman"/>
          <w:b/>
          <w:sz w:val="24"/>
          <w:szCs w:val="24"/>
        </w:rPr>
        <w:t xml:space="preserve">                     </w:t>
      </w:r>
      <w:r w:rsidRPr="00CC232B">
        <w:rPr>
          <w:rFonts w:ascii="Times New Roman" w:hAnsi="Times New Roman" w:cs="Times New Roman"/>
          <w:b/>
          <w:sz w:val="24"/>
          <w:szCs w:val="24"/>
        </w:rPr>
        <w:t>контрольных мероприятий</w:t>
      </w:r>
      <w:r>
        <w:rPr>
          <w:rFonts w:ascii="Times New Roman" w:hAnsi="Times New Roman" w:cs="Times New Roman"/>
          <w:b/>
          <w:sz w:val="24"/>
          <w:szCs w:val="24"/>
        </w:rPr>
        <w:t>.</w:t>
      </w:r>
    </w:p>
    <w:p w:rsidR="00DF468F" w:rsidRPr="0058048B" w:rsidRDefault="00DF468F" w:rsidP="00DF468F">
      <w:pPr>
        <w:ind w:left="14" w:right="4"/>
        <w:jc w:val="both"/>
        <w:rPr>
          <w:rFonts w:ascii="Times New Roman" w:hAnsi="Times New Roman" w:cs="Times New Roman"/>
          <w:sz w:val="24"/>
          <w:szCs w:val="24"/>
        </w:rPr>
      </w:pPr>
      <w:r w:rsidRPr="00CC232B">
        <w:rPr>
          <w:rFonts w:ascii="Times New Roman" w:hAnsi="Times New Roman" w:cs="Times New Roman"/>
          <w:b/>
          <w:sz w:val="24"/>
          <w:szCs w:val="24"/>
        </w:rPr>
        <w:t>3.2.1.</w:t>
      </w:r>
      <w:r w:rsidRPr="0058048B">
        <w:rPr>
          <w:rFonts w:ascii="Times New Roman" w:hAnsi="Times New Roman" w:cs="Times New Roman"/>
          <w:sz w:val="24"/>
          <w:szCs w:val="24"/>
        </w:rPr>
        <w:t xml:space="preserve">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F468F" w:rsidRPr="0058048B" w:rsidRDefault="00DF468F" w:rsidP="00DF468F">
      <w:pPr>
        <w:numPr>
          <w:ilvl w:val="0"/>
          <w:numId w:val="5"/>
        </w:numPr>
        <w:spacing w:after="3" w:line="244"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rsidRPr="0058048B">
        <w:rPr>
          <w:rFonts w:ascii="Times New Roman" w:hAnsi="Times New Roman" w:cs="Times New Roman"/>
          <w:sz w:val="24"/>
          <w:szCs w:val="24"/>
        </w:rPr>
        <w:t xml:space="preserve"> других мероприятий, предусмотренных федеральным законом о виде контроля,</w:t>
      </w:r>
    </w:p>
    <w:p w:rsidR="00DF468F" w:rsidRPr="0058048B" w:rsidRDefault="00DF468F" w:rsidP="00DF468F">
      <w:pPr>
        <w:numPr>
          <w:ilvl w:val="0"/>
          <w:numId w:val="5"/>
        </w:numPr>
        <w:spacing w:after="3" w:line="244"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58048B">
        <w:rPr>
          <w:rFonts w:ascii="Times New Roman" w:hAnsi="Times New Roman" w:cs="Times New Roman"/>
          <w:sz w:val="24"/>
          <w:szCs w:val="24"/>
        </w:rPr>
        <w:t xml:space="preserve"> </w:t>
      </w:r>
      <w:proofErr w:type="gramStart"/>
      <w:r w:rsidRPr="0058048B">
        <w:rPr>
          <w:rFonts w:ascii="Times New Roman" w:hAnsi="Times New Roman" w:cs="Times New Roman"/>
          <w:sz w:val="24"/>
          <w:szCs w:val="24"/>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58048B">
        <w:rPr>
          <w:rFonts w:ascii="Times New Roman" w:hAnsi="Times New Roman" w:cs="Times New Roman"/>
          <w:sz w:val="24"/>
          <w:szCs w:val="24"/>
        </w:rPr>
        <w:t>) причинен;</w:t>
      </w:r>
    </w:p>
    <w:p w:rsidR="00DF468F" w:rsidRPr="0058048B" w:rsidRDefault="00DF468F" w:rsidP="00DF468F">
      <w:pPr>
        <w:numPr>
          <w:ilvl w:val="0"/>
          <w:numId w:val="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58048B">
        <w:rPr>
          <w:rFonts w:ascii="Times New Roman" w:hAnsi="Times New Roman" w:cs="Times New Roman"/>
          <w:noProof/>
          <w:sz w:val="24"/>
          <w:szCs w:val="24"/>
        </w:rPr>
        <w:drawing>
          <wp:inline distT="0" distB="0" distL="0" distR="0">
            <wp:extent cx="9525" cy="66675"/>
            <wp:effectExtent l="19050" t="0" r="9525" b="0"/>
            <wp:docPr id="10" name="Picture 8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82"/>
                    <pic:cNvPicPr>
                      <a:picLocks noChangeAspect="1" noChangeArrowheads="1"/>
                    </pic:cNvPicPr>
                  </pic:nvPicPr>
                  <pic:blipFill>
                    <a:blip r:embed="rId13"/>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468F" w:rsidRPr="0058048B" w:rsidRDefault="00DF468F" w:rsidP="00DF468F">
      <w:pPr>
        <w:numPr>
          <w:ilvl w:val="0"/>
          <w:numId w:val="5"/>
        </w:numPr>
        <w:spacing w:after="0" w:line="247"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 xml:space="preserve">принять меры по осуществлению контроля за устранением выявленных нарушений </w:t>
      </w:r>
      <w:r w:rsidRPr="0058048B">
        <w:rPr>
          <w:rFonts w:ascii="Times New Roman" w:hAnsi="Times New Roman" w:cs="Times New Roman"/>
          <w:noProof/>
          <w:sz w:val="24"/>
          <w:szCs w:val="24"/>
        </w:rPr>
        <w:drawing>
          <wp:inline distT="0" distB="0" distL="0" distR="0">
            <wp:extent cx="9525" cy="66675"/>
            <wp:effectExtent l="19050" t="0" r="9525" b="0"/>
            <wp:docPr id="11" name="Picture 8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84"/>
                    <pic:cNvPicPr>
                      <a:picLocks noChangeAspect="1" noChangeArrowheads="1"/>
                    </pic:cNvPicPr>
                  </pic:nvPicPr>
                  <pic:blipFill>
                    <a:blip r:embed="rId12"/>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F468F" w:rsidRPr="0058048B" w:rsidRDefault="00DF468F" w:rsidP="00DF468F">
      <w:pPr>
        <w:numPr>
          <w:ilvl w:val="0"/>
          <w:numId w:val="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lastRenderedPageBreak/>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3.2.2.</w:t>
      </w:r>
      <w:r w:rsidRPr="0058048B">
        <w:rPr>
          <w:rFonts w:ascii="Times New Roman" w:hAnsi="Times New Roman" w:cs="Times New Roman"/>
          <w:sz w:val="24"/>
          <w:szCs w:val="24"/>
        </w:rPr>
        <w:t xml:space="preserve"> Предписание оформляется по форме согласно приложению 2 к настоящему Положению.</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3.2.3.</w:t>
      </w:r>
      <w:r w:rsidRPr="0058048B">
        <w:rPr>
          <w:rFonts w:ascii="Times New Roman" w:hAnsi="Times New Roman" w:cs="Times New Roman"/>
          <w:sz w:val="24"/>
          <w:szCs w:val="24"/>
        </w:rPr>
        <w:t xml:space="preserve">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3.2 4.</w:t>
      </w:r>
      <w:r w:rsidRPr="0058048B">
        <w:rPr>
          <w:rFonts w:ascii="Times New Roman" w:hAnsi="Times New Roman" w:cs="Times New Roman"/>
          <w:sz w:val="24"/>
          <w:szCs w:val="24"/>
        </w:rPr>
        <w:t xml:space="preserve">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58048B">
        <w:rPr>
          <w:rFonts w:ascii="Times New Roman" w:hAnsi="Times New Roman" w:cs="Times New Roman"/>
          <w:sz w:val="24"/>
          <w:szCs w:val="24"/>
        </w:rPr>
        <w:t xml:space="preserve">надзорный) </w:t>
      </w:r>
      <w:proofErr w:type="gramEnd"/>
      <w:r w:rsidRPr="0058048B">
        <w:rPr>
          <w:rFonts w:ascii="Times New Roman" w:hAnsi="Times New Roman" w:cs="Times New Roman"/>
          <w:sz w:val="24"/>
          <w:szCs w:val="24"/>
        </w:rPr>
        <w:t>орган оценивает исполнение решения на основании представленных документов и сведений, полученной информации.</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3.2.5.</w:t>
      </w:r>
      <w:r w:rsidRPr="0058048B">
        <w:rPr>
          <w:rFonts w:ascii="Times New Roman" w:hAnsi="Times New Roman" w:cs="Times New Roman"/>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3.2.6.</w:t>
      </w:r>
      <w:r w:rsidRPr="0058048B">
        <w:rPr>
          <w:rFonts w:ascii="Times New Roman" w:hAnsi="Times New Roman" w:cs="Times New Roman"/>
          <w:sz w:val="24"/>
          <w:szCs w:val="24"/>
        </w:rPr>
        <w:t xml:space="preserve">Если указанные документы и сведения контролируемым лицом не представлены или на их </w:t>
      </w:r>
      <w:proofErr w:type="gramStart"/>
      <w:r w:rsidRPr="0058048B">
        <w:rPr>
          <w:rFonts w:ascii="Times New Roman" w:hAnsi="Times New Roman" w:cs="Times New Roman"/>
          <w:sz w:val="24"/>
          <w:szCs w:val="24"/>
        </w:rPr>
        <w:t>основании</w:t>
      </w:r>
      <w:proofErr w:type="gramEnd"/>
      <w:r w:rsidRPr="0058048B">
        <w:rPr>
          <w:rFonts w:ascii="Times New Roman" w:hAnsi="Times New Roman" w:cs="Times New Roman"/>
          <w:sz w:val="24"/>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В случае</w:t>
      </w:r>
      <w:proofErr w:type="gramStart"/>
      <w:r w:rsidRPr="0058048B">
        <w:rPr>
          <w:rFonts w:ascii="Times New Roman" w:hAnsi="Times New Roman" w:cs="Times New Roman"/>
          <w:sz w:val="24"/>
          <w:szCs w:val="24"/>
        </w:rPr>
        <w:t>,</w:t>
      </w:r>
      <w:proofErr w:type="gramEnd"/>
      <w:r w:rsidRPr="0058048B">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3.2.7.</w:t>
      </w:r>
      <w:r w:rsidRPr="0058048B">
        <w:rPr>
          <w:rFonts w:ascii="Times New Roman" w:hAnsi="Times New Roman" w:cs="Times New Roman"/>
          <w:sz w:val="24"/>
          <w:szCs w:val="24"/>
        </w:rPr>
        <w:t xml:space="preserve"> В случае</w:t>
      </w:r>
      <w:proofErr w:type="gramStart"/>
      <w:r w:rsidRPr="0058048B">
        <w:rPr>
          <w:rFonts w:ascii="Times New Roman" w:hAnsi="Times New Roman" w:cs="Times New Roman"/>
          <w:sz w:val="24"/>
          <w:szCs w:val="24"/>
        </w:rPr>
        <w:t>,</w:t>
      </w:r>
      <w:proofErr w:type="gramEnd"/>
      <w:r w:rsidRPr="0058048B">
        <w:rPr>
          <w:rFonts w:ascii="Times New Roman" w:hAnsi="Times New Roman" w:cs="Times New Roman"/>
          <w:sz w:val="24"/>
          <w:szCs w:val="24"/>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пункта 3.2.1 настоящего Положения, с указанием новых сроков его исполнения.</w:t>
      </w:r>
    </w:p>
    <w:p w:rsidR="00DF468F" w:rsidRPr="0058048B" w:rsidRDefault="00DF468F" w:rsidP="00DF468F">
      <w:pPr>
        <w:ind w:left="14" w:right="4"/>
        <w:jc w:val="both"/>
        <w:rPr>
          <w:rFonts w:ascii="Times New Roman" w:hAnsi="Times New Roman" w:cs="Times New Roman"/>
          <w:sz w:val="24"/>
          <w:szCs w:val="24"/>
        </w:rPr>
      </w:pPr>
      <w:r w:rsidRPr="0058048B">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F468F" w:rsidRPr="00CC232B" w:rsidRDefault="00DF468F" w:rsidP="00DF468F">
      <w:pPr>
        <w:ind w:left="567" w:right="4"/>
        <w:jc w:val="center"/>
        <w:rPr>
          <w:rFonts w:ascii="Times New Roman" w:hAnsi="Times New Roman" w:cs="Times New Roman"/>
          <w:b/>
          <w:sz w:val="24"/>
          <w:szCs w:val="24"/>
        </w:rPr>
      </w:pPr>
      <w:r w:rsidRPr="00CC232B">
        <w:rPr>
          <w:rFonts w:ascii="Times New Roman" w:hAnsi="Times New Roman" w:cs="Times New Roman"/>
          <w:b/>
          <w:sz w:val="24"/>
          <w:szCs w:val="24"/>
        </w:rPr>
        <w:t>3.3. Внеплановые контрольные мероприятия</w:t>
      </w:r>
      <w:r>
        <w:rPr>
          <w:rFonts w:ascii="Times New Roman" w:hAnsi="Times New Roman" w:cs="Times New Roman"/>
          <w:b/>
          <w:sz w:val="24"/>
          <w:szCs w:val="24"/>
        </w:rPr>
        <w:t>.</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t>3.3.1.</w:t>
      </w:r>
      <w:r w:rsidRPr="0058048B">
        <w:rPr>
          <w:rFonts w:ascii="Times New Roman" w:hAnsi="Times New Roman" w:cs="Times New Roman"/>
          <w:sz w:val="24"/>
          <w:szCs w:val="24"/>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lastRenderedPageBreak/>
        <w:t>3.3.2.</w:t>
      </w:r>
      <w:r w:rsidRPr="0058048B">
        <w:rPr>
          <w:rFonts w:ascii="Times New Roman" w:hAnsi="Times New Roman" w:cs="Times New Roman"/>
          <w:sz w:val="24"/>
          <w:szCs w:val="24"/>
        </w:rPr>
        <w:t xml:space="preserve">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w:t>
      </w:r>
      <w:r w:rsidRPr="0058048B">
        <w:rPr>
          <w:rFonts w:ascii="Times New Roman" w:hAnsi="Times New Roman" w:cs="Times New Roman"/>
          <w:noProof/>
          <w:sz w:val="24"/>
          <w:szCs w:val="24"/>
        </w:rPr>
        <w:drawing>
          <wp:inline distT="0" distB="0" distL="0" distR="0">
            <wp:extent cx="9525" cy="66675"/>
            <wp:effectExtent l="19050" t="0" r="9525" b="0"/>
            <wp:docPr id="12" name="Picture 8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88"/>
                    <pic:cNvPicPr>
                      <a:picLocks noChangeAspect="1" noChangeArrowheads="1"/>
                    </pic:cNvPicPr>
                  </pic:nvPicPr>
                  <pic:blipFill>
                    <a:blip r:embed="rId7"/>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3 к настоящему Положению.</w:t>
      </w:r>
    </w:p>
    <w:p w:rsidR="00DF468F" w:rsidRPr="0058048B" w:rsidRDefault="00DF468F" w:rsidP="00DF468F">
      <w:pPr>
        <w:ind w:right="4" w:firstLine="567"/>
        <w:jc w:val="both"/>
        <w:rPr>
          <w:rFonts w:ascii="Times New Roman" w:hAnsi="Times New Roman" w:cs="Times New Roman"/>
          <w:sz w:val="24"/>
          <w:szCs w:val="24"/>
        </w:rPr>
      </w:pPr>
      <w:r w:rsidRPr="00CC232B">
        <w:rPr>
          <w:rFonts w:ascii="Times New Roman" w:hAnsi="Times New Roman" w:cs="Times New Roman"/>
          <w:b/>
          <w:sz w:val="24"/>
          <w:szCs w:val="24"/>
        </w:rPr>
        <w:t>3.3.3.</w:t>
      </w:r>
      <w:r w:rsidRPr="0058048B">
        <w:rPr>
          <w:rFonts w:ascii="Times New Roman" w:hAnsi="Times New Roman" w:cs="Times New Roman"/>
          <w:sz w:val="24"/>
          <w:szCs w:val="24"/>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3-5 части</w:t>
      </w:r>
      <w:r>
        <w:rPr>
          <w:rFonts w:ascii="Times New Roman" w:hAnsi="Times New Roman" w:cs="Times New Roman"/>
          <w:sz w:val="24"/>
          <w:szCs w:val="24"/>
        </w:rPr>
        <w:t xml:space="preserve"> статьи 57 Федерального закона </w:t>
      </w:r>
      <w:r w:rsidRPr="0058048B">
        <w:rPr>
          <w:rFonts w:ascii="Times New Roman" w:hAnsi="Times New Roman" w:cs="Times New Roman"/>
          <w:sz w:val="24"/>
          <w:szCs w:val="24"/>
        </w:rPr>
        <w:t>№ 248-ФЗ.</w:t>
      </w:r>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3.3.4.</w:t>
      </w:r>
      <w:r w:rsidRPr="0058048B">
        <w:rPr>
          <w:rFonts w:ascii="Times New Roman" w:hAnsi="Times New Roman" w:cs="Times New Roman"/>
          <w:sz w:val="24"/>
          <w:szCs w:val="24"/>
        </w:rPr>
        <w:t xml:space="preserve"> В случае</w:t>
      </w:r>
      <w:proofErr w:type="gramStart"/>
      <w:r w:rsidRPr="0058048B">
        <w:rPr>
          <w:rFonts w:ascii="Times New Roman" w:hAnsi="Times New Roman" w:cs="Times New Roman"/>
          <w:sz w:val="24"/>
          <w:szCs w:val="24"/>
        </w:rPr>
        <w:t>,</w:t>
      </w:r>
      <w:proofErr w:type="gramEnd"/>
      <w:r w:rsidRPr="0058048B">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468F" w:rsidRPr="00CC232B" w:rsidRDefault="00DF468F" w:rsidP="00DF468F">
      <w:pPr>
        <w:ind w:left="567" w:right="4"/>
        <w:jc w:val="center"/>
        <w:rPr>
          <w:rFonts w:ascii="Times New Roman" w:hAnsi="Times New Roman" w:cs="Times New Roman"/>
          <w:b/>
          <w:sz w:val="24"/>
          <w:szCs w:val="24"/>
        </w:rPr>
      </w:pPr>
      <w:r w:rsidRPr="00CC232B">
        <w:rPr>
          <w:rFonts w:ascii="Times New Roman" w:hAnsi="Times New Roman" w:cs="Times New Roman"/>
          <w:b/>
          <w:sz w:val="24"/>
          <w:szCs w:val="24"/>
        </w:rPr>
        <w:t>3.4. Документарная проверка</w:t>
      </w:r>
      <w:r>
        <w:rPr>
          <w:rFonts w:ascii="Times New Roman" w:hAnsi="Times New Roman" w:cs="Times New Roman"/>
          <w:b/>
          <w:sz w:val="24"/>
          <w:szCs w:val="24"/>
        </w:rPr>
        <w:t>.</w:t>
      </w:r>
    </w:p>
    <w:p w:rsidR="00DF468F" w:rsidRPr="0058048B" w:rsidRDefault="00DF468F" w:rsidP="00DF468F">
      <w:pPr>
        <w:spacing w:after="0" w:line="247" w:lineRule="auto"/>
        <w:ind w:left="10" w:right="-1" w:firstLine="557"/>
        <w:jc w:val="both"/>
        <w:rPr>
          <w:rFonts w:ascii="Times New Roman" w:hAnsi="Times New Roman" w:cs="Times New Roman"/>
          <w:sz w:val="24"/>
          <w:szCs w:val="24"/>
        </w:rPr>
      </w:pPr>
      <w:r w:rsidRPr="00CC232B">
        <w:rPr>
          <w:rFonts w:ascii="Times New Roman" w:hAnsi="Times New Roman" w:cs="Times New Roman"/>
          <w:b/>
          <w:sz w:val="24"/>
          <w:szCs w:val="24"/>
        </w:rPr>
        <w:t>3.4.1.</w:t>
      </w:r>
      <w:r w:rsidRPr="0058048B">
        <w:rPr>
          <w:rFonts w:ascii="Times New Roman" w:hAnsi="Times New Roman" w:cs="Times New Roman"/>
          <w:sz w:val="24"/>
          <w:szCs w:val="24"/>
        </w:rPr>
        <w:t xml:space="preserve"> </w:t>
      </w:r>
      <w:proofErr w:type="gramStart"/>
      <w:r w:rsidRPr="0058048B">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F468F" w:rsidRPr="0058048B" w:rsidRDefault="00DF468F" w:rsidP="00DF468F">
      <w:pPr>
        <w:ind w:left="14" w:right="4" w:firstLine="553"/>
        <w:jc w:val="both"/>
        <w:rPr>
          <w:rFonts w:ascii="Times New Roman" w:hAnsi="Times New Roman" w:cs="Times New Roman"/>
          <w:sz w:val="24"/>
          <w:szCs w:val="24"/>
        </w:rPr>
      </w:pPr>
      <w:r w:rsidRPr="00CC232B">
        <w:rPr>
          <w:rFonts w:ascii="Times New Roman" w:hAnsi="Times New Roman" w:cs="Times New Roman"/>
          <w:b/>
          <w:sz w:val="24"/>
          <w:szCs w:val="24"/>
        </w:rPr>
        <w:t>3.4 2.</w:t>
      </w:r>
      <w:r w:rsidRPr="0058048B">
        <w:rPr>
          <w:rFonts w:ascii="Times New Roman" w:hAnsi="Times New Roman" w:cs="Times New Roman"/>
          <w:sz w:val="24"/>
          <w:szCs w:val="24"/>
        </w:rPr>
        <w:t xml:space="preserve"> В случае</w:t>
      </w:r>
      <w:proofErr w:type="gramStart"/>
      <w:r w:rsidRPr="0058048B">
        <w:rPr>
          <w:rFonts w:ascii="Times New Roman" w:hAnsi="Times New Roman" w:cs="Times New Roman"/>
          <w:sz w:val="24"/>
          <w:szCs w:val="24"/>
        </w:rPr>
        <w:t>,</w:t>
      </w:r>
      <w:proofErr w:type="gramEnd"/>
      <w:r w:rsidRPr="0058048B">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3.4 3.</w:t>
      </w:r>
      <w:r w:rsidRPr="0058048B">
        <w:rPr>
          <w:rFonts w:ascii="Times New Roman" w:hAnsi="Times New Roman" w:cs="Times New Roman"/>
          <w:sz w:val="24"/>
          <w:szCs w:val="24"/>
        </w:rPr>
        <w:t xml:space="preserve"> Срок проведения документарной проверки не может превышать десять рабочих дней.</w:t>
      </w:r>
    </w:p>
    <w:p w:rsidR="00DF468F" w:rsidRPr="0058048B" w:rsidRDefault="00DF468F" w:rsidP="00DF468F">
      <w:pPr>
        <w:ind w:left="567" w:right="4"/>
        <w:rPr>
          <w:rFonts w:ascii="Times New Roman" w:hAnsi="Times New Roman" w:cs="Times New Roman"/>
          <w:sz w:val="24"/>
          <w:szCs w:val="24"/>
        </w:rPr>
      </w:pPr>
      <w:r w:rsidRPr="0058048B">
        <w:rPr>
          <w:rFonts w:ascii="Times New Roman" w:hAnsi="Times New Roman" w:cs="Times New Roman"/>
          <w:sz w:val="24"/>
          <w:szCs w:val="24"/>
        </w:rPr>
        <w:t>В указанный срок не включается период с момента:</w:t>
      </w:r>
    </w:p>
    <w:p w:rsidR="00DF468F" w:rsidRPr="0058048B" w:rsidRDefault="00DF468F" w:rsidP="00DF468F">
      <w:pPr>
        <w:numPr>
          <w:ilvl w:val="0"/>
          <w:numId w:val="6"/>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 xml:space="preserve">направления Контрольным органом контролируемому лицу требования представить необходимые </w:t>
      </w:r>
      <w:proofErr w:type="gramStart"/>
      <w:r w:rsidRPr="0058048B">
        <w:rPr>
          <w:rFonts w:ascii="Times New Roman" w:hAnsi="Times New Roman" w:cs="Times New Roman"/>
          <w:sz w:val="24"/>
          <w:szCs w:val="24"/>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58048B">
        <w:rPr>
          <w:rFonts w:ascii="Times New Roman" w:hAnsi="Times New Roman" w:cs="Times New Roman"/>
          <w:sz w:val="24"/>
          <w:szCs w:val="24"/>
        </w:rPr>
        <w:t>;</w:t>
      </w:r>
    </w:p>
    <w:p w:rsidR="00DF468F" w:rsidRPr="0058048B" w:rsidRDefault="00DF468F" w:rsidP="00DF468F">
      <w:pPr>
        <w:numPr>
          <w:ilvl w:val="0"/>
          <w:numId w:val="6"/>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период с момента направления контролируемому лицу информации Контрольного органа:</w:t>
      </w:r>
    </w:p>
    <w:p w:rsidR="00DF468F" w:rsidRPr="0058048B" w:rsidRDefault="00DF468F" w:rsidP="00DF468F">
      <w:pPr>
        <w:ind w:left="14" w:right="4"/>
        <w:jc w:val="both"/>
        <w:rPr>
          <w:rFonts w:ascii="Times New Roman" w:hAnsi="Times New Roman" w:cs="Times New Roman"/>
          <w:sz w:val="24"/>
          <w:szCs w:val="24"/>
        </w:rPr>
      </w:pPr>
      <w:r w:rsidRPr="0058048B">
        <w:rPr>
          <w:rFonts w:ascii="Times New Roman" w:hAnsi="Times New Roman" w:cs="Times New Roman"/>
          <w:sz w:val="24"/>
          <w:szCs w:val="24"/>
        </w:rPr>
        <w:t xml:space="preserve">о выявлении ошибок и (или) противоречий в представленных контролируемым лицом документах; </w:t>
      </w:r>
      <w:r>
        <w:rPr>
          <w:rFonts w:ascii="Times New Roman" w:hAnsi="Times New Roman" w:cs="Times New Roman"/>
          <w:sz w:val="24"/>
          <w:szCs w:val="24"/>
        </w:rPr>
        <w:t xml:space="preserve">                                                                                                                                                </w:t>
      </w:r>
      <w:r w:rsidRPr="0058048B">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lastRenderedPageBreak/>
        <w:t>3.4 4.</w:t>
      </w:r>
      <w:r w:rsidRPr="0058048B">
        <w:rPr>
          <w:rFonts w:ascii="Times New Roman" w:hAnsi="Times New Roman" w:cs="Times New Roman"/>
          <w:sz w:val="24"/>
          <w:szCs w:val="24"/>
        </w:rPr>
        <w:t xml:space="preserve"> Перечень допустимых контрольных действий, совершаемых в ходе документарной проверки:</w:t>
      </w:r>
    </w:p>
    <w:p w:rsidR="00DF468F" w:rsidRPr="0058048B" w:rsidRDefault="00DF468F" w:rsidP="00DF468F">
      <w:pPr>
        <w:numPr>
          <w:ilvl w:val="0"/>
          <w:numId w:val="7"/>
        </w:numPr>
        <w:spacing w:after="3" w:line="244" w:lineRule="auto"/>
        <w:ind w:right="2527" w:hanging="240"/>
        <w:jc w:val="both"/>
        <w:rPr>
          <w:rFonts w:ascii="Times New Roman" w:hAnsi="Times New Roman" w:cs="Times New Roman"/>
          <w:sz w:val="24"/>
          <w:szCs w:val="24"/>
          <w:lang w:val="en-US"/>
        </w:rPr>
      </w:pPr>
      <w:r w:rsidRPr="0058048B">
        <w:rPr>
          <w:rFonts w:ascii="Times New Roman" w:hAnsi="Times New Roman" w:cs="Times New Roman"/>
          <w:sz w:val="24"/>
          <w:szCs w:val="24"/>
        </w:rPr>
        <w:t>истребование документов</w:t>
      </w:r>
      <w:r w:rsidRPr="0058048B">
        <w:rPr>
          <w:rFonts w:ascii="Times New Roman" w:hAnsi="Times New Roman" w:cs="Times New Roman"/>
          <w:noProof/>
          <w:sz w:val="24"/>
          <w:szCs w:val="24"/>
        </w:rPr>
        <w:drawing>
          <wp:inline distT="0" distB="0" distL="0" distR="0">
            <wp:extent cx="19050" cy="104775"/>
            <wp:effectExtent l="19050" t="0" r="0" b="0"/>
            <wp:docPr id="13" name="Picture 8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94"/>
                    <pic:cNvPicPr>
                      <a:picLocks noChangeAspect="1" noChangeArrowheads="1"/>
                    </pic:cNvPicPr>
                  </pic:nvPicPr>
                  <pic:blipFill>
                    <a:blip r:embed="rId14"/>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DF468F" w:rsidRPr="0058048B" w:rsidRDefault="00DF468F" w:rsidP="00DF468F">
      <w:pPr>
        <w:numPr>
          <w:ilvl w:val="0"/>
          <w:numId w:val="7"/>
        </w:numPr>
        <w:spacing w:after="3" w:line="244" w:lineRule="auto"/>
        <w:ind w:right="2527" w:hanging="240"/>
        <w:jc w:val="both"/>
        <w:rPr>
          <w:rFonts w:ascii="Times New Roman" w:hAnsi="Times New Roman" w:cs="Times New Roman"/>
          <w:sz w:val="24"/>
          <w:szCs w:val="24"/>
        </w:rPr>
      </w:pPr>
      <w:r w:rsidRPr="0058048B">
        <w:rPr>
          <w:rFonts w:ascii="Times New Roman" w:hAnsi="Times New Roman" w:cs="Times New Roman"/>
          <w:sz w:val="24"/>
          <w:szCs w:val="24"/>
        </w:rPr>
        <w:t>получение письменных объяснений;</w:t>
      </w:r>
    </w:p>
    <w:p w:rsidR="00DF468F" w:rsidRPr="0058048B" w:rsidRDefault="00DF468F" w:rsidP="00DF468F">
      <w:pPr>
        <w:numPr>
          <w:ilvl w:val="0"/>
          <w:numId w:val="7"/>
        </w:numPr>
        <w:spacing w:after="3" w:line="244" w:lineRule="auto"/>
        <w:ind w:right="2527" w:hanging="240"/>
        <w:jc w:val="both"/>
        <w:rPr>
          <w:rFonts w:ascii="Times New Roman" w:hAnsi="Times New Roman" w:cs="Times New Roman"/>
          <w:sz w:val="24"/>
          <w:szCs w:val="24"/>
        </w:rPr>
      </w:pPr>
      <w:r w:rsidRPr="0058048B">
        <w:rPr>
          <w:rFonts w:ascii="Times New Roman" w:hAnsi="Times New Roman" w:cs="Times New Roman"/>
          <w:sz w:val="24"/>
          <w:szCs w:val="24"/>
        </w:rPr>
        <w:t>экспертиза.</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3.4.5.</w:t>
      </w:r>
      <w:r w:rsidRPr="0058048B">
        <w:rPr>
          <w:rFonts w:ascii="Times New Roman" w:hAnsi="Times New Roman" w:cs="Times New Roman"/>
          <w:sz w:val="24"/>
          <w:szCs w:val="24"/>
        </w:rPr>
        <w:t xml:space="preserve">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w:t>
      </w:r>
      <w:r w:rsidRPr="0058048B">
        <w:rPr>
          <w:rFonts w:ascii="Times New Roman" w:hAnsi="Times New Roman" w:cs="Times New Roman"/>
          <w:noProof/>
          <w:sz w:val="24"/>
          <w:szCs w:val="24"/>
        </w:rPr>
        <w:drawing>
          <wp:inline distT="0" distB="0" distL="0" distR="0">
            <wp:extent cx="19050" cy="38100"/>
            <wp:effectExtent l="19050" t="0" r="0" b="0"/>
            <wp:docPr id="14" name="Picture 25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3"/>
                    <pic:cNvPicPr>
                      <a:picLocks noChangeAspect="1" noChangeArrowheads="1"/>
                    </pic:cNvPicPr>
                  </pic:nvPicPr>
                  <pic:blipFill>
                    <a:blip r:embed="rId15"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информационных баз, банков данных, а также носителей информации.</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58048B">
        <w:rPr>
          <w:rFonts w:ascii="Times New Roman" w:hAnsi="Times New Roman" w:cs="Times New Roman"/>
          <w:sz w:val="24"/>
          <w:szCs w:val="24"/>
        </w:rPr>
        <w:t>истребуемые</w:t>
      </w:r>
      <w:proofErr w:type="spellEnd"/>
      <w:r w:rsidRPr="0058048B">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8048B">
        <w:rPr>
          <w:rFonts w:ascii="Times New Roman" w:hAnsi="Times New Roman" w:cs="Times New Roman"/>
          <w:sz w:val="24"/>
          <w:szCs w:val="24"/>
        </w:rPr>
        <w:t>истребуемые</w:t>
      </w:r>
      <w:proofErr w:type="spellEnd"/>
      <w:r w:rsidRPr="0058048B">
        <w:rPr>
          <w:rFonts w:ascii="Times New Roman" w:hAnsi="Times New Roman" w:cs="Times New Roman"/>
          <w:sz w:val="24"/>
          <w:szCs w:val="24"/>
        </w:rPr>
        <w:t xml:space="preserve"> документы.</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F468F" w:rsidRPr="0058048B" w:rsidRDefault="00DF468F" w:rsidP="00DF468F">
      <w:pPr>
        <w:ind w:left="14" w:right="4" w:firstLine="553"/>
        <w:jc w:val="both"/>
        <w:rPr>
          <w:rFonts w:ascii="Times New Roman" w:hAnsi="Times New Roman" w:cs="Times New Roman"/>
          <w:sz w:val="24"/>
          <w:szCs w:val="24"/>
        </w:rPr>
      </w:pPr>
      <w:r>
        <w:rPr>
          <w:rFonts w:ascii="Times New Roman" w:hAnsi="Times New Roman" w:cs="Times New Roman"/>
          <w:b/>
          <w:sz w:val="24"/>
          <w:szCs w:val="24"/>
        </w:rPr>
        <w:t>3.4.</w:t>
      </w:r>
      <w:r w:rsidRPr="008D05D9">
        <w:rPr>
          <w:rFonts w:ascii="Times New Roman" w:hAnsi="Times New Roman" w:cs="Times New Roman"/>
          <w:b/>
          <w:sz w:val="24"/>
          <w:szCs w:val="24"/>
        </w:rPr>
        <w:t>6.</w:t>
      </w:r>
      <w:r w:rsidRPr="0058048B">
        <w:rPr>
          <w:rFonts w:ascii="Times New Roman" w:hAnsi="Times New Roman" w:cs="Times New Roman"/>
          <w:sz w:val="24"/>
          <w:szCs w:val="24"/>
        </w:rPr>
        <w:t xml:space="preserve"> Письменные объяснения могут быть запрошены инспектором от контролируемого лица или его представителя, свидетелей.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F468F" w:rsidRPr="0058048B" w:rsidRDefault="00DF468F" w:rsidP="00DF468F">
      <w:pPr>
        <w:spacing w:after="0" w:line="247" w:lineRule="auto"/>
        <w:ind w:left="10" w:right="-1" w:firstLine="557"/>
        <w:jc w:val="both"/>
        <w:rPr>
          <w:rFonts w:ascii="Times New Roman" w:hAnsi="Times New Roman" w:cs="Times New Roman"/>
          <w:sz w:val="24"/>
          <w:szCs w:val="24"/>
        </w:rPr>
      </w:pPr>
      <w:r w:rsidRPr="0058048B">
        <w:rPr>
          <w:rFonts w:ascii="Times New Roman" w:hAnsi="Times New Roman" w:cs="Times New Roman"/>
          <w:noProof/>
          <w:sz w:val="24"/>
          <w:szCs w:val="24"/>
        </w:rPr>
        <w:drawing>
          <wp:inline distT="0" distB="0" distL="0" distR="0">
            <wp:extent cx="9525" cy="104775"/>
            <wp:effectExtent l="19050" t="0" r="9525" b="0"/>
            <wp:docPr id="15" name="Picture 8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96"/>
                    <pic:cNvPicPr>
                      <a:picLocks noChangeAspect="1" noChangeArrowheads="1"/>
                    </pic:cNvPicPr>
                  </pic:nvPicPr>
                  <pic:blipFill>
                    <a:blip r:embed="rId16"/>
                    <a:srcRect/>
                    <a:stretch>
                      <a:fillRect/>
                    </a:stretch>
                  </pic:blipFill>
                  <pic:spPr bwMode="auto">
                    <a:xfrm>
                      <a:off x="0" y="0"/>
                      <a:ext cx="9525" cy="1047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w:t>
      </w:r>
      <w:r w:rsidRPr="0058048B">
        <w:rPr>
          <w:rFonts w:ascii="Times New Roman" w:hAnsi="Times New Roman" w:cs="Times New Roman"/>
          <w:noProof/>
          <w:sz w:val="24"/>
          <w:szCs w:val="24"/>
        </w:rPr>
        <w:drawing>
          <wp:inline distT="0" distB="0" distL="0" distR="0">
            <wp:extent cx="19050" cy="38100"/>
            <wp:effectExtent l="19050" t="0" r="0" b="0"/>
            <wp:docPr id="16" name="Picture 2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3"/>
                    <pic:cNvPicPr>
                      <a:picLocks noChangeAspect="1" noChangeArrowheads="1"/>
                    </pic:cNvPicPr>
                  </pic:nvPicPr>
                  <pic:blipFill>
                    <a:blip r:embed="rId17"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F468F" w:rsidRPr="0058048B" w:rsidRDefault="00DF468F" w:rsidP="00DF468F">
      <w:pPr>
        <w:ind w:left="14" w:right="4" w:firstLine="553"/>
        <w:jc w:val="both"/>
        <w:rPr>
          <w:rFonts w:ascii="Times New Roman" w:hAnsi="Times New Roman" w:cs="Times New Roman"/>
          <w:sz w:val="24"/>
          <w:szCs w:val="24"/>
        </w:rPr>
      </w:pPr>
      <w:r>
        <w:rPr>
          <w:rFonts w:ascii="Times New Roman" w:hAnsi="Times New Roman" w:cs="Times New Roman"/>
          <w:b/>
          <w:sz w:val="24"/>
          <w:szCs w:val="24"/>
        </w:rPr>
        <w:t>3.</w:t>
      </w:r>
      <w:r w:rsidRPr="008D05D9">
        <w:rPr>
          <w:rFonts w:ascii="Times New Roman" w:hAnsi="Times New Roman" w:cs="Times New Roman"/>
          <w:b/>
          <w:sz w:val="24"/>
          <w:szCs w:val="24"/>
        </w:rPr>
        <w:t>4.7.</w:t>
      </w:r>
      <w:r w:rsidRPr="0058048B">
        <w:rPr>
          <w:rFonts w:ascii="Times New Roman" w:hAnsi="Times New Roman" w:cs="Times New Roman"/>
          <w:sz w:val="24"/>
          <w:szCs w:val="24"/>
        </w:rPr>
        <w:t xml:space="preserve"> Экспертиза осуществляется экспертом или экспертной организацией по поручению Контрольного органа.</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Результаты экспертизы оформляются экспертным заключением по форме, утвержденной Контрольным органом.</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3.4.8.</w:t>
      </w:r>
      <w:r w:rsidRPr="0058048B">
        <w:rPr>
          <w:rFonts w:ascii="Times New Roman" w:hAnsi="Times New Roman" w:cs="Times New Roman"/>
          <w:sz w:val="24"/>
          <w:szCs w:val="24"/>
        </w:rPr>
        <w:t xml:space="preserve"> Оформление акта производится по месту нахождения Контрольного органа в день окончания проведения документарной проверки.</w:t>
      </w:r>
    </w:p>
    <w:p w:rsidR="00DF468F" w:rsidRPr="0058048B" w:rsidRDefault="00DF468F" w:rsidP="00DF468F">
      <w:pPr>
        <w:ind w:left="14" w:right="4" w:firstLine="553"/>
        <w:jc w:val="both"/>
        <w:rPr>
          <w:rFonts w:ascii="Times New Roman" w:hAnsi="Times New Roman" w:cs="Times New Roman"/>
          <w:sz w:val="24"/>
          <w:szCs w:val="24"/>
        </w:rPr>
      </w:pPr>
      <w:r>
        <w:rPr>
          <w:rFonts w:ascii="Times New Roman" w:hAnsi="Times New Roman" w:cs="Times New Roman"/>
          <w:b/>
          <w:sz w:val="24"/>
          <w:szCs w:val="24"/>
        </w:rPr>
        <w:t>3.4.</w:t>
      </w:r>
      <w:r w:rsidRPr="008D05D9">
        <w:rPr>
          <w:rFonts w:ascii="Times New Roman" w:hAnsi="Times New Roman" w:cs="Times New Roman"/>
          <w:b/>
          <w:sz w:val="24"/>
          <w:szCs w:val="24"/>
        </w:rPr>
        <w:t>9.</w:t>
      </w:r>
      <w:r w:rsidRPr="0058048B">
        <w:rPr>
          <w:rFonts w:ascii="Times New Roman" w:hAnsi="Times New Roman" w:cs="Times New Roman"/>
          <w:sz w:val="24"/>
          <w:szCs w:val="24"/>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3.4.10.</w:t>
      </w:r>
      <w:r w:rsidRPr="0058048B">
        <w:rPr>
          <w:rFonts w:ascii="Times New Roman" w:hAnsi="Times New Roman" w:cs="Times New Roman"/>
          <w:sz w:val="24"/>
          <w:szCs w:val="24"/>
        </w:rPr>
        <w:t xml:space="preserve"> Внеплановая документарная проверка проводится без согласования с органами прокуратуры.</w:t>
      </w:r>
    </w:p>
    <w:p w:rsidR="00DF468F" w:rsidRPr="008D05D9" w:rsidRDefault="00DF468F" w:rsidP="00DF468F">
      <w:pPr>
        <w:ind w:left="567" w:right="4"/>
        <w:jc w:val="center"/>
        <w:rPr>
          <w:rFonts w:ascii="Times New Roman" w:hAnsi="Times New Roman" w:cs="Times New Roman"/>
          <w:b/>
          <w:sz w:val="24"/>
          <w:szCs w:val="24"/>
        </w:rPr>
      </w:pPr>
      <w:r w:rsidRPr="008D05D9">
        <w:rPr>
          <w:rFonts w:ascii="Times New Roman" w:hAnsi="Times New Roman" w:cs="Times New Roman"/>
          <w:b/>
          <w:sz w:val="24"/>
          <w:szCs w:val="24"/>
        </w:rPr>
        <w:t>3.5. Выездная проверка</w:t>
      </w:r>
      <w:r>
        <w:rPr>
          <w:rFonts w:ascii="Times New Roman" w:hAnsi="Times New Roman" w:cs="Times New Roman"/>
          <w:b/>
          <w:sz w:val="24"/>
          <w:szCs w:val="24"/>
        </w:rPr>
        <w:t>.</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noProof/>
          <w:sz w:val="24"/>
          <w:szCs w:val="24"/>
        </w:rPr>
        <w:drawing>
          <wp:anchor distT="0" distB="0" distL="114300" distR="114300" simplePos="0" relativeHeight="251659264" behindDoc="0" locked="0" layoutInCell="1" allowOverlap="0">
            <wp:simplePos x="0" y="0"/>
            <wp:positionH relativeFrom="page">
              <wp:posOffset>7178040</wp:posOffset>
            </wp:positionH>
            <wp:positionV relativeFrom="page">
              <wp:posOffset>10060940</wp:posOffset>
            </wp:positionV>
            <wp:extent cx="6350" cy="3175"/>
            <wp:effectExtent l="0" t="0" r="0" b="0"/>
            <wp:wrapTopAndBottom/>
            <wp:docPr id="33" name="Picture 2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8"/>
                    <pic:cNvPicPr>
                      <a:picLocks noChangeAspect="1" noChangeArrowheads="1"/>
                    </pic:cNvPicPr>
                  </pic:nvPicPr>
                  <pic:blipFill>
                    <a:blip r:embed="rId18"/>
                    <a:srcRect/>
                    <a:stretch>
                      <a:fillRect/>
                    </a:stretch>
                  </pic:blipFill>
                  <pic:spPr bwMode="auto">
                    <a:xfrm>
                      <a:off x="0" y="0"/>
                      <a:ext cx="6350" cy="3175"/>
                    </a:xfrm>
                    <a:prstGeom prst="rect">
                      <a:avLst/>
                    </a:prstGeom>
                    <a:noFill/>
                  </pic:spPr>
                </pic:pic>
              </a:graphicData>
            </a:graphic>
          </wp:anchor>
        </w:drawing>
      </w:r>
      <w:r w:rsidRPr="008D05D9">
        <w:rPr>
          <w:rFonts w:ascii="Times New Roman" w:hAnsi="Times New Roman" w:cs="Times New Roman"/>
          <w:b/>
          <w:sz w:val="24"/>
          <w:szCs w:val="24"/>
        </w:rPr>
        <w:t>3.5.1.</w:t>
      </w:r>
      <w:r w:rsidRPr="0058048B">
        <w:rPr>
          <w:rFonts w:ascii="Times New Roman" w:hAnsi="Times New Roman" w:cs="Times New Roman"/>
          <w:sz w:val="24"/>
          <w:szCs w:val="24"/>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F468F" w:rsidRPr="0058048B" w:rsidRDefault="00DF468F" w:rsidP="00DF468F">
      <w:pPr>
        <w:spacing w:line="252" w:lineRule="auto"/>
        <w:ind w:right="655" w:firstLine="567"/>
        <w:jc w:val="both"/>
        <w:rPr>
          <w:rFonts w:ascii="Times New Roman" w:hAnsi="Times New Roman" w:cs="Times New Roman"/>
          <w:sz w:val="24"/>
          <w:szCs w:val="24"/>
        </w:rPr>
      </w:pPr>
      <w:r w:rsidRPr="008D05D9">
        <w:rPr>
          <w:rFonts w:ascii="Times New Roman" w:hAnsi="Times New Roman" w:cs="Times New Roman"/>
          <w:b/>
          <w:sz w:val="24"/>
          <w:szCs w:val="24"/>
        </w:rPr>
        <w:t>3.5.2.</w:t>
      </w:r>
      <w:r w:rsidRPr="0058048B">
        <w:rPr>
          <w:rFonts w:ascii="Times New Roman" w:hAnsi="Times New Roman" w:cs="Times New Roman"/>
          <w:sz w:val="24"/>
          <w:szCs w:val="24"/>
        </w:rPr>
        <w:t xml:space="preserve"> Выездная проверка проводится в случае, если не представляется возможным.</w:t>
      </w:r>
    </w:p>
    <w:p w:rsidR="00DF468F" w:rsidRPr="0058048B" w:rsidRDefault="00DF468F" w:rsidP="00DF468F">
      <w:pPr>
        <w:numPr>
          <w:ilvl w:val="0"/>
          <w:numId w:val="8"/>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F468F" w:rsidRPr="0058048B" w:rsidRDefault="00DF468F" w:rsidP="00DF468F">
      <w:pPr>
        <w:numPr>
          <w:ilvl w:val="0"/>
          <w:numId w:val="8"/>
        </w:numPr>
        <w:spacing w:after="3" w:line="244"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F468F" w:rsidRPr="00DF468F"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3.5.3.</w:t>
      </w:r>
      <w:r w:rsidRPr="0058048B">
        <w:rPr>
          <w:rFonts w:ascii="Times New Roman" w:hAnsi="Times New Roman" w:cs="Times New Roman"/>
          <w:sz w:val="24"/>
          <w:szCs w:val="24"/>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статьи 57 и частью 12 статьи 66 Федерального закона .№ 248-ФЗ.</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3.5.4.</w:t>
      </w:r>
      <w:r w:rsidRPr="0058048B">
        <w:rPr>
          <w:rFonts w:ascii="Times New Roman" w:hAnsi="Times New Roman" w:cs="Times New Roman"/>
          <w:sz w:val="24"/>
          <w:szCs w:val="24"/>
        </w:rPr>
        <w:t xml:space="preserve"> Контрольный орган уведомляет контролируемое лицо о проведении выездной проверки не </w:t>
      </w:r>
      <w:proofErr w:type="gramStart"/>
      <w:r w:rsidRPr="0058048B">
        <w:rPr>
          <w:rFonts w:ascii="Times New Roman" w:hAnsi="Times New Roman" w:cs="Times New Roman"/>
          <w:sz w:val="24"/>
          <w:szCs w:val="24"/>
        </w:rPr>
        <w:t>позднее</w:t>
      </w:r>
      <w:proofErr w:type="gramEnd"/>
      <w:r w:rsidRPr="0058048B">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3.5.5.</w:t>
      </w:r>
      <w:r w:rsidRPr="0058048B">
        <w:rPr>
          <w:rFonts w:ascii="Times New Roman" w:hAnsi="Times New Roman" w:cs="Times New Roman"/>
          <w:sz w:val="24"/>
          <w:szCs w:val="24"/>
        </w:rPr>
        <w:t xml:space="preserve">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F468F" w:rsidRPr="0058048B" w:rsidRDefault="00DF468F" w:rsidP="00DF468F">
      <w:pPr>
        <w:ind w:left="567" w:right="4"/>
        <w:jc w:val="both"/>
        <w:rPr>
          <w:rFonts w:ascii="Times New Roman" w:hAnsi="Times New Roman" w:cs="Times New Roman"/>
          <w:sz w:val="24"/>
          <w:szCs w:val="24"/>
        </w:rPr>
      </w:pPr>
      <w:r w:rsidRPr="008D05D9">
        <w:rPr>
          <w:rFonts w:ascii="Times New Roman" w:hAnsi="Times New Roman" w:cs="Times New Roman"/>
          <w:b/>
          <w:sz w:val="24"/>
          <w:szCs w:val="24"/>
        </w:rPr>
        <w:t>3.5 6.</w:t>
      </w:r>
      <w:r w:rsidRPr="0058048B">
        <w:rPr>
          <w:rFonts w:ascii="Times New Roman" w:hAnsi="Times New Roman" w:cs="Times New Roman"/>
          <w:sz w:val="24"/>
          <w:szCs w:val="24"/>
        </w:rPr>
        <w:t xml:space="preserve"> Срок проведения выездной проверки составляет не более десяти рабочих дней.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lastRenderedPageBreak/>
        <w:t xml:space="preserve">В отношении одного субъекта малого предпринимательства общий срок взаимодействия </w:t>
      </w:r>
      <w:r w:rsidRPr="0058048B">
        <w:rPr>
          <w:rFonts w:ascii="Times New Roman" w:hAnsi="Times New Roman" w:cs="Times New Roman"/>
          <w:noProof/>
          <w:sz w:val="24"/>
          <w:szCs w:val="24"/>
        </w:rPr>
        <w:drawing>
          <wp:inline distT="0" distB="0" distL="0" distR="0">
            <wp:extent cx="9525" cy="66675"/>
            <wp:effectExtent l="19050" t="0" r="9525" b="0"/>
            <wp:docPr id="17" name="Picture 8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02"/>
                    <pic:cNvPicPr>
                      <a:picLocks noChangeAspect="1" noChangeArrowheads="1"/>
                    </pic:cNvPicPr>
                  </pic:nvPicPr>
                  <pic:blipFill>
                    <a:blip r:embed="rId19"/>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 xml:space="preserve">в ходе проведения выездной проверки не может превышать пятьдесят часов для малого предприятия и пятнадцать часов для </w:t>
      </w:r>
      <w:proofErr w:type="spellStart"/>
      <w:r w:rsidRPr="0058048B">
        <w:rPr>
          <w:rFonts w:ascii="Times New Roman" w:hAnsi="Times New Roman" w:cs="Times New Roman"/>
          <w:sz w:val="24"/>
          <w:szCs w:val="24"/>
        </w:rPr>
        <w:t>микропредприятия</w:t>
      </w:r>
      <w:proofErr w:type="spellEnd"/>
      <w:r w:rsidRPr="0058048B">
        <w:rPr>
          <w:rFonts w:ascii="Times New Roman" w:hAnsi="Times New Roman" w:cs="Times New Roman"/>
          <w:sz w:val="24"/>
          <w:szCs w:val="24"/>
        </w:rPr>
        <w:t>.</w:t>
      </w:r>
    </w:p>
    <w:p w:rsidR="00DF468F" w:rsidRPr="0058048B" w:rsidRDefault="00DF468F" w:rsidP="00DF468F">
      <w:pPr>
        <w:ind w:left="567" w:right="960"/>
        <w:jc w:val="both"/>
        <w:rPr>
          <w:rFonts w:ascii="Times New Roman" w:hAnsi="Times New Roman" w:cs="Times New Roman"/>
          <w:sz w:val="24"/>
          <w:szCs w:val="24"/>
        </w:rPr>
      </w:pPr>
      <w:r w:rsidRPr="008D05D9">
        <w:rPr>
          <w:rFonts w:ascii="Times New Roman" w:hAnsi="Times New Roman" w:cs="Times New Roman"/>
          <w:b/>
          <w:sz w:val="24"/>
          <w:szCs w:val="24"/>
        </w:rPr>
        <w:t>3.5.7.</w:t>
      </w:r>
      <w:r w:rsidRPr="0058048B">
        <w:rPr>
          <w:rFonts w:ascii="Times New Roman" w:hAnsi="Times New Roman" w:cs="Times New Roman"/>
          <w:sz w:val="24"/>
          <w:szCs w:val="24"/>
        </w:rPr>
        <w:t xml:space="preserve"> Перечень допустимых контрольных действий в ходе выездной проверки: </w:t>
      </w:r>
    </w:p>
    <w:p w:rsidR="00DF468F" w:rsidRPr="0058048B" w:rsidRDefault="00DF468F" w:rsidP="00DF468F">
      <w:pPr>
        <w:ind w:left="567" w:right="960"/>
        <w:rPr>
          <w:rFonts w:ascii="Times New Roman" w:hAnsi="Times New Roman" w:cs="Times New Roman"/>
          <w:sz w:val="24"/>
          <w:szCs w:val="24"/>
        </w:rPr>
      </w:pPr>
      <w:r w:rsidRPr="0058048B">
        <w:rPr>
          <w:rFonts w:ascii="Times New Roman" w:hAnsi="Times New Roman" w:cs="Times New Roman"/>
          <w:sz w:val="24"/>
          <w:szCs w:val="24"/>
        </w:rPr>
        <w:t xml:space="preserve">  1) осмотр;</w:t>
      </w:r>
    </w:p>
    <w:p w:rsidR="00DF468F" w:rsidRPr="0058048B" w:rsidRDefault="00DF468F" w:rsidP="00DF468F">
      <w:pPr>
        <w:numPr>
          <w:ilvl w:val="0"/>
          <w:numId w:val="9"/>
        </w:numPr>
        <w:spacing w:after="3" w:line="244" w:lineRule="auto"/>
        <w:ind w:right="4" w:hanging="264"/>
        <w:jc w:val="both"/>
        <w:rPr>
          <w:rFonts w:ascii="Times New Roman" w:hAnsi="Times New Roman" w:cs="Times New Roman"/>
          <w:sz w:val="24"/>
          <w:szCs w:val="24"/>
          <w:lang w:val="en-US"/>
        </w:rPr>
      </w:pPr>
      <w:r w:rsidRPr="0058048B">
        <w:rPr>
          <w:rFonts w:ascii="Times New Roman" w:hAnsi="Times New Roman" w:cs="Times New Roman"/>
          <w:sz w:val="24"/>
          <w:szCs w:val="24"/>
        </w:rPr>
        <w:t>опрос,</w:t>
      </w:r>
    </w:p>
    <w:p w:rsidR="00DF468F" w:rsidRPr="0058048B" w:rsidRDefault="00DF468F" w:rsidP="00DF468F">
      <w:pPr>
        <w:numPr>
          <w:ilvl w:val="0"/>
          <w:numId w:val="9"/>
        </w:numPr>
        <w:spacing w:after="3" w:line="244" w:lineRule="auto"/>
        <w:ind w:right="4" w:hanging="264"/>
        <w:jc w:val="both"/>
        <w:rPr>
          <w:rFonts w:ascii="Times New Roman" w:hAnsi="Times New Roman" w:cs="Times New Roman"/>
          <w:sz w:val="24"/>
          <w:szCs w:val="24"/>
        </w:rPr>
      </w:pPr>
      <w:r w:rsidRPr="0058048B">
        <w:rPr>
          <w:rFonts w:ascii="Times New Roman" w:hAnsi="Times New Roman" w:cs="Times New Roman"/>
          <w:sz w:val="24"/>
          <w:szCs w:val="24"/>
        </w:rPr>
        <w:t>истребование документов</w:t>
      </w:r>
      <w:r w:rsidRPr="0058048B">
        <w:rPr>
          <w:rFonts w:ascii="Times New Roman" w:hAnsi="Times New Roman" w:cs="Times New Roman"/>
          <w:noProof/>
          <w:sz w:val="24"/>
          <w:szCs w:val="24"/>
        </w:rPr>
        <w:drawing>
          <wp:inline distT="0" distB="0" distL="0" distR="0">
            <wp:extent cx="19050" cy="104775"/>
            <wp:effectExtent l="19050" t="0" r="0" b="0"/>
            <wp:docPr id="18" name="Picture 8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06"/>
                    <pic:cNvPicPr>
                      <a:picLocks noChangeAspect="1" noChangeArrowheads="1"/>
                    </pic:cNvPicPr>
                  </pic:nvPicPr>
                  <pic:blipFill>
                    <a:blip r:embed="rId20" cstate="print"/>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DF468F" w:rsidRPr="0058048B" w:rsidRDefault="00DF468F" w:rsidP="00DF468F">
      <w:pPr>
        <w:numPr>
          <w:ilvl w:val="0"/>
          <w:numId w:val="9"/>
        </w:numPr>
        <w:spacing w:after="3" w:line="244" w:lineRule="auto"/>
        <w:ind w:right="4" w:hanging="264"/>
        <w:jc w:val="both"/>
        <w:rPr>
          <w:rFonts w:ascii="Times New Roman" w:hAnsi="Times New Roman" w:cs="Times New Roman"/>
          <w:sz w:val="24"/>
          <w:szCs w:val="24"/>
        </w:rPr>
      </w:pPr>
      <w:r w:rsidRPr="0058048B">
        <w:rPr>
          <w:rFonts w:ascii="Times New Roman" w:hAnsi="Times New Roman" w:cs="Times New Roman"/>
          <w:sz w:val="24"/>
          <w:szCs w:val="24"/>
        </w:rPr>
        <w:t xml:space="preserve">получение письменных объяснений </w:t>
      </w:r>
      <w:r w:rsidRPr="0058048B">
        <w:rPr>
          <w:rFonts w:ascii="Times New Roman" w:hAnsi="Times New Roman" w:cs="Times New Roman"/>
          <w:noProof/>
          <w:sz w:val="24"/>
          <w:szCs w:val="24"/>
        </w:rPr>
        <w:drawing>
          <wp:inline distT="0" distB="0" distL="0" distR="0">
            <wp:extent cx="19050" cy="104775"/>
            <wp:effectExtent l="19050" t="0" r="0" b="0"/>
            <wp:docPr id="19" name="Picture 8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08"/>
                    <pic:cNvPicPr>
                      <a:picLocks noChangeAspect="1" noChangeArrowheads="1"/>
                    </pic:cNvPicPr>
                  </pic:nvPicPr>
                  <pic:blipFill>
                    <a:blip r:embed="rId21" cstate="print"/>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DF468F" w:rsidRDefault="00DF468F" w:rsidP="00DF468F">
      <w:pPr>
        <w:numPr>
          <w:ilvl w:val="0"/>
          <w:numId w:val="9"/>
        </w:numPr>
        <w:spacing w:after="3" w:line="244" w:lineRule="auto"/>
        <w:ind w:right="4" w:hanging="264"/>
        <w:jc w:val="both"/>
        <w:rPr>
          <w:rFonts w:ascii="Times New Roman" w:hAnsi="Times New Roman" w:cs="Times New Roman"/>
          <w:sz w:val="24"/>
          <w:szCs w:val="24"/>
        </w:rPr>
      </w:pPr>
      <w:r w:rsidRPr="0058048B">
        <w:rPr>
          <w:rFonts w:ascii="Times New Roman" w:hAnsi="Times New Roman" w:cs="Times New Roman"/>
          <w:sz w:val="24"/>
          <w:szCs w:val="24"/>
        </w:rPr>
        <w:t>экспертиза.</w:t>
      </w:r>
    </w:p>
    <w:p w:rsidR="00DF468F" w:rsidRPr="0058048B" w:rsidRDefault="00DF468F" w:rsidP="00DF468F">
      <w:pPr>
        <w:spacing w:after="3" w:line="244" w:lineRule="auto"/>
        <w:ind w:left="974" w:right="4"/>
        <w:jc w:val="both"/>
        <w:rPr>
          <w:rFonts w:ascii="Times New Roman" w:hAnsi="Times New Roman" w:cs="Times New Roman"/>
          <w:sz w:val="24"/>
          <w:szCs w:val="24"/>
        </w:rPr>
      </w:pP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3.5.8.</w:t>
      </w:r>
      <w:r w:rsidRPr="0058048B">
        <w:rPr>
          <w:rFonts w:ascii="Times New Roman" w:hAnsi="Times New Roman" w:cs="Times New Roman"/>
          <w:sz w:val="24"/>
          <w:szCs w:val="24"/>
        </w:rPr>
        <w:t xml:space="preserve"> Осмотр осуществляется инспектором в присутствии контролируемого лица и (или) его представителя с обязательным применением видеозаписи.</w:t>
      </w:r>
    </w:p>
    <w:p w:rsidR="00DF468F" w:rsidRPr="0058048B" w:rsidRDefault="00DF468F" w:rsidP="00DF468F">
      <w:pPr>
        <w:ind w:left="567" w:right="4"/>
        <w:jc w:val="both"/>
        <w:rPr>
          <w:rFonts w:ascii="Times New Roman" w:hAnsi="Times New Roman" w:cs="Times New Roman"/>
          <w:sz w:val="24"/>
          <w:szCs w:val="24"/>
        </w:rPr>
      </w:pPr>
      <w:r w:rsidRPr="0058048B">
        <w:rPr>
          <w:rFonts w:ascii="Times New Roman" w:hAnsi="Times New Roman" w:cs="Times New Roman"/>
          <w:sz w:val="24"/>
          <w:szCs w:val="24"/>
        </w:rPr>
        <w:t>По результатам осмотра составляется протокол осмотра.</w:t>
      </w:r>
    </w:p>
    <w:p w:rsidR="00DF468F" w:rsidRPr="0058048B" w:rsidRDefault="00DF468F" w:rsidP="00DF468F">
      <w:pPr>
        <w:ind w:left="14" w:right="4" w:firstLine="553"/>
        <w:jc w:val="both"/>
        <w:rPr>
          <w:rFonts w:ascii="Times New Roman" w:hAnsi="Times New Roman" w:cs="Times New Roman"/>
          <w:sz w:val="24"/>
          <w:szCs w:val="24"/>
        </w:rPr>
      </w:pPr>
      <w:r w:rsidRPr="008D05D9">
        <w:rPr>
          <w:rFonts w:ascii="Times New Roman" w:hAnsi="Times New Roman" w:cs="Times New Roman"/>
          <w:b/>
          <w:sz w:val="24"/>
          <w:szCs w:val="24"/>
        </w:rPr>
        <w:t>3.5.9.</w:t>
      </w:r>
      <w:r w:rsidRPr="0058048B">
        <w:rPr>
          <w:rFonts w:ascii="Times New Roman" w:hAnsi="Times New Roman" w:cs="Times New Roman"/>
          <w:sz w:val="24"/>
          <w:szCs w:val="24"/>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3.5.10.</w:t>
      </w:r>
      <w:r w:rsidRPr="0058048B">
        <w:rPr>
          <w:rFonts w:ascii="Times New Roman" w:hAnsi="Times New Roman" w:cs="Times New Roman"/>
          <w:sz w:val="24"/>
          <w:szCs w:val="24"/>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3.5.11.</w:t>
      </w:r>
      <w:r w:rsidRPr="0058048B">
        <w:rPr>
          <w:rFonts w:ascii="Times New Roman" w:hAnsi="Times New Roman" w:cs="Times New Roman"/>
          <w:sz w:val="24"/>
          <w:szCs w:val="24"/>
        </w:rPr>
        <w:t xml:space="preserve">Представление контролируемым лицом </w:t>
      </w:r>
      <w:proofErr w:type="spellStart"/>
      <w:r w:rsidRPr="0058048B">
        <w:rPr>
          <w:rFonts w:ascii="Times New Roman" w:hAnsi="Times New Roman" w:cs="Times New Roman"/>
          <w:sz w:val="24"/>
          <w:szCs w:val="24"/>
        </w:rPr>
        <w:t>истребуемых</w:t>
      </w:r>
      <w:proofErr w:type="spellEnd"/>
      <w:r w:rsidRPr="0058048B">
        <w:rPr>
          <w:rFonts w:ascii="Times New Roman" w:hAnsi="Times New Roman" w:cs="Times New Roman"/>
          <w:sz w:val="24"/>
          <w:szCs w:val="24"/>
        </w:rPr>
        <w:t xml:space="preserve"> документов, письменных объяснений, проведение экспертизы осуществляется в соответствии с пунктами 3.4.5. 3.4.6 и 3 4.7 настоящего Положения.</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3.5.12.</w:t>
      </w:r>
      <w:r w:rsidRPr="0058048B">
        <w:rPr>
          <w:rFonts w:ascii="Times New Roman" w:hAnsi="Times New Roman" w:cs="Times New Roman"/>
          <w:sz w:val="24"/>
          <w:szCs w:val="24"/>
        </w:rPr>
        <w:t>По окончании проведения выездной проверки инспектор составляет акт выездной проверки.</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lastRenderedPageBreak/>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w:t>
      </w:r>
      <w:r w:rsidRPr="0058048B">
        <w:rPr>
          <w:rFonts w:ascii="Times New Roman" w:hAnsi="Times New Roman" w:cs="Times New Roman"/>
          <w:noProof/>
          <w:sz w:val="24"/>
          <w:szCs w:val="24"/>
        </w:rPr>
        <w:drawing>
          <wp:inline distT="0" distB="0" distL="0" distR="0">
            <wp:extent cx="19050" cy="38100"/>
            <wp:effectExtent l="19050" t="0" r="0" b="0"/>
            <wp:docPr id="20" name="Picture 3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6"/>
                    <pic:cNvPicPr>
                      <a:picLocks noChangeAspect="1" noChangeArrowheads="1"/>
                    </pic:cNvPicPr>
                  </pic:nvPicPr>
                  <pic:blipFill>
                    <a:blip r:embed="rId22"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установленное абзацем вторым настоящего пункта Положения, не применяются.</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3.5.13.</w:t>
      </w:r>
      <w:r w:rsidRPr="0058048B">
        <w:rPr>
          <w:rFonts w:ascii="Times New Roman" w:hAnsi="Times New Roman" w:cs="Times New Roman"/>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8048B">
        <w:rPr>
          <w:rFonts w:ascii="Times New Roman" w:hAnsi="Times New Roman" w:cs="Times New Roman"/>
          <w:sz w:val="24"/>
          <w:szCs w:val="24"/>
        </w:rPr>
        <w:t>деятельности</w:t>
      </w:r>
      <w:proofErr w:type="gramEnd"/>
      <w:r w:rsidRPr="0058048B">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3.5.14.</w:t>
      </w:r>
      <w:r w:rsidRPr="0058048B">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F468F" w:rsidRPr="0058048B" w:rsidRDefault="00DF468F" w:rsidP="00DF468F">
      <w:pPr>
        <w:numPr>
          <w:ilvl w:val="0"/>
          <w:numId w:val="10"/>
        </w:numPr>
        <w:spacing w:after="3" w:line="244" w:lineRule="auto"/>
        <w:ind w:right="4" w:firstLine="705"/>
        <w:jc w:val="both"/>
        <w:rPr>
          <w:rFonts w:ascii="Times New Roman" w:hAnsi="Times New Roman" w:cs="Times New Roman"/>
          <w:sz w:val="24"/>
          <w:szCs w:val="24"/>
          <w:lang w:val="en-US"/>
        </w:rPr>
      </w:pPr>
      <w:r w:rsidRPr="0058048B">
        <w:rPr>
          <w:rFonts w:ascii="Times New Roman" w:hAnsi="Times New Roman" w:cs="Times New Roman"/>
          <w:sz w:val="24"/>
          <w:szCs w:val="24"/>
        </w:rPr>
        <w:t>временной нетрудоспособности;</w:t>
      </w:r>
    </w:p>
    <w:p w:rsidR="00DF468F" w:rsidRPr="0058048B" w:rsidRDefault="00DF468F" w:rsidP="00DF468F">
      <w:pPr>
        <w:numPr>
          <w:ilvl w:val="0"/>
          <w:numId w:val="10"/>
        </w:numPr>
        <w:spacing w:after="3" w:line="244" w:lineRule="auto"/>
        <w:ind w:left="0" w:right="4" w:firstLine="1418"/>
        <w:jc w:val="both"/>
        <w:rPr>
          <w:rFonts w:ascii="Times New Roman" w:hAnsi="Times New Roman" w:cs="Times New Roman"/>
          <w:sz w:val="24"/>
          <w:szCs w:val="24"/>
        </w:rPr>
      </w:pPr>
      <w:r w:rsidRPr="0058048B">
        <w:rPr>
          <w:rFonts w:ascii="Times New Roman" w:hAnsi="Times New Roman" w:cs="Times New Roman"/>
          <w:sz w:val="24"/>
          <w:szCs w:val="24"/>
        </w:rPr>
        <w:t>необходимости явки по вызову (извещениям, повесткам) судов, правоохранительных органов, военных комиссариатов;</w:t>
      </w:r>
    </w:p>
    <w:p w:rsidR="00DF468F" w:rsidRPr="0058048B" w:rsidRDefault="00DF468F" w:rsidP="00DF468F">
      <w:pPr>
        <w:numPr>
          <w:ilvl w:val="0"/>
          <w:numId w:val="10"/>
        </w:numPr>
        <w:spacing w:after="3" w:line="244" w:lineRule="auto"/>
        <w:ind w:left="0" w:right="4" w:firstLine="1418"/>
        <w:jc w:val="both"/>
        <w:rPr>
          <w:rFonts w:ascii="Times New Roman" w:hAnsi="Times New Roman" w:cs="Times New Roman"/>
          <w:sz w:val="24"/>
          <w:szCs w:val="24"/>
        </w:rPr>
      </w:pPr>
      <w:r w:rsidRPr="0058048B">
        <w:rPr>
          <w:rFonts w:ascii="Times New Roman" w:hAnsi="Times New Roman" w:cs="Times New Roman"/>
          <w:sz w:val="24"/>
          <w:szCs w:val="24"/>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Pr="0058048B">
        <w:rPr>
          <w:rFonts w:ascii="Times New Roman" w:hAnsi="Times New Roman" w:cs="Times New Roman"/>
          <w:noProof/>
          <w:sz w:val="24"/>
          <w:szCs w:val="24"/>
        </w:rPr>
        <w:drawing>
          <wp:inline distT="0" distB="0" distL="0" distR="0">
            <wp:extent cx="19050" cy="104775"/>
            <wp:effectExtent l="19050" t="0" r="0" b="0"/>
            <wp:docPr id="21" name="Picture 8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1"/>
                    <pic:cNvPicPr>
                      <a:picLocks noChangeAspect="1" noChangeArrowheads="1"/>
                    </pic:cNvPicPr>
                  </pic:nvPicPr>
                  <pic:blipFill>
                    <a:blip r:embed="rId20" cstate="print"/>
                    <a:srcRect/>
                    <a:stretch>
                      <a:fillRect/>
                    </a:stretch>
                  </pic:blipFill>
                  <pic:spPr bwMode="auto">
                    <a:xfrm>
                      <a:off x="0" y="0"/>
                      <a:ext cx="19050" cy="104775"/>
                    </a:xfrm>
                    <a:prstGeom prst="rect">
                      <a:avLst/>
                    </a:prstGeom>
                    <a:noFill/>
                    <a:ln w="9525">
                      <a:noFill/>
                      <a:miter lim="800000"/>
                      <a:headEnd/>
                      <a:tailEnd/>
                    </a:ln>
                  </pic:spPr>
                </pic:pic>
              </a:graphicData>
            </a:graphic>
          </wp:inline>
        </w:drawing>
      </w:r>
    </w:p>
    <w:p w:rsidR="00DF468F" w:rsidRPr="0058048B" w:rsidRDefault="00DF468F" w:rsidP="00DF468F">
      <w:pPr>
        <w:numPr>
          <w:ilvl w:val="0"/>
          <w:numId w:val="10"/>
        </w:numPr>
        <w:spacing w:after="3" w:line="244" w:lineRule="auto"/>
        <w:ind w:right="4" w:firstLine="705"/>
        <w:jc w:val="both"/>
        <w:rPr>
          <w:rFonts w:ascii="Times New Roman" w:hAnsi="Times New Roman" w:cs="Times New Roman"/>
          <w:sz w:val="24"/>
          <w:szCs w:val="24"/>
          <w:lang w:val="en-US"/>
        </w:rPr>
      </w:pPr>
      <w:r w:rsidRPr="0058048B">
        <w:rPr>
          <w:rFonts w:ascii="Times New Roman" w:hAnsi="Times New Roman" w:cs="Times New Roman"/>
          <w:sz w:val="24"/>
          <w:szCs w:val="24"/>
        </w:rPr>
        <w:t>нахождения в служебной командировке.</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F468F" w:rsidRPr="00D72554" w:rsidRDefault="00DF468F" w:rsidP="00DF468F">
      <w:pPr>
        <w:ind w:left="567" w:right="4"/>
        <w:jc w:val="center"/>
        <w:rPr>
          <w:rFonts w:ascii="Times New Roman" w:hAnsi="Times New Roman" w:cs="Times New Roman"/>
          <w:b/>
          <w:sz w:val="24"/>
          <w:szCs w:val="24"/>
        </w:rPr>
      </w:pPr>
      <w:r w:rsidRPr="00D72554">
        <w:rPr>
          <w:rFonts w:ascii="Times New Roman" w:hAnsi="Times New Roman" w:cs="Times New Roman"/>
          <w:b/>
          <w:sz w:val="24"/>
          <w:szCs w:val="24"/>
        </w:rPr>
        <w:t>3.6. Инспекционный визит, рейдовый осмотр</w:t>
      </w:r>
      <w:r>
        <w:rPr>
          <w:rFonts w:ascii="Times New Roman" w:hAnsi="Times New Roman" w:cs="Times New Roman"/>
          <w:b/>
          <w:sz w:val="24"/>
          <w:szCs w:val="24"/>
        </w:rPr>
        <w:t>.</w:t>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3.6.1.</w:t>
      </w:r>
      <w:r w:rsidRPr="0058048B">
        <w:rPr>
          <w:rFonts w:ascii="Times New Roman" w:hAnsi="Times New Roman" w:cs="Times New Roman"/>
          <w:sz w:val="24"/>
          <w:szCs w:val="24"/>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F468F" w:rsidRPr="0058048B" w:rsidRDefault="00DF468F" w:rsidP="00DF468F">
      <w:pPr>
        <w:spacing w:after="0" w:line="247" w:lineRule="auto"/>
        <w:ind w:left="-10" w:right="14" w:firstLine="577"/>
        <w:jc w:val="both"/>
        <w:rPr>
          <w:rFonts w:ascii="Times New Roman" w:hAnsi="Times New Roman" w:cs="Times New Roman"/>
          <w:sz w:val="24"/>
          <w:szCs w:val="24"/>
        </w:rPr>
      </w:pPr>
      <w:r w:rsidRPr="0058048B">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468F" w:rsidRPr="0058048B" w:rsidRDefault="00DF468F" w:rsidP="00DF468F">
      <w:pPr>
        <w:ind w:left="567" w:right="4"/>
        <w:rPr>
          <w:rFonts w:ascii="Times New Roman" w:hAnsi="Times New Roman" w:cs="Times New Roman"/>
          <w:sz w:val="24"/>
          <w:szCs w:val="24"/>
        </w:rPr>
      </w:pPr>
      <w:r w:rsidRPr="00D72554">
        <w:rPr>
          <w:rFonts w:ascii="Times New Roman" w:hAnsi="Times New Roman" w:cs="Times New Roman"/>
          <w:b/>
          <w:sz w:val="24"/>
          <w:szCs w:val="24"/>
        </w:rPr>
        <w:lastRenderedPageBreak/>
        <w:t>3.6.2.</w:t>
      </w:r>
      <w:r w:rsidRPr="0058048B">
        <w:rPr>
          <w:rFonts w:ascii="Times New Roman" w:hAnsi="Times New Roman" w:cs="Times New Roman"/>
          <w:sz w:val="24"/>
          <w:szCs w:val="24"/>
        </w:rPr>
        <w:t xml:space="preserve"> Перечень допустимых контрольных действий в ходе инспекционного визита:</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а) осмотр;</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б) опрос;</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в) получение письменных объяснений;</w:t>
      </w:r>
    </w:p>
    <w:p w:rsidR="00DF468F" w:rsidRPr="0058048B" w:rsidRDefault="00DF468F" w:rsidP="00DF468F">
      <w:pPr>
        <w:ind w:left="14" w:right="4"/>
        <w:jc w:val="both"/>
        <w:rPr>
          <w:rFonts w:ascii="Times New Roman" w:hAnsi="Times New Roman" w:cs="Times New Roman"/>
          <w:sz w:val="24"/>
          <w:szCs w:val="24"/>
        </w:rPr>
      </w:pPr>
      <w:r>
        <w:rPr>
          <w:rFonts w:ascii="Times New Roman" w:hAnsi="Times New Roman" w:cs="Times New Roman"/>
          <w:sz w:val="24"/>
          <w:szCs w:val="24"/>
        </w:rPr>
        <w:t xml:space="preserve">            </w:t>
      </w:r>
      <w:r w:rsidRPr="0058048B">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3.6.3.</w:t>
      </w:r>
      <w:r w:rsidRPr="0058048B">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r w:rsidRPr="0058048B">
        <w:rPr>
          <w:rFonts w:ascii="Times New Roman" w:hAnsi="Times New Roman" w:cs="Times New Roman"/>
          <w:noProof/>
          <w:sz w:val="24"/>
          <w:szCs w:val="24"/>
        </w:rPr>
        <w:drawing>
          <wp:inline distT="0" distB="0" distL="0" distR="0">
            <wp:extent cx="9525" cy="19050"/>
            <wp:effectExtent l="19050" t="0" r="9525" b="0"/>
            <wp:docPr id="22" name="Picture 3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4"/>
                    <pic:cNvPicPr>
                      <a:picLocks noChangeAspect="1" noChangeArrowheads="1"/>
                    </pic:cNvPicPr>
                  </pic:nvPicPr>
                  <pic:blipFill>
                    <a:blip r:embed="rId23"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3.6.4.</w:t>
      </w:r>
      <w:r w:rsidRPr="0058048B">
        <w:rPr>
          <w:rFonts w:ascii="Times New Roman" w:hAnsi="Times New Roman" w:cs="Times New Roman"/>
          <w:sz w:val="24"/>
          <w:szCs w:val="24"/>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r w:rsidRPr="0058048B">
        <w:rPr>
          <w:rFonts w:ascii="Times New Roman" w:hAnsi="Times New Roman" w:cs="Times New Roman"/>
          <w:noProof/>
          <w:sz w:val="24"/>
          <w:szCs w:val="24"/>
        </w:rPr>
        <w:drawing>
          <wp:inline distT="0" distB="0" distL="0" distR="0">
            <wp:extent cx="9525" cy="19050"/>
            <wp:effectExtent l="19050" t="0" r="9525" b="0"/>
            <wp:docPr id="23" name="Picture 3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5"/>
                    <pic:cNvPicPr>
                      <a:picLocks noChangeAspect="1" noChangeArrowheads="1"/>
                    </pic:cNvPicPr>
                  </pic:nvPicPr>
                  <pic:blipFill>
                    <a:blip r:embed="rId24"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F468F" w:rsidRPr="0058048B" w:rsidRDefault="00DF468F" w:rsidP="00DF468F">
      <w:pPr>
        <w:ind w:right="4" w:firstLine="567"/>
        <w:rPr>
          <w:rFonts w:ascii="Times New Roman" w:hAnsi="Times New Roman" w:cs="Times New Roman"/>
          <w:sz w:val="24"/>
          <w:szCs w:val="24"/>
        </w:rPr>
      </w:pPr>
      <w:r w:rsidRPr="00D72554">
        <w:rPr>
          <w:rFonts w:ascii="Times New Roman" w:hAnsi="Times New Roman" w:cs="Times New Roman"/>
          <w:b/>
          <w:sz w:val="24"/>
          <w:szCs w:val="24"/>
        </w:rPr>
        <w:t>3.6.5.</w:t>
      </w:r>
      <w:r w:rsidRPr="0058048B">
        <w:rPr>
          <w:rFonts w:ascii="Times New Roman" w:hAnsi="Times New Roman" w:cs="Times New Roman"/>
          <w:sz w:val="24"/>
          <w:szCs w:val="24"/>
        </w:rPr>
        <w:t xml:space="preserve"> Перечень допустимых контрольных действий в ходе рейдового осмотра.</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а) осмотр;</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б) опрос;</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в) получение письменных объяснений;</w:t>
      </w:r>
    </w:p>
    <w:p w:rsidR="00DF468F" w:rsidRPr="0058048B" w:rsidRDefault="00DF468F" w:rsidP="00DF468F">
      <w:pPr>
        <w:ind w:left="715" w:right="4"/>
        <w:rPr>
          <w:rFonts w:ascii="Times New Roman" w:hAnsi="Times New Roman" w:cs="Times New Roman"/>
          <w:sz w:val="24"/>
          <w:szCs w:val="24"/>
        </w:rPr>
      </w:pPr>
      <w:r w:rsidRPr="0058048B">
        <w:rPr>
          <w:rFonts w:ascii="Times New Roman" w:hAnsi="Times New Roman" w:cs="Times New Roman"/>
          <w:sz w:val="24"/>
          <w:szCs w:val="24"/>
        </w:rPr>
        <w:t>г) истребование документов;</w:t>
      </w:r>
    </w:p>
    <w:p w:rsidR="00DF468F" w:rsidRPr="0058048B" w:rsidRDefault="00DF468F" w:rsidP="00DF468F">
      <w:pPr>
        <w:ind w:left="710" w:right="4"/>
        <w:rPr>
          <w:rFonts w:ascii="Times New Roman" w:hAnsi="Times New Roman" w:cs="Times New Roman"/>
          <w:sz w:val="24"/>
          <w:szCs w:val="24"/>
        </w:rPr>
      </w:pPr>
      <w:proofErr w:type="spellStart"/>
      <w:r w:rsidRPr="0058048B">
        <w:rPr>
          <w:rFonts w:ascii="Times New Roman" w:hAnsi="Times New Roman" w:cs="Times New Roman"/>
          <w:sz w:val="24"/>
          <w:szCs w:val="24"/>
        </w:rPr>
        <w:t>д</w:t>
      </w:r>
      <w:proofErr w:type="spellEnd"/>
      <w:r w:rsidRPr="0058048B">
        <w:rPr>
          <w:rFonts w:ascii="Times New Roman" w:hAnsi="Times New Roman" w:cs="Times New Roman"/>
          <w:sz w:val="24"/>
          <w:szCs w:val="24"/>
        </w:rPr>
        <w:t>) экспертиза.</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3.6.6.</w:t>
      </w:r>
      <w:r w:rsidRPr="0058048B">
        <w:rPr>
          <w:rFonts w:ascii="Times New Roman" w:hAnsi="Times New Roman" w:cs="Times New Roman"/>
          <w:sz w:val="24"/>
          <w:szCs w:val="24"/>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3.6.7.</w:t>
      </w:r>
      <w:r w:rsidRPr="0058048B">
        <w:rPr>
          <w:rFonts w:ascii="Times New Roman" w:hAnsi="Times New Roman" w:cs="Times New Roman"/>
          <w:sz w:val="24"/>
          <w:szCs w:val="24"/>
        </w:rPr>
        <w:t xml:space="preserve"> В случае</w:t>
      </w:r>
      <w:proofErr w:type="gramStart"/>
      <w:r w:rsidRPr="0058048B">
        <w:rPr>
          <w:rFonts w:ascii="Times New Roman" w:hAnsi="Times New Roman" w:cs="Times New Roman"/>
          <w:sz w:val="24"/>
          <w:szCs w:val="24"/>
        </w:rPr>
        <w:t>,</w:t>
      </w:r>
      <w:proofErr w:type="gramEnd"/>
      <w:r w:rsidRPr="0058048B">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lastRenderedPageBreak/>
        <w:t>3.6.8.</w:t>
      </w:r>
      <w:r w:rsidRPr="0058048B">
        <w:rPr>
          <w:rFonts w:ascii="Times New Roman"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статьи 57 и частью 12 статьи 66 Федерального закона 248-ФЗ.</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3.6.9.</w:t>
      </w:r>
      <w:r w:rsidRPr="0058048B">
        <w:rPr>
          <w:rFonts w:ascii="Times New Roman" w:hAnsi="Times New Roman" w:cs="Times New Roman"/>
          <w:sz w:val="24"/>
          <w:szCs w:val="24"/>
        </w:rPr>
        <w:t xml:space="preserve"> Контрольные действия, предусмотренные пунктом 3.6.2 3.6.5 настоящего Положения, осуществляются в соответствии с пунктами 3.4.5 3.4.6 3.4.7 3.5.8 - 3.5.10 настоящего Положения.</w:t>
      </w:r>
    </w:p>
    <w:p w:rsidR="00DF468F" w:rsidRPr="00D72554" w:rsidRDefault="00DF468F" w:rsidP="00DF468F">
      <w:pPr>
        <w:ind w:right="4" w:firstLine="567"/>
        <w:jc w:val="center"/>
        <w:rPr>
          <w:rFonts w:ascii="Times New Roman" w:hAnsi="Times New Roman" w:cs="Times New Roman"/>
          <w:b/>
          <w:sz w:val="24"/>
          <w:szCs w:val="24"/>
        </w:rPr>
      </w:pPr>
      <w:r w:rsidRPr="00D72554">
        <w:rPr>
          <w:rFonts w:ascii="Times New Roman" w:hAnsi="Times New Roman" w:cs="Times New Roman"/>
          <w:b/>
          <w:sz w:val="24"/>
          <w:szCs w:val="24"/>
        </w:rPr>
        <w:t xml:space="preserve">3.7.Наблюдение за соблюдением обязательных требований </w:t>
      </w:r>
      <w:r>
        <w:rPr>
          <w:rFonts w:ascii="Times New Roman" w:hAnsi="Times New Roman" w:cs="Times New Roman"/>
          <w:b/>
          <w:sz w:val="24"/>
          <w:szCs w:val="24"/>
        </w:rPr>
        <w:t xml:space="preserve">                                 </w:t>
      </w:r>
      <w:r w:rsidRPr="00D72554">
        <w:rPr>
          <w:rFonts w:ascii="Times New Roman" w:hAnsi="Times New Roman" w:cs="Times New Roman"/>
          <w:b/>
          <w:sz w:val="24"/>
          <w:szCs w:val="24"/>
        </w:rPr>
        <w:t>(мониторинг безопасности)</w:t>
      </w:r>
      <w:r>
        <w:rPr>
          <w:rFonts w:ascii="Times New Roman" w:hAnsi="Times New Roman" w:cs="Times New Roman"/>
          <w:b/>
          <w:sz w:val="24"/>
          <w:szCs w:val="24"/>
        </w:rPr>
        <w:t>.</w:t>
      </w:r>
    </w:p>
    <w:p w:rsidR="00DF468F" w:rsidRPr="0058048B" w:rsidRDefault="00DF468F" w:rsidP="00DF468F">
      <w:pPr>
        <w:ind w:right="4" w:firstLine="567"/>
        <w:jc w:val="both"/>
        <w:rPr>
          <w:rFonts w:ascii="Times New Roman" w:hAnsi="Times New Roman" w:cs="Times New Roman"/>
          <w:sz w:val="24"/>
          <w:szCs w:val="24"/>
        </w:rPr>
      </w:pPr>
      <w:proofErr w:type="gramStart"/>
      <w:r w:rsidRPr="00D72554">
        <w:rPr>
          <w:rFonts w:ascii="Times New Roman" w:hAnsi="Times New Roman" w:cs="Times New Roman"/>
          <w:b/>
          <w:sz w:val="24"/>
          <w:szCs w:val="24"/>
        </w:rPr>
        <w:t>3.7.1.</w:t>
      </w:r>
      <w:r w:rsidRPr="0058048B">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w:t>
      </w:r>
      <w:proofErr w:type="gramEnd"/>
      <w:r w:rsidRPr="0058048B">
        <w:rPr>
          <w:rFonts w:ascii="Times New Roman" w:hAnsi="Times New Roman" w:cs="Times New Roman"/>
          <w:sz w:val="24"/>
          <w:szCs w:val="24"/>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3.7.2.</w:t>
      </w:r>
      <w:r w:rsidRPr="0058048B">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F468F" w:rsidRPr="0058048B" w:rsidRDefault="00DF468F" w:rsidP="00DF468F">
      <w:pPr>
        <w:numPr>
          <w:ilvl w:val="0"/>
          <w:numId w:val="11"/>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решение о проведении внепланового контрольного (надзорного) мероприятия в соответствии со статьей 60 Федерального закона № 248-ФЗ•</w:t>
      </w:r>
      <w:r w:rsidRPr="0058048B">
        <w:rPr>
          <w:rFonts w:ascii="Times New Roman" w:hAnsi="Times New Roman" w:cs="Times New Roman"/>
          <w:noProof/>
          <w:sz w:val="24"/>
          <w:szCs w:val="24"/>
        </w:rPr>
        <w:drawing>
          <wp:inline distT="0" distB="0" distL="0" distR="0">
            <wp:extent cx="9525" cy="19050"/>
            <wp:effectExtent l="19050" t="0" r="9525" b="0"/>
            <wp:docPr id="24" name="Picture 3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5"/>
                    <pic:cNvPicPr>
                      <a:picLocks noChangeAspect="1" noChangeArrowheads="1"/>
                    </pic:cNvPicPr>
                  </pic:nvPicPr>
                  <pic:blipFill>
                    <a:blip r:embed="rId25"/>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F468F" w:rsidRPr="0058048B" w:rsidRDefault="00DF468F" w:rsidP="00DF468F">
      <w:pPr>
        <w:numPr>
          <w:ilvl w:val="0"/>
          <w:numId w:val="11"/>
        </w:numPr>
        <w:spacing w:after="3" w:line="244" w:lineRule="auto"/>
        <w:ind w:right="4" w:firstLine="705"/>
        <w:jc w:val="both"/>
        <w:rPr>
          <w:rFonts w:ascii="Times New Roman" w:hAnsi="Times New Roman" w:cs="Times New Roman"/>
          <w:sz w:val="24"/>
          <w:szCs w:val="24"/>
          <w:lang w:val="en-US"/>
        </w:rPr>
      </w:pPr>
      <w:r w:rsidRPr="0058048B">
        <w:rPr>
          <w:rFonts w:ascii="Times New Roman" w:hAnsi="Times New Roman" w:cs="Times New Roman"/>
          <w:sz w:val="24"/>
          <w:szCs w:val="24"/>
        </w:rPr>
        <w:t>решение об объявлении предостережения;</w:t>
      </w:r>
    </w:p>
    <w:p w:rsidR="00DF468F" w:rsidRPr="0058048B" w:rsidRDefault="00DF468F" w:rsidP="00DF468F">
      <w:pPr>
        <w:numPr>
          <w:ilvl w:val="0"/>
          <w:numId w:val="11"/>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F468F" w:rsidRDefault="00DF468F" w:rsidP="00DF468F">
      <w:pPr>
        <w:numPr>
          <w:ilvl w:val="0"/>
          <w:numId w:val="11"/>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F468F" w:rsidRPr="0058048B" w:rsidRDefault="00DF468F" w:rsidP="00DF468F">
      <w:pPr>
        <w:spacing w:after="3" w:line="244" w:lineRule="auto"/>
        <w:ind w:left="719" w:right="4"/>
        <w:jc w:val="both"/>
        <w:rPr>
          <w:rFonts w:ascii="Times New Roman" w:hAnsi="Times New Roman" w:cs="Times New Roman"/>
          <w:sz w:val="24"/>
          <w:szCs w:val="24"/>
        </w:rPr>
      </w:pPr>
    </w:p>
    <w:p w:rsidR="00DF468F" w:rsidRPr="00D72554" w:rsidRDefault="00DF468F" w:rsidP="00DF468F">
      <w:pPr>
        <w:ind w:right="4" w:firstLine="567"/>
        <w:jc w:val="center"/>
        <w:rPr>
          <w:rFonts w:ascii="Times New Roman" w:hAnsi="Times New Roman" w:cs="Times New Roman"/>
          <w:b/>
          <w:sz w:val="24"/>
          <w:szCs w:val="24"/>
        </w:rPr>
      </w:pPr>
      <w:r w:rsidRPr="00D72554">
        <w:rPr>
          <w:rFonts w:ascii="Times New Roman" w:hAnsi="Times New Roman" w:cs="Times New Roman"/>
          <w:b/>
          <w:sz w:val="24"/>
          <w:szCs w:val="24"/>
        </w:rPr>
        <w:t>3.8. Выездное обследование</w:t>
      </w:r>
      <w:r>
        <w:rPr>
          <w:rFonts w:ascii="Times New Roman" w:hAnsi="Times New Roman" w:cs="Times New Roman"/>
          <w:b/>
          <w:sz w:val="24"/>
          <w:szCs w:val="24"/>
        </w:rPr>
        <w:t>.</w:t>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3.8.1.</w:t>
      </w:r>
      <w:r w:rsidRPr="0058048B">
        <w:rPr>
          <w:rFonts w:ascii="Times New Roman" w:hAnsi="Times New Roman" w:cs="Times New Roman"/>
          <w:sz w:val="24"/>
          <w:szCs w:val="24"/>
        </w:rPr>
        <w:t xml:space="preserve"> Выездное обследование проводится в целях оценки соблюдения контролируемыми лицами обязательных требований.</w:t>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3.8.2.</w:t>
      </w:r>
      <w:r w:rsidRPr="0058048B">
        <w:rPr>
          <w:rFonts w:ascii="Times New Roman" w:hAnsi="Times New Roman" w:cs="Times New Roman"/>
          <w:sz w:val="24"/>
          <w:szCs w:val="24"/>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58048B">
        <w:rPr>
          <w:rFonts w:ascii="Times New Roman" w:hAnsi="Times New Roman" w:cs="Times New Roman"/>
          <w:sz w:val="24"/>
          <w:szCs w:val="24"/>
        </w:rPr>
        <w:lastRenderedPageBreak/>
        <w:t>гражданина, месту нахождения объекта контроля, при этом не допускается взаимодействие с контролируемым лицом.</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58048B">
        <w:rPr>
          <w:rFonts w:ascii="Times New Roman" w:hAnsi="Times New Roman" w:cs="Times New Roman"/>
          <w:noProof/>
          <w:sz w:val="24"/>
          <w:szCs w:val="24"/>
        </w:rPr>
        <w:drawing>
          <wp:inline distT="0" distB="0" distL="0" distR="0">
            <wp:extent cx="9525" cy="19050"/>
            <wp:effectExtent l="19050" t="0" r="9525" b="0"/>
            <wp:docPr id="25" name="Picture 3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6"/>
                    <pic:cNvPicPr>
                      <a:picLocks noChangeAspect="1" noChangeArrowheads="1"/>
                    </pic:cNvPicPr>
                  </pic:nvPicPr>
                  <pic:blipFill>
                    <a:blip r:embed="rId2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3.8.3.</w:t>
      </w:r>
      <w:r w:rsidRPr="0058048B">
        <w:rPr>
          <w:rFonts w:ascii="Times New Roman" w:hAnsi="Times New Roman" w:cs="Times New Roman"/>
          <w:sz w:val="24"/>
          <w:szCs w:val="24"/>
        </w:rPr>
        <w:t xml:space="preserve"> Выездное обследование проводится без информирования контролируемого лица.</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F468F" w:rsidRPr="0058048B" w:rsidRDefault="00DF468F" w:rsidP="00DF468F">
      <w:pPr>
        <w:spacing w:after="275"/>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3.8.4.</w:t>
      </w:r>
      <w:r w:rsidRPr="0058048B">
        <w:rPr>
          <w:rFonts w:ascii="Times New Roman" w:hAnsi="Times New Roman" w:cs="Times New Roman"/>
          <w:sz w:val="24"/>
          <w:szCs w:val="24"/>
        </w:rPr>
        <w:t xml:space="preserve">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F468F" w:rsidRPr="00D72554" w:rsidRDefault="00DF468F" w:rsidP="00DF468F">
      <w:pPr>
        <w:spacing w:after="240" w:line="252" w:lineRule="auto"/>
        <w:ind w:left="713" w:right="703" w:hanging="10"/>
        <w:jc w:val="center"/>
        <w:rPr>
          <w:rFonts w:ascii="Times New Roman" w:hAnsi="Times New Roman" w:cs="Times New Roman"/>
          <w:b/>
          <w:sz w:val="24"/>
          <w:szCs w:val="24"/>
        </w:rPr>
      </w:pPr>
      <w:r w:rsidRPr="00D72554">
        <w:rPr>
          <w:rFonts w:ascii="Times New Roman" w:hAnsi="Times New Roman" w:cs="Times New Roman"/>
          <w:b/>
          <w:sz w:val="24"/>
          <w:szCs w:val="24"/>
        </w:rPr>
        <w:t>4. Досудебное обжалование</w:t>
      </w:r>
      <w:r>
        <w:rPr>
          <w:rFonts w:ascii="Times New Roman" w:hAnsi="Times New Roman" w:cs="Times New Roman"/>
          <w:b/>
          <w:sz w:val="24"/>
          <w:szCs w:val="24"/>
        </w:rPr>
        <w:t>.</w:t>
      </w:r>
    </w:p>
    <w:p w:rsidR="00DF468F" w:rsidRPr="0058048B" w:rsidRDefault="00DF468F" w:rsidP="00DF468F">
      <w:pPr>
        <w:ind w:left="14" w:right="4" w:firstLine="553"/>
        <w:jc w:val="both"/>
        <w:rPr>
          <w:rFonts w:ascii="Times New Roman" w:hAnsi="Times New Roman" w:cs="Times New Roman"/>
          <w:sz w:val="24"/>
          <w:szCs w:val="24"/>
        </w:rPr>
      </w:pPr>
      <w:r w:rsidRPr="00D72554">
        <w:rPr>
          <w:rFonts w:ascii="Times New Roman" w:hAnsi="Times New Roman" w:cs="Times New Roman"/>
          <w:b/>
          <w:sz w:val="24"/>
          <w:szCs w:val="24"/>
        </w:rPr>
        <w:t>4.1.</w:t>
      </w:r>
      <w:r w:rsidRPr="0058048B">
        <w:rPr>
          <w:rFonts w:ascii="Times New Roman" w:hAnsi="Times New Roman"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F468F" w:rsidRPr="0058048B" w:rsidRDefault="00DF468F" w:rsidP="00DF468F">
      <w:pPr>
        <w:numPr>
          <w:ilvl w:val="0"/>
          <w:numId w:val="12"/>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решений о проведении контрольных мероприятий;</w:t>
      </w:r>
    </w:p>
    <w:p w:rsidR="00DF468F" w:rsidRPr="0058048B" w:rsidRDefault="00DF468F" w:rsidP="00DF468F">
      <w:pPr>
        <w:numPr>
          <w:ilvl w:val="0"/>
          <w:numId w:val="12"/>
        </w:numPr>
        <w:spacing w:after="41"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актов контрольных мероприятий, предписаний об устранении выявленных нарушений;</w:t>
      </w:r>
    </w:p>
    <w:p w:rsidR="00DF468F" w:rsidRPr="0058048B" w:rsidRDefault="00DF468F" w:rsidP="00DF468F">
      <w:pPr>
        <w:numPr>
          <w:ilvl w:val="0"/>
          <w:numId w:val="12"/>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действий (бездействия) должностных лиц в рамках контрольных мероприятий.</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4.2.</w:t>
      </w:r>
      <w:r w:rsidRPr="0058048B">
        <w:rPr>
          <w:rFonts w:ascii="Times New Roman" w:hAnsi="Times New Roman" w:cs="Times New Roman"/>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4.3.</w:t>
      </w:r>
      <w:r w:rsidRPr="0058048B">
        <w:rPr>
          <w:rFonts w:ascii="Times New Roman" w:hAnsi="Times New Roman" w:cs="Times New Roman"/>
          <w:sz w:val="24"/>
          <w:szCs w:val="24"/>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4.4.</w:t>
      </w:r>
      <w:r w:rsidRPr="0058048B">
        <w:rPr>
          <w:rFonts w:ascii="Times New Roman" w:hAnsi="Times New Roman" w:cs="Times New Roman"/>
          <w:sz w:val="24"/>
          <w:szCs w:val="24"/>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lastRenderedPageBreak/>
        <w:t>4.5.</w:t>
      </w:r>
      <w:r w:rsidRPr="0058048B">
        <w:rPr>
          <w:rFonts w:ascii="Times New Roman" w:hAnsi="Times New Roman" w:cs="Times New Roman"/>
          <w:sz w:val="24"/>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4.6.</w:t>
      </w:r>
      <w:r w:rsidRPr="0058048B">
        <w:rPr>
          <w:rFonts w:ascii="Times New Roman" w:hAnsi="Times New Roman" w:cs="Times New Roman"/>
          <w:sz w:val="24"/>
          <w:szCs w:val="24"/>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4.7.</w:t>
      </w:r>
      <w:r w:rsidRPr="0058048B">
        <w:rPr>
          <w:rFonts w:ascii="Times New Roman" w:hAnsi="Times New Roman" w:cs="Times New Roman"/>
          <w:sz w:val="24"/>
          <w:szCs w:val="24"/>
        </w:rPr>
        <w:t>Жалоба может содержать ходатайство о приостановлении исполнения обжалуемого решения Контрольного органа.</w:t>
      </w:r>
    </w:p>
    <w:p w:rsidR="00DF468F" w:rsidRPr="0058048B" w:rsidRDefault="00DF468F" w:rsidP="00DF468F">
      <w:pPr>
        <w:ind w:right="4" w:firstLine="567"/>
        <w:jc w:val="both"/>
        <w:rPr>
          <w:rFonts w:ascii="Times New Roman" w:hAnsi="Times New Roman" w:cs="Times New Roman"/>
          <w:sz w:val="24"/>
          <w:szCs w:val="24"/>
        </w:rPr>
      </w:pPr>
      <w:r w:rsidRPr="00D72554">
        <w:rPr>
          <w:rFonts w:ascii="Times New Roman" w:hAnsi="Times New Roman" w:cs="Times New Roman"/>
          <w:b/>
          <w:sz w:val="24"/>
          <w:szCs w:val="24"/>
        </w:rPr>
        <w:t>4.8.</w:t>
      </w:r>
      <w:r w:rsidRPr="0058048B">
        <w:rPr>
          <w:rFonts w:ascii="Times New Roman" w:hAnsi="Times New Roman" w:cs="Times New Roman"/>
          <w:sz w:val="24"/>
          <w:szCs w:val="24"/>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F468F" w:rsidRPr="0058048B" w:rsidRDefault="00DF468F" w:rsidP="00DF468F">
      <w:pPr>
        <w:numPr>
          <w:ilvl w:val="0"/>
          <w:numId w:val="13"/>
        </w:numPr>
        <w:spacing w:after="3" w:line="244" w:lineRule="auto"/>
        <w:ind w:right="4" w:hanging="419"/>
        <w:jc w:val="both"/>
        <w:rPr>
          <w:rFonts w:ascii="Times New Roman" w:hAnsi="Times New Roman" w:cs="Times New Roman"/>
          <w:sz w:val="24"/>
          <w:szCs w:val="24"/>
        </w:rPr>
      </w:pPr>
      <w:r w:rsidRPr="0058048B">
        <w:rPr>
          <w:rFonts w:ascii="Times New Roman" w:hAnsi="Times New Roman" w:cs="Times New Roman"/>
          <w:sz w:val="24"/>
          <w:szCs w:val="24"/>
        </w:rPr>
        <w:t>о приостановлении исполнения обжалуемого решения Контрольного органа;</w:t>
      </w:r>
    </w:p>
    <w:p w:rsidR="00DF468F" w:rsidRPr="0058048B" w:rsidRDefault="00DF468F" w:rsidP="00DF468F">
      <w:pPr>
        <w:numPr>
          <w:ilvl w:val="0"/>
          <w:numId w:val="13"/>
        </w:numPr>
        <w:spacing w:after="3" w:line="244" w:lineRule="auto"/>
        <w:ind w:right="4" w:hanging="419"/>
        <w:jc w:val="both"/>
        <w:rPr>
          <w:rFonts w:ascii="Times New Roman" w:hAnsi="Times New Roman" w:cs="Times New Roman"/>
          <w:sz w:val="24"/>
          <w:szCs w:val="24"/>
        </w:rPr>
      </w:pPr>
      <w:r w:rsidRPr="0058048B">
        <w:rPr>
          <w:rFonts w:ascii="Times New Roman" w:hAnsi="Times New Roman" w:cs="Times New Roman"/>
          <w:sz w:val="24"/>
          <w:szCs w:val="24"/>
        </w:rPr>
        <w:t>об отказе в приостановлении исполнения обжалуемого решения Контрольного органа.</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DF468F" w:rsidRPr="0058048B" w:rsidRDefault="00DF468F" w:rsidP="00DF468F">
      <w:pPr>
        <w:ind w:left="567" w:right="4"/>
        <w:rPr>
          <w:rFonts w:ascii="Times New Roman" w:hAnsi="Times New Roman" w:cs="Times New Roman"/>
          <w:sz w:val="24"/>
          <w:szCs w:val="24"/>
          <w:lang w:val="en-US"/>
        </w:rPr>
      </w:pPr>
      <w:r w:rsidRPr="00E15B2C">
        <w:rPr>
          <w:rFonts w:ascii="Times New Roman" w:hAnsi="Times New Roman" w:cs="Times New Roman"/>
          <w:b/>
          <w:sz w:val="24"/>
          <w:szCs w:val="24"/>
        </w:rPr>
        <w:t>4.9.</w:t>
      </w:r>
      <w:r w:rsidRPr="0058048B">
        <w:rPr>
          <w:rFonts w:ascii="Times New Roman" w:hAnsi="Times New Roman" w:cs="Times New Roman"/>
          <w:sz w:val="24"/>
          <w:szCs w:val="24"/>
        </w:rPr>
        <w:t xml:space="preserve"> Жалоба должна содержать.</w:t>
      </w:r>
    </w:p>
    <w:p w:rsidR="00DF468F" w:rsidRPr="0058048B" w:rsidRDefault="00DF468F" w:rsidP="00DF468F">
      <w:pPr>
        <w:numPr>
          <w:ilvl w:val="0"/>
          <w:numId w:val="14"/>
        </w:numPr>
        <w:spacing w:after="3" w:line="244"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наименование Контрольного органа, фамилию, имя, отчество (при наличии) должностного лица, решение и (или) действие (бездействие) которых обжалуются</w:t>
      </w:r>
      <w:r w:rsidRPr="0058048B">
        <w:rPr>
          <w:rFonts w:ascii="Times New Roman" w:hAnsi="Times New Roman" w:cs="Times New Roman"/>
          <w:noProof/>
          <w:sz w:val="24"/>
          <w:szCs w:val="24"/>
        </w:rPr>
        <w:drawing>
          <wp:inline distT="0" distB="0" distL="0" distR="0">
            <wp:extent cx="19050" cy="104775"/>
            <wp:effectExtent l="19050" t="0" r="0" b="0"/>
            <wp:docPr id="26" name="Picture 8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5"/>
                    <pic:cNvPicPr>
                      <a:picLocks noChangeAspect="1" noChangeArrowheads="1"/>
                    </pic:cNvPicPr>
                  </pic:nvPicPr>
                  <pic:blipFill>
                    <a:blip r:embed="rId27"/>
                    <a:srcRect/>
                    <a:stretch>
                      <a:fillRect/>
                    </a:stretch>
                  </pic:blipFill>
                  <pic:spPr bwMode="auto">
                    <a:xfrm>
                      <a:off x="0" y="0"/>
                      <a:ext cx="19050" cy="104775"/>
                    </a:xfrm>
                    <a:prstGeom prst="rect">
                      <a:avLst/>
                    </a:prstGeom>
                    <a:noFill/>
                    <a:ln w="9525">
                      <a:noFill/>
                      <a:miter lim="800000"/>
                      <a:headEnd/>
                      <a:tailEnd/>
                    </a:ln>
                  </pic:spPr>
                </pic:pic>
              </a:graphicData>
            </a:graphic>
          </wp:inline>
        </w:drawing>
      </w:r>
      <w:proofErr w:type="gramEnd"/>
    </w:p>
    <w:p w:rsidR="00DF468F" w:rsidRPr="0058048B" w:rsidRDefault="00DF468F" w:rsidP="00DF468F">
      <w:pPr>
        <w:numPr>
          <w:ilvl w:val="0"/>
          <w:numId w:val="14"/>
        </w:numPr>
        <w:spacing w:after="3" w:line="244"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w:t>
      </w:r>
      <w:r w:rsidRPr="0058048B">
        <w:rPr>
          <w:rFonts w:ascii="Times New Roman" w:hAnsi="Times New Roman" w:cs="Times New Roman"/>
          <w:noProof/>
          <w:sz w:val="24"/>
          <w:szCs w:val="24"/>
        </w:rPr>
        <w:drawing>
          <wp:inline distT="0" distB="0" distL="0" distR="0">
            <wp:extent cx="19050" cy="38100"/>
            <wp:effectExtent l="19050" t="0" r="0" b="0"/>
            <wp:docPr id="27" name="Picture 3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3"/>
                    <pic:cNvPicPr>
                      <a:picLocks noChangeAspect="1" noChangeArrowheads="1"/>
                    </pic:cNvPicPr>
                  </pic:nvPicPr>
                  <pic:blipFill>
                    <a:blip r:embed="rId28" cstate="print"/>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F468F" w:rsidRPr="0058048B" w:rsidRDefault="00DF468F" w:rsidP="00DF468F">
      <w:pPr>
        <w:numPr>
          <w:ilvl w:val="0"/>
          <w:numId w:val="14"/>
        </w:numPr>
        <w:spacing w:after="3" w:line="244"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F468F" w:rsidRPr="0058048B" w:rsidRDefault="00DF468F" w:rsidP="00DF468F">
      <w:pPr>
        <w:numPr>
          <w:ilvl w:val="0"/>
          <w:numId w:val="14"/>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 xml:space="preserve">основания и доводы, на основании которых контролируемое лицо </w:t>
      </w:r>
      <w:proofErr w:type="gramStart"/>
      <w:r w:rsidRPr="0058048B">
        <w:rPr>
          <w:rFonts w:ascii="Times New Roman" w:hAnsi="Times New Roman" w:cs="Times New Roman"/>
          <w:sz w:val="24"/>
          <w:szCs w:val="24"/>
        </w:rPr>
        <w:t>не согласно</w:t>
      </w:r>
      <w:proofErr w:type="gramEnd"/>
      <w:r w:rsidRPr="0058048B">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F468F" w:rsidRPr="0058048B" w:rsidRDefault="00DF468F" w:rsidP="00DF468F">
      <w:pPr>
        <w:numPr>
          <w:ilvl w:val="0"/>
          <w:numId w:val="14"/>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требования контролируемого лица, подавшего жалобу;</w:t>
      </w:r>
    </w:p>
    <w:p w:rsidR="00DF468F" w:rsidRPr="0058048B" w:rsidRDefault="00DF468F" w:rsidP="00DF468F">
      <w:pPr>
        <w:numPr>
          <w:ilvl w:val="0"/>
          <w:numId w:val="14"/>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w:t>
      </w:r>
      <w:r w:rsidRPr="0058048B">
        <w:rPr>
          <w:rFonts w:ascii="Times New Roman" w:hAnsi="Times New Roman" w:cs="Times New Roman"/>
          <w:noProof/>
          <w:sz w:val="24"/>
          <w:szCs w:val="24"/>
        </w:rPr>
        <w:drawing>
          <wp:inline distT="0" distB="0" distL="0" distR="0">
            <wp:extent cx="9525" cy="66675"/>
            <wp:effectExtent l="19050" t="0" r="9525" b="0"/>
            <wp:docPr id="28" name="Picture 8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7"/>
                    <pic:cNvPicPr>
                      <a:picLocks noChangeAspect="1" noChangeArrowheads="1"/>
                    </pic:cNvPicPr>
                  </pic:nvPicPr>
                  <pic:blipFill>
                    <a:blip r:embed="rId13"/>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Федерации не установлено иное.</w:t>
      </w:r>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4.10.</w:t>
      </w:r>
      <w:r w:rsidRPr="0058048B">
        <w:rPr>
          <w:rFonts w:ascii="Times New Roman" w:hAnsi="Times New Roman" w:cs="Times New Roman"/>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4.11.</w:t>
      </w:r>
      <w:r w:rsidRPr="0058048B">
        <w:rPr>
          <w:rFonts w:ascii="Times New Roman" w:hAnsi="Times New Roman" w:cs="Times New Roman"/>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8048B">
        <w:rPr>
          <w:rFonts w:ascii="Times New Roman" w:hAnsi="Times New Roman" w:cs="Times New Roman"/>
          <w:sz w:val="24"/>
          <w:szCs w:val="24"/>
        </w:rPr>
        <w:t>ии и ау</w:t>
      </w:r>
      <w:proofErr w:type="gramEnd"/>
      <w:r w:rsidRPr="0058048B">
        <w:rPr>
          <w:rFonts w:ascii="Times New Roman" w:hAnsi="Times New Roman" w:cs="Times New Roman"/>
          <w:sz w:val="24"/>
          <w:szCs w:val="24"/>
        </w:rPr>
        <w:t>тентификации».</w:t>
      </w:r>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lastRenderedPageBreak/>
        <w:t>4.12.</w:t>
      </w:r>
      <w:r w:rsidRPr="0058048B">
        <w:rPr>
          <w:rFonts w:ascii="Times New Roman" w:hAnsi="Times New Roman" w:cs="Times New Roman"/>
          <w:sz w:val="24"/>
          <w:szCs w:val="24"/>
        </w:rPr>
        <w:t>Контрольный орган принимает решение об отказе в рассмотрении жалобы в течение пяти рабочих дней со дня получения жалобы, если:</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в удовлетворении ходатайства о восстановлении пропущенного срока на подачу жалобы отказано;</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до принятия решения по жалобе от контролируемого лица, ее подавшего, поступило заявление об отзыве жалобы;</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имеется решение суда по вопросам, поставленным в жалобе;</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ранее в Контрольный орган была подана другая жалоба от того же контролируемого лица по тем же основаниям;</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жалоба подана в ненадлежащий орган;</w:t>
      </w:r>
    </w:p>
    <w:p w:rsidR="00DF468F" w:rsidRPr="0058048B" w:rsidRDefault="00DF468F" w:rsidP="00DF468F">
      <w:pPr>
        <w:numPr>
          <w:ilvl w:val="0"/>
          <w:numId w:val="15"/>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законодательством Российской Федерации предусмотрен только судебный порядок обжалования решений Контрольного органа.</w:t>
      </w:r>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4.13.</w:t>
      </w:r>
      <w:r w:rsidRPr="0058048B">
        <w:rPr>
          <w:rFonts w:ascii="Times New Roman" w:hAnsi="Times New Roman" w:cs="Times New Roman"/>
          <w:sz w:val="24"/>
          <w:szCs w:val="24"/>
        </w:rPr>
        <w:t>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4.14.</w:t>
      </w:r>
      <w:r w:rsidRPr="0058048B">
        <w:rPr>
          <w:rFonts w:ascii="Times New Roman" w:hAnsi="Times New Roman" w:cs="Times New Roman"/>
          <w:sz w:val="24"/>
          <w:szCs w:val="24"/>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F468F" w:rsidRPr="0058048B" w:rsidRDefault="00DF468F" w:rsidP="00DF468F">
      <w:pPr>
        <w:ind w:left="14" w:right="4" w:firstLine="553"/>
        <w:jc w:val="both"/>
        <w:rPr>
          <w:rFonts w:ascii="Times New Roman" w:hAnsi="Times New Roman" w:cs="Times New Roman"/>
          <w:sz w:val="24"/>
          <w:szCs w:val="24"/>
        </w:rPr>
      </w:pPr>
      <w:r w:rsidRPr="00E15B2C">
        <w:rPr>
          <w:rFonts w:ascii="Times New Roman" w:hAnsi="Times New Roman" w:cs="Times New Roman"/>
          <w:b/>
          <w:sz w:val="24"/>
          <w:szCs w:val="24"/>
        </w:rPr>
        <w:t>4.15.</w:t>
      </w:r>
      <w:r w:rsidRPr="0058048B">
        <w:rPr>
          <w:rFonts w:ascii="Times New Roman" w:hAnsi="Times New Roman" w:cs="Times New Roman"/>
          <w:sz w:val="24"/>
          <w:szCs w:val="24"/>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w:t>
      </w:r>
    </w:p>
    <w:p w:rsidR="00DF468F" w:rsidRPr="0058048B" w:rsidRDefault="00DF468F" w:rsidP="00DF468F">
      <w:pPr>
        <w:ind w:left="14" w:right="4" w:firstLine="553"/>
        <w:jc w:val="both"/>
        <w:rPr>
          <w:rFonts w:ascii="Times New Roman" w:hAnsi="Times New Roman" w:cs="Times New Roman"/>
          <w:sz w:val="24"/>
          <w:szCs w:val="24"/>
        </w:rPr>
      </w:pPr>
      <w:r w:rsidRPr="00E15B2C">
        <w:rPr>
          <w:rFonts w:ascii="Times New Roman" w:hAnsi="Times New Roman" w:cs="Times New Roman"/>
          <w:b/>
          <w:sz w:val="24"/>
          <w:szCs w:val="24"/>
        </w:rPr>
        <w:t>4.16.</w:t>
      </w:r>
      <w:r w:rsidRPr="0058048B">
        <w:rPr>
          <w:rFonts w:ascii="Times New Roman" w:hAnsi="Times New Roman" w:cs="Times New Roman"/>
          <w:sz w:val="24"/>
          <w:szCs w:val="24"/>
        </w:rPr>
        <w:t xml:space="preserve"> Указанный срок может быть продлен, на двадцать рабочих дней, в следующих исключительных случаях</w:t>
      </w:r>
      <w:r w:rsidRPr="0058048B">
        <w:rPr>
          <w:rFonts w:ascii="Times New Roman" w:hAnsi="Times New Roman" w:cs="Times New Roman"/>
          <w:noProof/>
          <w:sz w:val="24"/>
          <w:szCs w:val="24"/>
        </w:rPr>
        <w:drawing>
          <wp:inline distT="0" distB="0" distL="0" distR="0">
            <wp:extent cx="9525" cy="76200"/>
            <wp:effectExtent l="19050" t="0" r="9525" b="0"/>
            <wp:docPr id="29" name="Picture 8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1"/>
                    <pic:cNvPicPr>
                      <a:picLocks noChangeAspect="1" noChangeArrowheads="1"/>
                    </pic:cNvPicPr>
                  </pic:nvPicPr>
                  <pic:blipFill>
                    <a:blip r:embed="rId29" cstate="print"/>
                    <a:srcRect/>
                    <a:stretch>
                      <a:fillRect/>
                    </a:stretch>
                  </pic:blipFill>
                  <pic:spPr bwMode="auto">
                    <a:xfrm>
                      <a:off x="0" y="0"/>
                      <a:ext cx="9525" cy="76200"/>
                    </a:xfrm>
                    <a:prstGeom prst="rect">
                      <a:avLst/>
                    </a:prstGeom>
                    <a:noFill/>
                    <a:ln w="9525">
                      <a:noFill/>
                      <a:miter lim="800000"/>
                      <a:headEnd/>
                      <a:tailEnd/>
                    </a:ln>
                  </pic:spPr>
                </pic:pic>
              </a:graphicData>
            </a:graphic>
          </wp:inline>
        </w:drawing>
      </w:r>
    </w:p>
    <w:p w:rsidR="00DF468F" w:rsidRPr="0058048B" w:rsidRDefault="00DF468F" w:rsidP="00DF468F">
      <w:pPr>
        <w:numPr>
          <w:ilvl w:val="0"/>
          <w:numId w:val="16"/>
        </w:numPr>
        <w:spacing w:after="3" w:line="244" w:lineRule="auto"/>
        <w:ind w:right="4" w:firstLine="705"/>
        <w:jc w:val="both"/>
        <w:rPr>
          <w:rFonts w:ascii="Times New Roman" w:hAnsi="Times New Roman" w:cs="Times New Roman"/>
          <w:sz w:val="24"/>
          <w:szCs w:val="24"/>
        </w:rPr>
      </w:pPr>
      <w:r w:rsidRPr="0058048B">
        <w:rPr>
          <w:rFonts w:ascii="Times New Roman" w:hAnsi="Times New Roman" w:cs="Times New Roman"/>
          <w:sz w:val="24"/>
          <w:szCs w:val="24"/>
        </w:rPr>
        <w:t>проведение в отношении должностного лица, действия (бездействия) которого обжалуются служебной проверки по фактам, указанным в жалобе;</w:t>
      </w:r>
      <w:r w:rsidRPr="0058048B">
        <w:rPr>
          <w:rFonts w:ascii="Times New Roman" w:hAnsi="Times New Roman" w:cs="Times New Roman"/>
          <w:noProof/>
          <w:sz w:val="24"/>
          <w:szCs w:val="24"/>
        </w:rPr>
        <w:drawing>
          <wp:inline distT="0" distB="0" distL="0" distR="0">
            <wp:extent cx="9525" cy="19050"/>
            <wp:effectExtent l="19050" t="0" r="9525" b="0"/>
            <wp:docPr id="30" name="Picture 4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0"/>
                    <pic:cNvPicPr>
                      <a:picLocks noChangeAspect="1" noChangeArrowheads="1"/>
                    </pic:cNvPicPr>
                  </pic:nvPicPr>
                  <pic:blipFill>
                    <a:blip r:embed="rId3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F468F" w:rsidRPr="0058048B" w:rsidRDefault="00DF468F" w:rsidP="00DF468F">
      <w:pPr>
        <w:numPr>
          <w:ilvl w:val="0"/>
          <w:numId w:val="16"/>
        </w:numPr>
        <w:spacing w:after="3" w:line="244" w:lineRule="auto"/>
        <w:ind w:right="4" w:firstLine="705"/>
        <w:jc w:val="both"/>
        <w:rPr>
          <w:rFonts w:ascii="Times New Roman" w:hAnsi="Times New Roman" w:cs="Times New Roman"/>
          <w:sz w:val="24"/>
          <w:szCs w:val="24"/>
        </w:rPr>
      </w:pPr>
      <w:proofErr w:type="gramStart"/>
      <w:r w:rsidRPr="0058048B">
        <w:rPr>
          <w:rFonts w:ascii="Times New Roman" w:hAnsi="Times New Roman" w:cs="Times New Roman"/>
          <w:sz w:val="24"/>
          <w:szCs w:val="24"/>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4.17.</w:t>
      </w:r>
      <w:r w:rsidRPr="0058048B">
        <w:rPr>
          <w:rFonts w:ascii="Times New Roman" w:hAnsi="Times New Roman" w:cs="Times New Roman"/>
          <w:sz w:val="24"/>
          <w:szCs w:val="24"/>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58048B">
        <w:rPr>
          <w:rFonts w:ascii="Times New Roman" w:hAnsi="Times New Roman" w:cs="Times New Roman"/>
          <w:sz w:val="24"/>
          <w:szCs w:val="24"/>
        </w:rPr>
        <w:lastRenderedPageBreak/>
        <w:t xml:space="preserve">предмету жалобы, до момента получения их уполномоченным органом, но не более чем на пять рабочих дней </w:t>
      </w:r>
      <w:r w:rsidRPr="0058048B">
        <w:rPr>
          <w:rFonts w:ascii="Times New Roman" w:hAnsi="Times New Roman" w:cs="Times New Roman"/>
          <w:noProof/>
          <w:sz w:val="24"/>
          <w:szCs w:val="24"/>
        </w:rPr>
        <w:drawing>
          <wp:inline distT="0" distB="0" distL="0" distR="0">
            <wp:extent cx="9525" cy="66675"/>
            <wp:effectExtent l="19050" t="0" r="9525" b="0"/>
            <wp:docPr id="31" name="Picture 8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3"/>
                    <pic:cNvPicPr>
                      <a:picLocks noChangeAspect="1" noChangeArrowheads="1"/>
                    </pic:cNvPicPr>
                  </pic:nvPicPr>
                  <pic:blipFill>
                    <a:blip r:embed="rId19"/>
                    <a:srcRect/>
                    <a:stretch>
                      <a:fillRect/>
                    </a:stretch>
                  </pic:blipFill>
                  <pic:spPr bwMode="auto">
                    <a:xfrm>
                      <a:off x="0" y="0"/>
                      <a:ext cx="9525" cy="666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с момента направления запроса.</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F468F" w:rsidRPr="0058048B" w:rsidRDefault="00DF468F" w:rsidP="00DF468F">
      <w:pPr>
        <w:spacing w:after="0" w:line="247" w:lineRule="auto"/>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4.18.</w:t>
      </w:r>
      <w:r w:rsidRPr="0058048B">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F468F" w:rsidRPr="0058048B" w:rsidRDefault="00DF468F" w:rsidP="00DF468F">
      <w:pPr>
        <w:ind w:left="14" w:right="4" w:firstLine="553"/>
        <w:jc w:val="both"/>
        <w:rPr>
          <w:rFonts w:ascii="Times New Roman" w:hAnsi="Times New Roman" w:cs="Times New Roman"/>
          <w:sz w:val="24"/>
          <w:szCs w:val="24"/>
        </w:rPr>
      </w:pPr>
      <w:r w:rsidRPr="0058048B">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4.19.</w:t>
      </w:r>
      <w:r w:rsidRPr="0058048B">
        <w:rPr>
          <w:rFonts w:ascii="Times New Roman"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F468F" w:rsidRPr="0058048B" w:rsidRDefault="00DF468F" w:rsidP="00DF468F">
      <w:pPr>
        <w:ind w:right="4" w:firstLine="567"/>
        <w:jc w:val="both"/>
        <w:rPr>
          <w:rFonts w:ascii="Times New Roman" w:hAnsi="Times New Roman" w:cs="Times New Roman"/>
          <w:sz w:val="24"/>
          <w:szCs w:val="24"/>
        </w:rPr>
      </w:pPr>
      <w:r w:rsidRPr="00E15B2C">
        <w:rPr>
          <w:rFonts w:ascii="Times New Roman" w:hAnsi="Times New Roman" w:cs="Times New Roman"/>
          <w:b/>
          <w:sz w:val="24"/>
          <w:szCs w:val="24"/>
        </w:rPr>
        <w:t>4.20.</w:t>
      </w:r>
      <w:r w:rsidRPr="0058048B">
        <w:rPr>
          <w:rFonts w:ascii="Times New Roman" w:hAnsi="Times New Roman" w:cs="Times New Roman"/>
          <w:sz w:val="24"/>
          <w:szCs w:val="24"/>
        </w:rPr>
        <w:t>По итогам рассмотрения жалобы руководитель (заместитель руководителя) Контрольного органа принимает одно из следующих решений:</w:t>
      </w:r>
    </w:p>
    <w:p w:rsidR="00DF468F" w:rsidRPr="0058048B" w:rsidRDefault="00DF468F" w:rsidP="00DF468F">
      <w:pPr>
        <w:ind w:left="567" w:right="4"/>
        <w:rPr>
          <w:rFonts w:ascii="Times New Roman" w:hAnsi="Times New Roman" w:cs="Times New Roman"/>
          <w:sz w:val="24"/>
          <w:szCs w:val="24"/>
        </w:rPr>
      </w:pPr>
      <w:r w:rsidRPr="0058048B">
        <w:rPr>
          <w:rFonts w:ascii="Times New Roman" w:hAnsi="Times New Roman" w:cs="Times New Roman"/>
          <w:sz w:val="24"/>
          <w:szCs w:val="24"/>
        </w:rPr>
        <w:t>1)оставляет жалобу без удовлетворения;</w:t>
      </w:r>
    </w:p>
    <w:p w:rsidR="00DF468F" w:rsidRPr="0058048B" w:rsidRDefault="00DF468F" w:rsidP="00DF468F">
      <w:pPr>
        <w:ind w:left="567" w:right="4"/>
        <w:rPr>
          <w:rFonts w:ascii="Times New Roman" w:hAnsi="Times New Roman" w:cs="Times New Roman"/>
          <w:sz w:val="24"/>
          <w:szCs w:val="24"/>
        </w:rPr>
      </w:pPr>
      <w:r w:rsidRPr="0058048B">
        <w:rPr>
          <w:rFonts w:ascii="Times New Roman" w:hAnsi="Times New Roman" w:cs="Times New Roman"/>
          <w:sz w:val="24"/>
          <w:szCs w:val="24"/>
        </w:rPr>
        <w:t>2)отменяет решение Контрольного органа полностью или частично;</w:t>
      </w:r>
    </w:p>
    <w:p w:rsidR="00DF468F" w:rsidRPr="0058048B" w:rsidRDefault="00DF468F" w:rsidP="00DF468F">
      <w:pPr>
        <w:spacing w:line="252" w:lineRule="auto"/>
        <w:ind w:left="567" w:right="4"/>
        <w:rPr>
          <w:rFonts w:ascii="Times New Roman" w:hAnsi="Times New Roman" w:cs="Times New Roman"/>
          <w:sz w:val="24"/>
          <w:szCs w:val="24"/>
        </w:rPr>
      </w:pPr>
      <w:r w:rsidRPr="0058048B">
        <w:rPr>
          <w:rFonts w:ascii="Times New Roman" w:hAnsi="Times New Roman" w:cs="Times New Roman"/>
          <w:sz w:val="24"/>
          <w:szCs w:val="24"/>
        </w:rPr>
        <w:t>3)отменяет решение Контрольного органа полностью и принимает новое решение;</w:t>
      </w:r>
    </w:p>
    <w:p w:rsidR="00DF468F" w:rsidRPr="0058048B" w:rsidRDefault="00DF468F" w:rsidP="00DF468F">
      <w:pPr>
        <w:ind w:right="4" w:firstLine="567"/>
        <w:jc w:val="both"/>
        <w:rPr>
          <w:rFonts w:ascii="Times New Roman" w:hAnsi="Times New Roman" w:cs="Times New Roman"/>
          <w:sz w:val="24"/>
          <w:szCs w:val="24"/>
        </w:rPr>
      </w:pPr>
      <w:r w:rsidRPr="0058048B">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F468F" w:rsidRPr="0058048B" w:rsidRDefault="00DF468F" w:rsidP="00DF468F">
      <w:pPr>
        <w:spacing w:after="268"/>
        <w:ind w:left="14" w:right="4" w:firstLine="553"/>
        <w:jc w:val="both"/>
        <w:rPr>
          <w:rFonts w:ascii="Times New Roman" w:hAnsi="Times New Roman" w:cs="Times New Roman"/>
          <w:b/>
          <w:sz w:val="24"/>
          <w:szCs w:val="24"/>
        </w:rPr>
      </w:pPr>
      <w:r w:rsidRPr="00E15B2C">
        <w:rPr>
          <w:rFonts w:ascii="Times New Roman" w:hAnsi="Times New Roman" w:cs="Times New Roman"/>
          <w:b/>
          <w:sz w:val="24"/>
          <w:szCs w:val="24"/>
        </w:rPr>
        <w:t>4.21.</w:t>
      </w:r>
      <w:r w:rsidRPr="0058048B">
        <w:rPr>
          <w:rFonts w:ascii="Times New Roman" w:hAnsi="Times New Roman" w:cs="Times New Roman"/>
          <w:sz w:val="24"/>
          <w:szCs w:val="24"/>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DF468F" w:rsidRPr="0058048B" w:rsidRDefault="00DF468F" w:rsidP="00DF468F">
      <w:pPr>
        <w:tabs>
          <w:tab w:val="left" w:pos="1134"/>
        </w:tabs>
        <w:spacing w:after="0" w:line="240" w:lineRule="auto"/>
        <w:contextualSpacing/>
        <w:jc w:val="center"/>
        <w:rPr>
          <w:rFonts w:ascii="Times New Roman" w:hAnsi="Times New Roman" w:cs="Times New Roman"/>
          <w:b/>
          <w:sz w:val="24"/>
          <w:szCs w:val="24"/>
        </w:rPr>
      </w:pPr>
      <w:r w:rsidRPr="0058048B">
        <w:rPr>
          <w:rFonts w:ascii="Times New Roman" w:hAnsi="Times New Roman" w:cs="Times New Roman"/>
          <w:b/>
          <w:sz w:val="24"/>
          <w:szCs w:val="24"/>
        </w:rPr>
        <w:t xml:space="preserve">5. Ключевые показатели вида контроля и их целевые значения для </w:t>
      </w:r>
      <w:r>
        <w:rPr>
          <w:rFonts w:ascii="Times New Roman" w:hAnsi="Times New Roman" w:cs="Times New Roman"/>
          <w:b/>
          <w:sz w:val="24"/>
          <w:szCs w:val="24"/>
        </w:rPr>
        <w:t xml:space="preserve">                    </w:t>
      </w:r>
      <w:r w:rsidRPr="0058048B">
        <w:rPr>
          <w:rFonts w:ascii="Times New Roman" w:hAnsi="Times New Roman" w:cs="Times New Roman"/>
          <w:b/>
          <w:sz w:val="24"/>
          <w:szCs w:val="24"/>
        </w:rPr>
        <w:t>муниципального контроля</w:t>
      </w:r>
      <w:r>
        <w:rPr>
          <w:rFonts w:ascii="Times New Roman" w:hAnsi="Times New Roman" w:cs="Times New Roman"/>
          <w:b/>
          <w:sz w:val="24"/>
          <w:szCs w:val="24"/>
        </w:rPr>
        <w:t>.</w:t>
      </w:r>
      <w:r w:rsidRPr="0058048B">
        <w:rPr>
          <w:rFonts w:ascii="Times New Roman" w:hAnsi="Times New Roman" w:cs="Times New Roman"/>
          <w:b/>
          <w:sz w:val="24"/>
          <w:szCs w:val="24"/>
        </w:rPr>
        <w:t xml:space="preserve"> </w:t>
      </w:r>
    </w:p>
    <w:p w:rsidR="00DF468F" w:rsidRPr="0058048B" w:rsidRDefault="00DF468F" w:rsidP="00DF468F">
      <w:pPr>
        <w:tabs>
          <w:tab w:val="left" w:pos="1134"/>
        </w:tabs>
        <w:spacing w:after="0" w:line="240" w:lineRule="auto"/>
        <w:ind w:left="709"/>
        <w:contextualSpacing/>
        <w:jc w:val="center"/>
        <w:rPr>
          <w:rFonts w:ascii="Times New Roman" w:hAnsi="Times New Roman" w:cs="Times New Roman"/>
          <w:b/>
          <w:sz w:val="24"/>
          <w:szCs w:val="24"/>
        </w:rPr>
      </w:pPr>
    </w:p>
    <w:p w:rsidR="00DF468F" w:rsidRPr="0058048B" w:rsidRDefault="00DF468F" w:rsidP="00DF468F">
      <w:pPr>
        <w:tabs>
          <w:tab w:val="left" w:pos="1134"/>
        </w:tabs>
        <w:spacing w:after="0" w:line="240" w:lineRule="auto"/>
        <w:ind w:firstLine="709"/>
        <w:contextualSpacing/>
        <w:jc w:val="both"/>
        <w:rPr>
          <w:rFonts w:ascii="Times New Roman" w:hAnsi="Times New Roman" w:cs="Times New Roman"/>
          <w:sz w:val="24"/>
          <w:szCs w:val="24"/>
        </w:rPr>
      </w:pPr>
      <w:r w:rsidRPr="0058048B">
        <w:rPr>
          <w:rFonts w:ascii="Times New Roman" w:hAnsi="Times New Roman" w:cs="Times New Roman"/>
          <w:sz w:val="24"/>
          <w:szCs w:val="24"/>
        </w:rPr>
        <w:t xml:space="preserve">Ключевые показатели муниципального контроля </w:t>
      </w:r>
      <w:bookmarkStart w:id="3" w:name="_Hlk73956884"/>
      <w:r w:rsidRPr="0058048B">
        <w:rPr>
          <w:rFonts w:ascii="Times New Roman" w:hAnsi="Times New Roman" w:cs="Times New Roman"/>
          <w:sz w:val="24"/>
          <w:szCs w:val="24"/>
        </w:rPr>
        <w:t>и их целевые значения, индикативные показатели</w:t>
      </w:r>
      <w:bookmarkEnd w:id="3"/>
      <w:r w:rsidRPr="0058048B">
        <w:rPr>
          <w:rFonts w:ascii="Times New Roman" w:hAnsi="Times New Roman" w:cs="Times New Roman"/>
          <w:sz w:val="24"/>
          <w:szCs w:val="24"/>
        </w:rPr>
        <w:t xml:space="preserve"> установлены приложением 3 к настоящему Положению.</w:t>
      </w:r>
    </w:p>
    <w:p w:rsidR="00DF468F" w:rsidRPr="0058048B" w:rsidRDefault="00DF468F" w:rsidP="00DF468F">
      <w:pPr>
        <w:widowControl w:val="0"/>
        <w:spacing w:after="0" w:line="192" w:lineRule="auto"/>
        <w:ind w:left="4535"/>
        <w:outlineLvl w:val="1"/>
        <w:rPr>
          <w:rFonts w:ascii="Times New Roman" w:hAnsi="Times New Roman" w:cs="Times New Roman"/>
          <w:sz w:val="24"/>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Default="00DF468F" w:rsidP="00DF468F">
      <w:pPr>
        <w:pStyle w:val="ConsPlusNormal"/>
        <w:spacing w:line="192" w:lineRule="auto"/>
        <w:ind w:left="4535" w:firstLine="0"/>
        <w:jc w:val="both"/>
        <w:outlineLvl w:val="1"/>
        <w:rPr>
          <w:szCs w:val="24"/>
        </w:rPr>
      </w:pPr>
    </w:p>
    <w:p w:rsidR="00DF468F" w:rsidRPr="0058048B" w:rsidRDefault="00DF468F" w:rsidP="00DF468F">
      <w:pPr>
        <w:pStyle w:val="ConsPlusNormal"/>
        <w:spacing w:line="192" w:lineRule="auto"/>
        <w:ind w:left="4535" w:firstLine="0"/>
        <w:jc w:val="both"/>
        <w:outlineLvl w:val="1"/>
        <w:rPr>
          <w:szCs w:val="24"/>
        </w:rPr>
      </w:pPr>
      <w:r w:rsidRPr="0058048B">
        <w:rPr>
          <w:szCs w:val="24"/>
        </w:rPr>
        <w:lastRenderedPageBreak/>
        <w:t xml:space="preserve">ПРИЛОЖЕНИЕ 1 </w:t>
      </w:r>
    </w:p>
    <w:p w:rsidR="00DF468F" w:rsidRPr="0058048B" w:rsidRDefault="00DF468F" w:rsidP="00DF468F">
      <w:pPr>
        <w:pStyle w:val="ConsPlusNormal"/>
        <w:spacing w:line="192" w:lineRule="auto"/>
        <w:ind w:left="4535" w:firstLine="0"/>
        <w:outlineLvl w:val="1"/>
        <w:rPr>
          <w:color w:val="000000"/>
          <w:szCs w:val="24"/>
        </w:rPr>
      </w:pPr>
    </w:p>
    <w:p w:rsidR="00DF468F" w:rsidRPr="0058048B" w:rsidRDefault="00DF468F" w:rsidP="00DF468F">
      <w:pPr>
        <w:pStyle w:val="ConsPlusNormal"/>
        <w:spacing w:line="192" w:lineRule="auto"/>
        <w:ind w:left="4535" w:firstLine="0"/>
        <w:rPr>
          <w:iCs/>
          <w:color w:val="000000"/>
          <w:szCs w:val="24"/>
        </w:rPr>
      </w:pPr>
      <w:bookmarkStart w:id="4" w:name="_Hlk73456542"/>
      <w:r w:rsidRPr="0058048B">
        <w:rPr>
          <w:color w:val="000000"/>
          <w:szCs w:val="24"/>
        </w:rPr>
        <w:t xml:space="preserve">к Положению о муниципальном контроле в сфере благоустройства в </w:t>
      </w:r>
      <w:proofErr w:type="spellStart"/>
      <w:r>
        <w:rPr>
          <w:iCs/>
          <w:color w:val="000000"/>
          <w:szCs w:val="24"/>
        </w:rPr>
        <w:t>Суляевском</w:t>
      </w:r>
      <w:proofErr w:type="spellEnd"/>
      <w:r w:rsidRPr="0058048B">
        <w:rPr>
          <w:iCs/>
          <w:color w:val="000000"/>
          <w:szCs w:val="24"/>
        </w:rPr>
        <w:t xml:space="preserve"> сельском поселении </w:t>
      </w:r>
      <w:proofErr w:type="spellStart"/>
      <w:r w:rsidRPr="0058048B">
        <w:rPr>
          <w:iCs/>
          <w:color w:val="000000"/>
          <w:szCs w:val="24"/>
        </w:rPr>
        <w:t>Кумылженского</w:t>
      </w:r>
      <w:proofErr w:type="spellEnd"/>
      <w:r w:rsidRPr="0058048B">
        <w:rPr>
          <w:iCs/>
          <w:color w:val="000000"/>
          <w:szCs w:val="24"/>
        </w:rPr>
        <w:t xml:space="preserve"> муниципального района Волгоградской области</w:t>
      </w:r>
    </w:p>
    <w:bookmarkEnd w:id="4"/>
    <w:p w:rsidR="00DF468F" w:rsidRPr="0058048B" w:rsidRDefault="00DF468F" w:rsidP="00DF468F">
      <w:pPr>
        <w:pStyle w:val="ConsPlusNormal"/>
        <w:spacing w:line="192" w:lineRule="auto"/>
        <w:ind w:left="4535" w:firstLine="0"/>
        <w:rPr>
          <w:iCs/>
          <w:szCs w:val="24"/>
        </w:rPr>
      </w:pPr>
    </w:p>
    <w:p w:rsidR="00DF468F" w:rsidRPr="0058048B" w:rsidRDefault="00DF468F" w:rsidP="00DF468F">
      <w:pPr>
        <w:pStyle w:val="ConsPlusNormal"/>
        <w:spacing w:line="192" w:lineRule="auto"/>
        <w:ind w:left="4535" w:firstLine="0"/>
        <w:rPr>
          <w:szCs w:val="24"/>
        </w:rPr>
      </w:pPr>
    </w:p>
    <w:p w:rsidR="00DF468F" w:rsidRPr="0058048B" w:rsidRDefault="00DF468F" w:rsidP="00DF468F">
      <w:pPr>
        <w:pStyle w:val="ConsPlusNormal"/>
        <w:jc w:val="right"/>
        <w:rPr>
          <w:szCs w:val="24"/>
        </w:rPr>
      </w:pPr>
    </w:p>
    <w:p w:rsidR="00DF468F" w:rsidRPr="0058048B" w:rsidRDefault="00DF468F" w:rsidP="00DF468F">
      <w:pPr>
        <w:pStyle w:val="ConsPlusNormal"/>
        <w:jc w:val="right"/>
        <w:rPr>
          <w:szCs w:val="24"/>
          <w:shd w:val="clear" w:color="auto" w:fill="F1C100"/>
        </w:rPr>
      </w:pPr>
    </w:p>
    <w:p w:rsidR="00DF468F" w:rsidRPr="00E15B2C" w:rsidRDefault="00DF468F" w:rsidP="00DF468F">
      <w:pPr>
        <w:pStyle w:val="ConsPlusNormal"/>
        <w:ind w:firstLine="0"/>
        <w:jc w:val="both"/>
        <w:rPr>
          <w:b/>
          <w:szCs w:val="24"/>
        </w:rPr>
      </w:pPr>
      <w:r w:rsidRPr="00E15B2C">
        <w:rPr>
          <w:b/>
          <w:szCs w:val="24"/>
        </w:rPr>
        <w:t xml:space="preserve">Перечень должностных лиц  Администрации </w:t>
      </w:r>
      <w:proofErr w:type="spellStart"/>
      <w:r>
        <w:rPr>
          <w:b/>
          <w:szCs w:val="24"/>
        </w:rPr>
        <w:t>Суляевского</w:t>
      </w:r>
      <w:proofErr w:type="spellEnd"/>
      <w:r w:rsidRPr="00E15B2C">
        <w:rPr>
          <w:b/>
          <w:szCs w:val="24"/>
        </w:rPr>
        <w:t xml:space="preserve"> сельского поселения </w:t>
      </w:r>
      <w:proofErr w:type="spellStart"/>
      <w:r w:rsidRPr="00E15B2C">
        <w:rPr>
          <w:b/>
          <w:szCs w:val="24"/>
        </w:rPr>
        <w:t>Кумылженского</w:t>
      </w:r>
      <w:proofErr w:type="spellEnd"/>
      <w:r w:rsidRPr="00E15B2C">
        <w:rPr>
          <w:b/>
          <w:szCs w:val="24"/>
        </w:rPr>
        <w:t xml:space="preserve"> муниципального района Волгоградской области, уполномоченных на осуществление муниципального контроля в сфере благоустройства</w:t>
      </w:r>
    </w:p>
    <w:p w:rsidR="00DF468F" w:rsidRPr="0058048B" w:rsidRDefault="00DF468F" w:rsidP="00DF468F">
      <w:pPr>
        <w:pStyle w:val="ConsPlusNormal"/>
        <w:jc w:val="center"/>
        <w:rPr>
          <w:szCs w:val="24"/>
        </w:rPr>
      </w:pPr>
    </w:p>
    <w:p w:rsidR="00DF468F" w:rsidRDefault="00DF468F" w:rsidP="00DF468F">
      <w:pPr>
        <w:pStyle w:val="ConsPlusNormal"/>
        <w:numPr>
          <w:ilvl w:val="0"/>
          <w:numId w:val="17"/>
        </w:numPr>
        <w:jc w:val="both"/>
        <w:rPr>
          <w:szCs w:val="24"/>
        </w:rPr>
      </w:pPr>
      <w:proofErr w:type="spellStart"/>
      <w:r>
        <w:rPr>
          <w:szCs w:val="24"/>
        </w:rPr>
        <w:t>Рекунов</w:t>
      </w:r>
      <w:proofErr w:type="spellEnd"/>
      <w:r>
        <w:rPr>
          <w:szCs w:val="24"/>
        </w:rPr>
        <w:t xml:space="preserve"> </w:t>
      </w:r>
      <w:proofErr w:type="spellStart"/>
      <w:r>
        <w:rPr>
          <w:szCs w:val="24"/>
        </w:rPr>
        <w:t>С.И.-Глава</w:t>
      </w:r>
      <w:proofErr w:type="spellEnd"/>
      <w:r>
        <w:rPr>
          <w:szCs w:val="24"/>
        </w:rPr>
        <w:t xml:space="preserve"> </w:t>
      </w:r>
      <w:proofErr w:type="spellStart"/>
      <w:r>
        <w:rPr>
          <w:szCs w:val="24"/>
        </w:rPr>
        <w:t>Суляевского</w:t>
      </w:r>
      <w:proofErr w:type="spellEnd"/>
      <w:r>
        <w:rPr>
          <w:szCs w:val="24"/>
        </w:rPr>
        <w:t xml:space="preserve"> сельского поселения</w:t>
      </w:r>
      <w:r w:rsidR="00411A9A">
        <w:rPr>
          <w:szCs w:val="24"/>
        </w:rPr>
        <w:t>.</w:t>
      </w:r>
    </w:p>
    <w:p w:rsidR="00DF468F" w:rsidRDefault="00DF468F" w:rsidP="00DF468F">
      <w:pPr>
        <w:pStyle w:val="ConsPlusNormal"/>
        <w:numPr>
          <w:ilvl w:val="0"/>
          <w:numId w:val="17"/>
        </w:numPr>
        <w:jc w:val="both"/>
        <w:rPr>
          <w:szCs w:val="24"/>
        </w:rPr>
      </w:pPr>
      <w:proofErr w:type="spellStart"/>
      <w:r>
        <w:rPr>
          <w:szCs w:val="24"/>
        </w:rPr>
        <w:t>Шлёгина</w:t>
      </w:r>
      <w:proofErr w:type="spellEnd"/>
      <w:r>
        <w:rPr>
          <w:szCs w:val="24"/>
        </w:rPr>
        <w:t xml:space="preserve"> </w:t>
      </w:r>
      <w:proofErr w:type="spellStart"/>
      <w:r>
        <w:rPr>
          <w:szCs w:val="24"/>
        </w:rPr>
        <w:t>И.В.-заместитель</w:t>
      </w:r>
      <w:proofErr w:type="spellEnd"/>
      <w:r>
        <w:rPr>
          <w:szCs w:val="24"/>
        </w:rPr>
        <w:t xml:space="preserve"> главы </w:t>
      </w:r>
      <w:proofErr w:type="spellStart"/>
      <w:r>
        <w:rPr>
          <w:szCs w:val="24"/>
        </w:rPr>
        <w:t>Суляевского</w:t>
      </w:r>
      <w:proofErr w:type="spellEnd"/>
      <w:r>
        <w:rPr>
          <w:szCs w:val="24"/>
        </w:rPr>
        <w:t xml:space="preserve"> сельского поселения</w:t>
      </w:r>
      <w:r w:rsidR="00411A9A">
        <w:rPr>
          <w:szCs w:val="24"/>
        </w:rPr>
        <w:t>.</w:t>
      </w:r>
    </w:p>
    <w:p w:rsidR="00DF468F" w:rsidRPr="0058048B" w:rsidRDefault="00DF468F" w:rsidP="00DF468F">
      <w:pPr>
        <w:pStyle w:val="ConsPlusNormal"/>
        <w:numPr>
          <w:ilvl w:val="0"/>
          <w:numId w:val="17"/>
        </w:numPr>
        <w:jc w:val="both"/>
        <w:rPr>
          <w:szCs w:val="24"/>
        </w:rPr>
      </w:pPr>
      <w:r>
        <w:rPr>
          <w:szCs w:val="24"/>
        </w:rPr>
        <w:t xml:space="preserve">Филиппова </w:t>
      </w:r>
      <w:proofErr w:type="spellStart"/>
      <w:r>
        <w:rPr>
          <w:szCs w:val="24"/>
        </w:rPr>
        <w:t>А.Н.-ведуший</w:t>
      </w:r>
      <w:proofErr w:type="spellEnd"/>
      <w:r>
        <w:rPr>
          <w:szCs w:val="24"/>
        </w:rPr>
        <w:t xml:space="preserve"> специалист </w:t>
      </w:r>
      <w:proofErr w:type="spellStart"/>
      <w:r>
        <w:rPr>
          <w:szCs w:val="24"/>
        </w:rPr>
        <w:t>Суляевского</w:t>
      </w:r>
      <w:proofErr w:type="spellEnd"/>
      <w:r>
        <w:rPr>
          <w:szCs w:val="24"/>
        </w:rPr>
        <w:t xml:space="preserve"> сельского поселения</w:t>
      </w:r>
      <w:r w:rsidR="00411A9A">
        <w:rPr>
          <w:szCs w:val="24"/>
        </w:rPr>
        <w:t>.</w:t>
      </w:r>
    </w:p>
    <w:p w:rsidR="00DF468F" w:rsidRPr="0058048B" w:rsidRDefault="00DF468F" w:rsidP="00DF468F">
      <w:pPr>
        <w:pStyle w:val="ConsPlusNormal"/>
        <w:jc w:val="both"/>
        <w:rPr>
          <w:szCs w:val="24"/>
        </w:rPr>
      </w:pPr>
    </w:p>
    <w:p w:rsidR="00DF468F" w:rsidRPr="0058048B" w:rsidRDefault="00DF468F" w:rsidP="00DF468F">
      <w:pPr>
        <w:ind w:left="14" w:right="4"/>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spacing w:after="259" w:line="252" w:lineRule="auto"/>
        <w:ind w:left="3836" w:hanging="10"/>
        <w:jc w:val="center"/>
        <w:rPr>
          <w:rFonts w:ascii="Times New Roman" w:hAnsi="Times New Roman" w:cs="Times New Roman"/>
          <w:sz w:val="24"/>
          <w:szCs w:val="24"/>
        </w:rPr>
      </w:pPr>
    </w:p>
    <w:p w:rsidR="00DF468F" w:rsidRPr="0058048B" w:rsidRDefault="00DF468F" w:rsidP="00DF468F">
      <w:pPr>
        <w:widowControl w:val="0"/>
        <w:spacing w:after="0" w:line="192" w:lineRule="auto"/>
        <w:ind w:left="4535"/>
        <w:outlineLvl w:val="1"/>
        <w:rPr>
          <w:rFonts w:ascii="Times New Roman" w:hAnsi="Times New Roman" w:cs="Times New Roman"/>
          <w:sz w:val="24"/>
          <w:szCs w:val="24"/>
        </w:rPr>
      </w:pPr>
      <w:r w:rsidRPr="0058048B">
        <w:rPr>
          <w:rFonts w:ascii="Times New Roman" w:hAnsi="Times New Roman" w:cs="Times New Roman"/>
          <w:sz w:val="24"/>
          <w:szCs w:val="24"/>
        </w:rPr>
        <w:lastRenderedPageBreak/>
        <w:t>ПРИЛОЖЕНИЕ 2</w:t>
      </w:r>
    </w:p>
    <w:p w:rsidR="00DF468F" w:rsidRPr="0058048B" w:rsidRDefault="00DF468F" w:rsidP="00DF468F">
      <w:pPr>
        <w:widowControl w:val="0"/>
        <w:spacing w:after="0" w:line="192" w:lineRule="auto"/>
        <w:ind w:left="4535"/>
        <w:outlineLvl w:val="1"/>
        <w:rPr>
          <w:rFonts w:ascii="Times New Roman" w:hAnsi="Times New Roman" w:cs="Times New Roman"/>
          <w:color w:val="000000"/>
          <w:sz w:val="24"/>
          <w:szCs w:val="24"/>
        </w:rPr>
      </w:pPr>
    </w:p>
    <w:p w:rsidR="00DF468F" w:rsidRPr="0058048B" w:rsidRDefault="00DF468F" w:rsidP="00DF468F">
      <w:pPr>
        <w:widowControl w:val="0"/>
        <w:spacing w:after="0" w:line="192" w:lineRule="auto"/>
        <w:ind w:left="4535"/>
        <w:rPr>
          <w:rFonts w:ascii="Times New Roman" w:hAnsi="Times New Roman" w:cs="Times New Roman"/>
          <w:iCs/>
          <w:sz w:val="24"/>
          <w:szCs w:val="24"/>
        </w:rPr>
      </w:pPr>
      <w:r w:rsidRPr="0058048B">
        <w:rPr>
          <w:rFonts w:ascii="Times New Roman" w:hAnsi="Times New Roman" w:cs="Times New Roman"/>
          <w:sz w:val="24"/>
          <w:szCs w:val="24"/>
        </w:rPr>
        <w:t xml:space="preserve">к Положению о муниципальном контроле в сфере благоустройства в </w:t>
      </w:r>
      <w:proofErr w:type="spellStart"/>
      <w:r>
        <w:rPr>
          <w:rFonts w:ascii="Times New Roman" w:hAnsi="Times New Roman" w:cs="Times New Roman"/>
          <w:iCs/>
          <w:sz w:val="24"/>
          <w:szCs w:val="24"/>
        </w:rPr>
        <w:t>Суляевском</w:t>
      </w:r>
      <w:proofErr w:type="spellEnd"/>
      <w:r w:rsidRPr="0058048B">
        <w:rPr>
          <w:rFonts w:ascii="Times New Roman" w:hAnsi="Times New Roman" w:cs="Times New Roman"/>
          <w:iCs/>
          <w:sz w:val="24"/>
          <w:szCs w:val="24"/>
        </w:rPr>
        <w:t xml:space="preserve"> сельском поселении </w:t>
      </w:r>
      <w:proofErr w:type="spellStart"/>
      <w:r w:rsidRPr="0058048B">
        <w:rPr>
          <w:rFonts w:ascii="Times New Roman" w:hAnsi="Times New Roman" w:cs="Times New Roman"/>
          <w:iCs/>
          <w:sz w:val="24"/>
          <w:szCs w:val="24"/>
        </w:rPr>
        <w:t>Кумылженского</w:t>
      </w:r>
      <w:proofErr w:type="spellEnd"/>
      <w:r w:rsidRPr="0058048B">
        <w:rPr>
          <w:rFonts w:ascii="Times New Roman" w:hAnsi="Times New Roman" w:cs="Times New Roman"/>
          <w:iCs/>
          <w:sz w:val="24"/>
          <w:szCs w:val="24"/>
        </w:rPr>
        <w:t xml:space="preserve"> муниципального района Волгоградской области</w:t>
      </w:r>
    </w:p>
    <w:p w:rsidR="00DF468F" w:rsidRPr="0058048B" w:rsidRDefault="00DF468F" w:rsidP="00DF468F">
      <w:pPr>
        <w:widowControl w:val="0"/>
        <w:spacing w:after="0" w:line="240" w:lineRule="auto"/>
        <w:ind w:firstLine="720"/>
        <w:jc w:val="right"/>
        <w:rPr>
          <w:rFonts w:ascii="Times New Roman" w:hAnsi="Times New Roman" w:cs="Times New Roman"/>
          <w:sz w:val="24"/>
          <w:szCs w:val="24"/>
        </w:rPr>
      </w:pPr>
    </w:p>
    <w:p w:rsidR="00DF468F" w:rsidRPr="0058048B" w:rsidRDefault="00DF468F" w:rsidP="00DF468F">
      <w:pPr>
        <w:widowControl w:val="0"/>
        <w:spacing w:after="0" w:line="240" w:lineRule="auto"/>
        <w:ind w:firstLine="720"/>
        <w:jc w:val="right"/>
        <w:rPr>
          <w:rFonts w:ascii="Times New Roman" w:hAnsi="Times New Roman" w:cs="Times New Roman"/>
          <w:sz w:val="24"/>
          <w:szCs w:val="24"/>
        </w:rPr>
      </w:pPr>
    </w:p>
    <w:p w:rsidR="00DF468F" w:rsidRPr="0058048B" w:rsidRDefault="00DF468F" w:rsidP="00DF468F">
      <w:pPr>
        <w:widowControl w:val="0"/>
        <w:spacing w:after="0" w:line="240" w:lineRule="auto"/>
        <w:ind w:firstLine="720"/>
        <w:jc w:val="right"/>
        <w:rPr>
          <w:rFonts w:ascii="Times New Roman" w:hAnsi="Times New Roman" w:cs="Times New Roman"/>
          <w:sz w:val="24"/>
          <w:szCs w:val="24"/>
        </w:rPr>
      </w:pPr>
      <w:r w:rsidRPr="0058048B">
        <w:rPr>
          <w:rFonts w:ascii="Times New Roman" w:hAnsi="Times New Roman" w:cs="Times New Roman"/>
          <w:sz w:val="24"/>
          <w:szCs w:val="24"/>
        </w:rPr>
        <w:t>Форма</w:t>
      </w:r>
    </w:p>
    <w:p w:rsidR="00DF468F" w:rsidRPr="0058048B" w:rsidRDefault="00DF468F" w:rsidP="00DF468F">
      <w:pPr>
        <w:widowControl w:val="0"/>
        <w:spacing w:after="0" w:line="240" w:lineRule="auto"/>
        <w:ind w:firstLine="540"/>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DF468F" w:rsidRPr="0058048B" w:rsidTr="0051121F">
        <w:tc>
          <w:tcPr>
            <w:tcW w:w="4252" w:type="dxa"/>
            <w:hideMark/>
          </w:tcPr>
          <w:p w:rsidR="00DF468F" w:rsidRPr="0058048B" w:rsidRDefault="00DF468F" w:rsidP="0051121F">
            <w:pPr>
              <w:widowControl w:val="0"/>
              <w:spacing w:after="0" w:line="240" w:lineRule="auto"/>
              <w:rPr>
                <w:rFonts w:ascii="Times New Roman" w:hAnsi="Times New Roman" w:cs="Times New Roman"/>
                <w:color w:val="000000"/>
                <w:sz w:val="24"/>
                <w:szCs w:val="24"/>
              </w:rPr>
            </w:pPr>
            <w:r w:rsidRPr="0058048B">
              <w:rPr>
                <w:rFonts w:ascii="Times New Roman" w:hAnsi="Times New Roman" w:cs="Times New Roman"/>
                <w:sz w:val="24"/>
                <w:szCs w:val="24"/>
              </w:rPr>
              <w:t>Бланк Контрольного органа</w:t>
            </w:r>
          </w:p>
        </w:tc>
        <w:tc>
          <w:tcPr>
            <w:tcW w:w="4819" w:type="dxa"/>
            <w:hideMark/>
          </w:tcPr>
          <w:p w:rsidR="00DF468F" w:rsidRPr="0058048B" w:rsidRDefault="00DF468F" w:rsidP="0051121F">
            <w:pPr>
              <w:widowControl w:val="0"/>
              <w:spacing w:after="0" w:line="240" w:lineRule="exact"/>
              <w:ind w:firstLine="5"/>
              <w:jc w:val="center"/>
              <w:rPr>
                <w:rFonts w:ascii="Times New Roman" w:hAnsi="Times New Roman" w:cs="Times New Roman"/>
                <w:color w:val="000000"/>
                <w:sz w:val="24"/>
                <w:szCs w:val="24"/>
              </w:rPr>
            </w:pPr>
            <w:r w:rsidRPr="0058048B">
              <w:rPr>
                <w:rFonts w:ascii="Times New Roman" w:hAnsi="Times New Roman" w:cs="Times New Roman"/>
                <w:sz w:val="24"/>
                <w:szCs w:val="24"/>
              </w:rPr>
              <w:t>_________________________________</w:t>
            </w:r>
          </w:p>
          <w:p w:rsidR="00DF468F" w:rsidRPr="0058048B" w:rsidRDefault="00DF468F" w:rsidP="0051121F">
            <w:pPr>
              <w:widowControl w:val="0"/>
              <w:spacing w:after="0" w:line="240" w:lineRule="auto"/>
              <w:ind w:firstLine="6"/>
              <w:jc w:val="center"/>
              <w:rPr>
                <w:rFonts w:ascii="Times New Roman" w:hAnsi="Times New Roman" w:cs="Times New Roman"/>
                <w:sz w:val="24"/>
                <w:szCs w:val="24"/>
              </w:rPr>
            </w:pPr>
            <w:r w:rsidRPr="0058048B">
              <w:rPr>
                <w:rFonts w:ascii="Times New Roman" w:hAnsi="Times New Roman" w:cs="Times New Roman"/>
                <w:sz w:val="24"/>
                <w:szCs w:val="24"/>
              </w:rPr>
              <w:t>(указывается должность руководителя контролируемого лица)</w:t>
            </w:r>
          </w:p>
          <w:p w:rsidR="00DF468F" w:rsidRPr="0058048B" w:rsidRDefault="00DF468F" w:rsidP="0051121F">
            <w:pPr>
              <w:widowControl w:val="0"/>
              <w:spacing w:after="0" w:line="240" w:lineRule="auto"/>
              <w:ind w:firstLine="6"/>
              <w:jc w:val="center"/>
              <w:rPr>
                <w:rFonts w:ascii="Times New Roman" w:hAnsi="Times New Roman" w:cs="Times New Roman"/>
                <w:sz w:val="24"/>
                <w:szCs w:val="24"/>
              </w:rPr>
            </w:pPr>
            <w:r w:rsidRPr="0058048B">
              <w:rPr>
                <w:rFonts w:ascii="Times New Roman" w:hAnsi="Times New Roman" w:cs="Times New Roman"/>
                <w:sz w:val="24"/>
                <w:szCs w:val="24"/>
              </w:rPr>
              <w:t>_________________________________</w:t>
            </w:r>
          </w:p>
          <w:p w:rsidR="00DF468F" w:rsidRPr="0058048B" w:rsidRDefault="00DF468F" w:rsidP="0051121F">
            <w:pPr>
              <w:widowControl w:val="0"/>
              <w:spacing w:after="0" w:line="240" w:lineRule="auto"/>
              <w:ind w:firstLine="6"/>
              <w:jc w:val="center"/>
              <w:rPr>
                <w:rFonts w:ascii="Times New Roman" w:hAnsi="Times New Roman" w:cs="Times New Roman"/>
                <w:sz w:val="24"/>
                <w:szCs w:val="24"/>
              </w:rPr>
            </w:pPr>
            <w:r w:rsidRPr="0058048B">
              <w:rPr>
                <w:rFonts w:ascii="Times New Roman" w:hAnsi="Times New Roman" w:cs="Times New Roman"/>
                <w:sz w:val="24"/>
                <w:szCs w:val="24"/>
              </w:rPr>
              <w:t>(указывается полное наименование контролируемого лица)</w:t>
            </w:r>
          </w:p>
          <w:p w:rsidR="00DF468F" w:rsidRPr="0058048B" w:rsidRDefault="00DF468F" w:rsidP="0051121F">
            <w:pPr>
              <w:widowControl w:val="0"/>
              <w:spacing w:after="0" w:line="240" w:lineRule="auto"/>
              <w:ind w:firstLine="6"/>
              <w:jc w:val="center"/>
              <w:rPr>
                <w:rFonts w:ascii="Times New Roman" w:hAnsi="Times New Roman" w:cs="Times New Roman"/>
                <w:sz w:val="24"/>
                <w:szCs w:val="24"/>
              </w:rPr>
            </w:pPr>
            <w:r w:rsidRPr="0058048B">
              <w:rPr>
                <w:rFonts w:ascii="Times New Roman" w:hAnsi="Times New Roman" w:cs="Times New Roman"/>
                <w:sz w:val="24"/>
                <w:szCs w:val="24"/>
              </w:rPr>
              <w:t>_________________________________</w:t>
            </w:r>
          </w:p>
          <w:p w:rsidR="00DF468F" w:rsidRPr="0058048B" w:rsidRDefault="00DF468F" w:rsidP="0051121F">
            <w:pPr>
              <w:widowControl w:val="0"/>
              <w:spacing w:after="0" w:line="240" w:lineRule="auto"/>
              <w:ind w:firstLine="6"/>
              <w:jc w:val="center"/>
              <w:rPr>
                <w:rFonts w:ascii="Times New Roman" w:hAnsi="Times New Roman" w:cs="Times New Roman"/>
                <w:sz w:val="24"/>
                <w:szCs w:val="24"/>
              </w:rPr>
            </w:pPr>
            <w:proofErr w:type="gramStart"/>
            <w:r w:rsidRPr="0058048B">
              <w:rPr>
                <w:rFonts w:ascii="Times New Roman" w:hAnsi="Times New Roman" w:cs="Times New Roman"/>
                <w:sz w:val="24"/>
                <w:szCs w:val="24"/>
              </w:rPr>
              <w:t>(указывается фамилия, имя, отчество</w:t>
            </w:r>
            <w:proofErr w:type="gramEnd"/>
          </w:p>
          <w:p w:rsidR="00DF468F" w:rsidRPr="0058048B" w:rsidRDefault="00DF468F" w:rsidP="0051121F">
            <w:pPr>
              <w:widowControl w:val="0"/>
              <w:spacing w:after="0" w:line="240" w:lineRule="auto"/>
              <w:ind w:firstLine="6"/>
              <w:jc w:val="center"/>
              <w:rPr>
                <w:rFonts w:ascii="Times New Roman" w:hAnsi="Times New Roman" w:cs="Times New Roman"/>
                <w:sz w:val="24"/>
                <w:szCs w:val="24"/>
              </w:rPr>
            </w:pPr>
            <w:r w:rsidRPr="0058048B">
              <w:rPr>
                <w:rFonts w:ascii="Times New Roman" w:hAnsi="Times New Roman" w:cs="Times New Roman"/>
                <w:sz w:val="24"/>
                <w:szCs w:val="24"/>
              </w:rPr>
              <w:t>(при наличии) руководителя контролируемого лица)</w:t>
            </w:r>
          </w:p>
          <w:p w:rsidR="00DF468F" w:rsidRPr="0058048B" w:rsidRDefault="00DF468F" w:rsidP="0051121F">
            <w:pPr>
              <w:widowControl w:val="0"/>
              <w:spacing w:after="0" w:line="240" w:lineRule="auto"/>
              <w:ind w:firstLine="6"/>
              <w:jc w:val="center"/>
              <w:rPr>
                <w:rFonts w:ascii="Times New Roman" w:hAnsi="Times New Roman" w:cs="Times New Roman"/>
                <w:sz w:val="24"/>
                <w:szCs w:val="24"/>
              </w:rPr>
            </w:pPr>
            <w:r w:rsidRPr="0058048B">
              <w:rPr>
                <w:rFonts w:ascii="Times New Roman" w:hAnsi="Times New Roman" w:cs="Times New Roman"/>
                <w:sz w:val="24"/>
                <w:szCs w:val="24"/>
              </w:rPr>
              <w:t>_________________________________</w:t>
            </w:r>
          </w:p>
          <w:p w:rsidR="00DF468F" w:rsidRPr="0058048B" w:rsidRDefault="00DF468F" w:rsidP="0051121F">
            <w:pPr>
              <w:widowControl w:val="0"/>
              <w:spacing w:after="0" w:line="240" w:lineRule="auto"/>
              <w:ind w:firstLine="6"/>
              <w:jc w:val="center"/>
              <w:rPr>
                <w:rFonts w:ascii="Times New Roman" w:hAnsi="Times New Roman" w:cs="Times New Roman"/>
                <w:color w:val="000000"/>
                <w:sz w:val="24"/>
                <w:szCs w:val="24"/>
              </w:rPr>
            </w:pPr>
            <w:r w:rsidRPr="0058048B">
              <w:rPr>
                <w:rFonts w:ascii="Times New Roman" w:hAnsi="Times New Roman" w:cs="Times New Roman"/>
                <w:sz w:val="24"/>
                <w:szCs w:val="24"/>
              </w:rPr>
              <w:t>(указывается адрес места нахождения контролируемого лица)</w:t>
            </w:r>
          </w:p>
        </w:tc>
      </w:tr>
    </w:tbl>
    <w:p w:rsidR="00DF468F" w:rsidRPr="0058048B" w:rsidRDefault="00DF468F" w:rsidP="00DF468F">
      <w:pPr>
        <w:widowControl w:val="0"/>
        <w:spacing w:after="0" w:line="240" w:lineRule="auto"/>
        <w:jc w:val="center"/>
        <w:rPr>
          <w:rFonts w:ascii="Times New Roman" w:hAnsi="Times New Roman" w:cs="Times New Roman"/>
          <w:sz w:val="24"/>
          <w:szCs w:val="24"/>
        </w:rPr>
      </w:pPr>
    </w:p>
    <w:p w:rsidR="00DF468F" w:rsidRPr="0058048B" w:rsidRDefault="00DF468F" w:rsidP="00DF468F">
      <w:pPr>
        <w:widowControl w:val="0"/>
        <w:spacing w:after="0" w:line="240" w:lineRule="auto"/>
        <w:jc w:val="center"/>
        <w:rPr>
          <w:rFonts w:ascii="Times New Roman" w:hAnsi="Times New Roman" w:cs="Times New Roman"/>
          <w:color w:val="000000"/>
          <w:sz w:val="24"/>
          <w:szCs w:val="24"/>
        </w:rPr>
      </w:pPr>
      <w:bookmarkStart w:id="5" w:name="Par320"/>
      <w:bookmarkEnd w:id="5"/>
      <w:r w:rsidRPr="0058048B">
        <w:rPr>
          <w:rFonts w:ascii="Times New Roman" w:hAnsi="Times New Roman" w:cs="Times New Roman"/>
          <w:sz w:val="24"/>
          <w:szCs w:val="24"/>
        </w:rPr>
        <w:t>ПРЕДПИСАНИЕ</w:t>
      </w:r>
    </w:p>
    <w:p w:rsidR="00DF468F" w:rsidRPr="0058048B" w:rsidRDefault="00DF468F" w:rsidP="00DF468F">
      <w:pPr>
        <w:widowControl w:val="0"/>
        <w:spacing w:after="0" w:line="240" w:lineRule="auto"/>
        <w:jc w:val="center"/>
        <w:rPr>
          <w:rFonts w:ascii="Times New Roman" w:hAnsi="Times New Roman" w:cs="Times New Roman"/>
          <w:sz w:val="24"/>
          <w:szCs w:val="24"/>
        </w:rPr>
      </w:pPr>
    </w:p>
    <w:p w:rsidR="00DF468F" w:rsidRPr="0058048B" w:rsidRDefault="00DF468F" w:rsidP="00DF468F">
      <w:pPr>
        <w:widowControl w:val="0"/>
        <w:spacing w:after="0" w:line="240" w:lineRule="auto"/>
        <w:jc w:val="center"/>
        <w:rPr>
          <w:rFonts w:ascii="Times New Roman" w:hAnsi="Times New Roman" w:cs="Times New Roman"/>
          <w:sz w:val="24"/>
          <w:szCs w:val="24"/>
        </w:rPr>
      </w:pPr>
      <w:r w:rsidRPr="0058048B">
        <w:rPr>
          <w:rFonts w:ascii="Times New Roman" w:hAnsi="Times New Roman" w:cs="Times New Roman"/>
          <w:sz w:val="24"/>
          <w:szCs w:val="24"/>
        </w:rPr>
        <w:t>_____________________________________________________________________</w:t>
      </w:r>
    </w:p>
    <w:p w:rsidR="00DF468F" w:rsidRPr="0058048B" w:rsidRDefault="00DF468F" w:rsidP="00DF468F">
      <w:pPr>
        <w:widowControl w:val="0"/>
        <w:spacing w:after="0" w:line="240" w:lineRule="auto"/>
        <w:jc w:val="center"/>
        <w:rPr>
          <w:rFonts w:ascii="Times New Roman" w:hAnsi="Times New Roman" w:cs="Times New Roman"/>
          <w:i/>
          <w:sz w:val="24"/>
          <w:szCs w:val="24"/>
        </w:rPr>
      </w:pPr>
      <w:r w:rsidRPr="0058048B">
        <w:rPr>
          <w:rFonts w:ascii="Times New Roman" w:hAnsi="Times New Roman" w:cs="Times New Roman"/>
          <w:i/>
          <w:sz w:val="24"/>
          <w:szCs w:val="24"/>
        </w:rPr>
        <w:t>(указывается полное наименование контролируемого лица в дательном падеже)</w:t>
      </w:r>
    </w:p>
    <w:p w:rsidR="00DF468F" w:rsidRPr="0058048B" w:rsidRDefault="00DF468F" w:rsidP="00DF468F">
      <w:pPr>
        <w:widowControl w:val="0"/>
        <w:spacing w:after="0" w:line="240" w:lineRule="auto"/>
        <w:jc w:val="center"/>
        <w:rPr>
          <w:rFonts w:ascii="Times New Roman" w:hAnsi="Times New Roman" w:cs="Times New Roman"/>
          <w:sz w:val="24"/>
          <w:szCs w:val="24"/>
        </w:rPr>
      </w:pPr>
      <w:r w:rsidRPr="0058048B">
        <w:rPr>
          <w:rFonts w:ascii="Times New Roman" w:hAnsi="Times New Roman" w:cs="Times New Roman"/>
          <w:sz w:val="24"/>
          <w:szCs w:val="24"/>
        </w:rPr>
        <w:t>об устранении выявленных нарушений обязательных требований</w:t>
      </w:r>
    </w:p>
    <w:p w:rsidR="00DF468F" w:rsidRPr="0058048B" w:rsidRDefault="00DF468F" w:rsidP="00DF468F">
      <w:pPr>
        <w:widowControl w:val="0"/>
        <w:spacing w:after="0" w:line="240" w:lineRule="auto"/>
        <w:jc w:val="center"/>
        <w:rPr>
          <w:rFonts w:ascii="Times New Roman" w:hAnsi="Times New Roman" w:cs="Times New Roman"/>
          <w:sz w:val="24"/>
          <w:szCs w:val="24"/>
        </w:rPr>
      </w:pP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По результатам _____________________________________________________________,</w:t>
      </w:r>
    </w:p>
    <w:p w:rsidR="00DF468F" w:rsidRPr="0058048B" w:rsidRDefault="00DF468F" w:rsidP="00DF468F">
      <w:pPr>
        <w:widowControl w:val="0"/>
        <w:spacing w:after="0" w:line="240" w:lineRule="auto"/>
        <w:jc w:val="center"/>
        <w:rPr>
          <w:rFonts w:ascii="Times New Roman" w:hAnsi="Times New Roman" w:cs="Times New Roman"/>
          <w:i/>
          <w:sz w:val="24"/>
          <w:szCs w:val="24"/>
        </w:rPr>
      </w:pPr>
      <w:r w:rsidRPr="0058048B">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проведенной _______________________________________________________________</w:t>
      </w:r>
    </w:p>
    <w:p w:rsidR="00DF468F" w:rsidRPr="0058048B" w:rsidRDefault="00DF468F" w:rsidP="00DF468F">
      <w:pPr>
        <w:widowControl w:val="0"/>
        <w:spacing w:after="0" w:line="240" w:lineRule="auto"/>
        <w:rPr>
          <w:rFonts w:ascii="Times New Roman" w:hAnsi="Times New Roman" w:cs="Times New Roman"/>
          <w:i/>
          <w:sz w:val="24"/>
          <w:szCs w:val="24"/>
        </w:rPr>
      </w:pPr>
      <w:r w:rsidRPr="0058048B">
        <w:rPr>
          <w:rFonts w:ascii="Times New Roman" w:hAnsi="Times New Roman" w:cs="Times New Roman"/>
          <w:sz w:val="24"/>
          <w:szCs w:val="24"/>
        </w:rPr>
        <w:t xml:space="preserve">                                  </w:t>
      </w:r>
      <w:r w:rsidRPr="0058048B">
        <w:rPr>
          <w:rFonts w:ascii="Times New Roman" w:hAnsi="Times New Roman" w:cs="Times New Roman"/>
          <w:i/>
          <w:sz w:val="24"/>
          <w:szCs w:val="24"/>
        </w:rPr>
        <w:t>(указывается полное наименование контрольного органа)</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в отношении _______________________________________________________________</w:t>
      </w:r>
    </w:p>
    <w:p w:rsidR="00DF468F" w:rsidRPr="0058048B" w:rsidRDefault="00DF468F" w:rsidP="00DF468F">
      <w:pPr>
        <w:widowControl w:val="0"/>
        <w:spacing w:after="0" w:line="240" w:lineRule="auto"/>
        <w:rPr>
          <w:rFonts w:ascii="Times New Roman" w:hAnsi="Times New Roman" w:cs="Times New Roman"/>
          <w:i/>
          <w:sz w:val="24"/>
          <w:szCs w:val="24"/>
        </w:rPr>
      </w:pPr>
      <w:r w:rsidRPr="0058048B">
        <w:rPr>
          <w:rFonts w:ascii="Times New Roman" w:hAnsi="Times New Roman" w:cs="Times New Roman"/>
          <w:sz w:val="24"/>
          <w:szCs w:val="24"/>
        </w:rPr>
        <w:t xml:space="preserve">                                </w:t>
      </w:r>
      <w:r w:rsidRPr="0058048B">
        <w:rPr>
          <w:rFonts w:ascii="Times New Roman" w:hAnsi="Times New Roman" w:cs="Times New Roman"/>
          <w:i/>
          <w:sz w:val="24"/>
          <w:szCs w:val="24"/>
        </w:rPr>
        <w:t>(указывается полное наименование контролируемого лица)</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в период с «__» _________________ 20__ г. по «__» _________________ 20__ г.</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на основании ______________________________________________________________</w:t>
      </w:r>
    </w:p>
    <w:p w:rsidR="00DF468F" w:rsidRPr="0058048B" w:rsidRDefault="00DF468F" w:rsidP="00DF468F">
      <w:pPr>
        <w:widowControl w:val="0"/>
        <w:spacing w:after="0" w:line="240" w:lineRule="auto"/>
        <w:jc w:val="center"/>
        <w:rPr>
          <w:rFonts w:ascii="Times New Roman" w:hAnsi="Times New Roman" w:cs="Times New Roman"/>
          <w:i/>
          <w:sz w:val="24"/>
          <w:szCs w:val="24"/>
        </w:rPr>
      </w:pPr>
      <w:r w:rsidRPr="0058048B">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(акт ______________________________ от «__» _______________ 20__ г. № ____)</w:t>
      </w:r>
    </w:p>
    <w:p w:rsidR="00DF468F" w:rsidRPr="0058048B" w:rsidRDefault="00DF468F" w:rsidP="00DF468F">
      <w:pPr>
        <w:widowControl w:val="0"/>
        <w:spacing w:after="0" w:line="240" w:lineRule="auto"/>
        <w:jc w:val="center"/>
        <w:rPr>
          <w:rFonts w:ascii="Times New Roman" w:hAnsi="Times New Roman" w:cs="Times New Roman"/>
          <w:i/>
          <w:sz w:val="24"/>
          <w:szCs w:val="24"/>
        </w:rPr>
      </w:pPr>
      <w:r w:rsidRPr="0058048B">
        <w:rPr>
          <w:rFonts w:ascii="Times New Roman" w:hAnsi="Times New Roman" w:cs="Times New Roman"/>
          <w:i/>
          <w:sz w:val="24"/>
          <w:szCs w:val="24"/>
        </w:rPr>
        <w:t>(указываются реквизиты акта КОНТРОЛЬНЫХ МЕРОПРИЯТИЙ)</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___________________________________________________________________________</w:t>
      </w:r>
    </w:p>
    <w:p w:rsidR="00DF468F" w:rsidRPr="0058048B" w:rsidRDefault="00DF468F" w:rsidP="00DF468F">
      <w:pPr>
        <w:widowControl w:val="0"/>
        <w:spacing w:after="0" w:line="240" w:lineRule="auto"/>
        <w:jc w:val="center"/>
        <w:rPr>
          <w:rFonts w:ascii="Times New Roman" w:hAnsi="Times New Roman" w:cs="Times New Roman"/>
          <w:i/>
          <w:sz w:val="24"/>
          <w:szCs w:val="24"/>
        </w:rPr>
      </w:pPr>
      <w:r w:rsidRPr="0058048B">
        <w:rPr>
          <w:rFonts w:ascii="Times New Roman" w:hAnsi="Times New Roman" w:cs="Times New Roman"/>
          <w:i/>
          <w:sz w:val="24"/>
          <w:szCs w:val="24"/>
        </w:rPr>
        <w:t>(указываются вид и форма КОНТРОЛЬНЫХ МЕРОПРИЯТИЙ)</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выявлены нарушения обязательных требований ________________ законодательства:</w:t>
      </w:r>
    </w:p>
    <w:p w:rsidR="00DF468F" w:rsidRPr="0058048B" w:rsidRDefault="00DF468F" w:rsidP="00DF468F">
      <w:pPr>
        <w:widowControl w:val="0"/>
        <w:spacing w:after="0" w:line="240" w:lineRule="auto"/>
        <w:jc w:val="center"/>
        <w:rPr>
          <w:rFonts w:ascii="Times New Roman" w:hAnsi="Times New Roman" w:cs="Times New Roman"/>
          <w:i/>
          <w:sz w:val="24"/>
          <w:szCs w:val="24"/>
        </w:rPr>
      </w:pPr>
      <w:r w:rsidRPr="0058048B">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F468F" w:rsidRPr="0058048B" w:rsidRDefault="00DF468F" w:rsidP="00DF468F">
      <w:pPr>
        <w:widowControl w:val="0"/>
        <w:spacing w:after="0" w:line="240" w:lineRule="auto"/>
        <w:rPr>
          <w:rFonts w:ascii="Times New Roman" w:hAnsi="Times New Roman" w:cs="Times New Roman"/>
          <w:sz w:val="24"/>
          <w:szCs w:val="24"/>
        </w:rPr>
      </w:pP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58048B">
        <w:rPr>
          <w:rFonts w:ascii="Times New Roman" w:hAnsi="Times New Roman" w:cs="Times New Roman"/>
          <w:sz w:val="24"/>
          <w:szCs w:val="24"/>
        </w:rPr>
        <w:lastRenderedPageBreak/>
        <w:t>муниципальном контроле в Российской Федерации» ___________________________________________________________________________</w:t>
      </w:r>
    </w:p>
    <w:p w:rsidR="00DF468F" w:rsidRPr="0058048B" w:rsidRDefault="00DF468F" w:rsidP="00DF468F">
      <w:pPr>
        <w:widowControl w:val="0"/>
        <w:spacing w:after="0" w:line="240" w:lineRule="auto"/>
        <w:rPr>
          <w:rFonts w:ascii="Times New Roman" w:hAnsi="Times New Roman" w:cs="Times New Roman"/>
          <w:i/>
          <w:sz w:val="24"/>
          <w:szCs w:val="24"/>
        </w:rPr>
      </w:pPr>
      <w:r w:rsidRPr="0058048B">
        <w:rPr>
          <w:rFonts w:ascii="Times New Roman" w:hAnsi="Times New Roman" w:cs="Times New Roman"/>
          <w:i/>
          <w:sz w:val="24"/>
          <w:szCs w:val="24"/>
        </w:rPr>
        <w:t xml:space="preserve">                          (указывается полное наименование Контрольного органа)</w:t>
      </w:r>
    </w:p>
    <w:p w:rsidR="00DF468F" w:rsidRPr="0058048B" w:rsidRDefault="00DF468F" w:rsidP="00DF468F">
      <w:pPr>
        <w:widowControl w:val="0"/>
        <w:spacing w:after="0" w:line="240" w:lineRule="auto"/>
        <w:rPr>
          <w:rFonts w:ascii="Times New Roman" w:hAnsi="Times New Roman" w:cs="Times New Roman"/>
          <w:sz w:val="24"/>
          <w:szCs w:val="24"/>
        </w:rPr>
      </w:pP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предписывает:</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58048B">
        <w:rPr>
          <w:rFonts w:ascii="Times New Roman" w:hAnsi="Times New Roman" w:cs="Times New Roman"/>
          <w:sz w:val="24"/>
          <w:szCs w:val="24"/>
        </w:rPr>
        <w:t>до</w:t>
      </w:r>
      <w:proofErr w:type="gramEnd"/>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«______» ______________ 20_____ г.</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2. Уведомить _______________________________________________________________</w:t>
      </w:r>
    </w:p>
    <w:p w:rsidR="00DF468F" w:rsidRPr="0058048B" w:rsidRDefault="00DF468F" w:rsidP="00DF468F">
      <w:pPr>
        <w:widowControl w:val="0"/>
        <w:spacing w:after="0" w:line="240" w:lineRule="auto"/>
        <w:rPr>
          <w:rFonts w:ascii="Times New Roman" w:hAnsi="Times New Roman" w:cs="Times New Roman"/>
          <w:i/>
          <w:sz w:val="24"/>
          <w:szCs w:val="24"/>
        </w:rPr>
      </w:pPr>
      <w:r w:rsidRPr="0058048B">
        <w:rPr>
          <w:rFonts w:ascii="Times New Roman" w:hAnsi="Times New Roman" w:cs="Times New Roman"/>
          <w:sz w:val="24"/>
          <w:szCs w:val="24"/>
        </w:rPr>
        <w:t xml:space="preserve">                                   </w:t>
      </w:r>
      <w:r w:rsidRPr="0058048B">
        <w:rPr>
          <w:rFonts w:ascii="Times New Roman" w:hAnsi="Times New Roman" w:cs="Times New Roman"/>
          <w:i/>
          <w:sz w:val="24"/>
          <w:szCs w:val="24"/>
        </w:rPr>
        <w:t>(указывается полное наименование контрольного органа)</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до «__» _______________ 20_____ г. включительно.</w:t>
      </w:r>
    </w:p>
    <w:p w:rsidR="00DF468F" w:rsidRPr="0058048B" w:rsidRDefault="00DF468F" w:rsidP="00DF468F">
      <w:pPr>
        <w:widowControl w:val="0"/>
        <w:spacing w:after="0" w:line="240" w:lineRule="auto"/>
        <w:rPr>
          <w:rFonts w:ascii="Times New Roman" w:hAnsi="Times New Roman" w:cs="Times New Roman"/>
          <w:sz w:val="24"/>
          <w:szCs w:val="24"/>
        </w:rPr>
      </w:pPr>
    </w:p>
    <w:p w:rsidR="00DF468F" w:rsidRPr="0058048B" w:rsidRDefault="00DF468F" w:rsidP="00DF468F">
      <w:pPr>
        <w:widowControl w:val="0"/>
        <w:spacing w:after="0" w:line="240" w:lineRule="auto"/>
        <w:rPr>
          <w:rFonts w:ascii="Times New Roman" w:hAnsi="Times New Roman" w:cs="Times New Roman"/>
          <w:sz w:val="24"/>
          <w:szCs w:val="24"/>
        </w:rPr>
      </w:pPr>
      <w:r w:rsidRPr="0058048B">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F468F" w:rsidRPr="0058048B" w:rsidRDefault="00DF468F" w:rsidP="00DF468F">
      <w:pPr>
        <w:widowControl w:val="0"/>
        <w:spacing w:after="0" w:line="240" w:lineRule="auto"/>
        <w:ind w:firstLine="540"/>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DF468F" w:rsidRPr="0058048B" w:rsidTr="0051121F">
        <w:tc>
          <w:tcPr>
            <w:tcW w:w="3010" w:type="dxa"/>
            <w:hideMark/>
          </w:tcPr>
          <w:p w:rsidR="00DF468F" w:rsidRPr="0058048B" w:rsidRDefault="00DF468F" w:rsidP="0051121F">
            <w:pPr>
              <w:widowControl w:val="0"/>
              <w:spacing w:after="0" w:line="240" w:lineRule="auto"/>
              <w:rPr>
                <w:rFonts w:ascii="Times New Roman" w:hAnsi="Times New Roman" w:cs="Times New Roman"/>
                <w:color w:val="000000"/>
                <w:sz w:val="24"/>
                <w:szCs w:val="24"/>
              </w:rPr>
            </w:pPr>
            <w:r w:rsidRPr="0058048B">
              <w:rPr>
                <w:rFonts w:ascii="Times New Roman" w:hAnsi="Times New Roman" w:cs="Times New Roman"/>
                <w:sz w:val="24"/>
                <w:szCs w:val="24"/>
              </w:rPr>
              <w:t>__________________</w:t>
            </w:r>
          </w:p>
        </w:tc>
        <w:tc>
          <w:tcPr>
            <w:tcW w:w="3010" w:type="dxa"/>
            <w:hideMark/>
          </w:tcPr>
          <w:p w:rsidR="00DF468F" w:rsidRPr="0058048B" w:rsidRDefault="00DF468F" w:rsidP="0051121F">
            <w:pPr>
              <w:widowControl w:val="0"/>
              <w:spacing w:after="0" w:line="240" w:lineRule="auto"/>
              <w:rPr>
                <w:rFonts w:ascii="Times New Roman" w:hAnsi="Times New Roman" w:cs="Times New Roman"/>
                <w:color w:val="000000"/>
                <w:sz w:val="24"/>
                <w:szCs w:val="24"/>
              </w:rPr>
            </w:pPr>
            <w:r w:rsidRPr="0058048B">
              <w:rPr>
                <w:rFonts w:ascii="Times New Roman" w:hAnsi="Times New Roman" w:cs="Times New Roman"/>
                <w:sz w:val="24"/>
                <w:szCs w:val="24"/>
              </w:rPr>
              <w:t>_______________________</w:t>
            </w:r>
          </w:p>
        </w:tc>
        <w:tc>
          <w:tcPr>
            <w:tcW w:w="3011" w:type="dxa"/>
            <w:hideMark/>
          </w:tcPr>
          <w:p w:rsidR="00DF468F" w:rsidRPr="0058048B" w:rsidRDefault="00DF468F" w:rsidP="0051121F">
            <w:pPr>
              <w:widowControl w:val="0"/>
              <w:spacing w:after="0" w:line="240" w:lineRule="auto"/>
              <w:ind w:firstLine="720"/>
              <w:jc w:val="center"/>
              <w:rPr>
                <w:rFonts w:ascii="Times New Roman" w:hAnsi="Times New Roman" w:cs="Times New Roman"/>
                <w:color w:val="000000"/>
                <w:sz w:val="24"/>
                <w:szCs w:val="24"/>
              </w:rPr>
            </w:pPr>
            <w:r w:rsidRPr="0058048B">
              <w:rPr>
                <w:rFonts w:ascii="Times New Roman" w:hAnsi="Times New Roman" w:cs="Times New Roman"/>
                <w:sz w:val="24"/>
                <w:szCs w:val="24"/>
              </w:rPr>
              <w:t>__________________</w:t>
            </w:r>
          </w:p>
        </w:tc>
      </w:tr>
      <w:tr w:rsidR="00DF468F" w:rsidRPr="0058048B" w:rsidTr="0051121F">
        <w:tc>
          <w:tcPr>
            <w:tcW w:w="3010" w:type="dxa"/>
            <w:hideMark/>
          </w:tcPr>
          <w:p w:rsidR="00DF468F" w:rsidRPr="0058048B" w:rsidRDefault="00DF468F" w:rsidP="0051121F">
            <w:pPr>
              <w:widowControl w:val="0"/>
              <w:spacing w:after="0" w:line="240" w:lineRule="auto"/>
              <w:rPr>
                <w:rFonts w:ascii="Times New Roman" w:hAnsi="Times New Roman" w:cs="Times New Roman"/>
                <w:color w:val="000000"/>
                <w:sz w:val="24"/>
                <w:szCs w:val="24"/>
                <w:vertAlign w:val="superscript"/>
              </w:rPr>
            </w:pPr>
            <w:r w:rsidRPr="0058048B">
              <w:rPr>
                <w:rFonts w:ascii="Times New Roman" w:hAnsi="Times New Roman" w:cs="Times New Roman"/>
                <w:sz w:val="24"/>
                <w:szCs w:val="24"/>
                <w:vertAlign w:val="superscript"/>
              </w:rPr>
              <w:t>(должность должностного лица, уполномоченного на проведение контрольных мероприятий)</w:t>
            </w:r>
          </w:p>
        </w:tc>
        <w:tc>
          <w:tcPr>
            <w:tcW w:w="3010" w:type="dxa"/>
            <w:hideMark/>
          </w:tcPr>
          <w:p w:rsidR="00DF468F" w:rsidRPr="0058048B" w:rsidRDefault="00DF468F" w:rsidP="0051121F">
            <w:pPr>
              <w:widowControl w:val="0"/>
              <w:spacing w:after="0" w:line="240" w:lineRule="auto"/>
              <w:jc w:val="center"/>
              <w:rPr>
                <w:rFonts w:ascii="Times New Roman" w:hAnsi="Times New Roman" w:cs="Times New Roman"/>
                <w:color w:val="000000"/>
                <w:sz w:val="24"/>
                <w:szCs w:val="24"/>
                <w:vertAlign w:val="superscript"/>
              </w:rPr>
            </w:pPr>
            <w:r w:rsidRPr="0058048B">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DF468F" w:rsidRPr="0058048B" w:rsidRDefault="00DF468F" w:rsidP="0051121F">
            <w:pPr>
              <w:widowControl w:val="0"/>
              <w:spacing w:after="0" w:line="240" w:lineRule="auto"/>
              <w:ind w:firstLine="720"/>
              <w:jc w:val="right"/>
              <w:rPr>
                <w:rFonts w:ascii="Times New Roman" w:hAnsi="Times New Roman" w:cs="Times New Roman"/>
                <w:color w:val="000000"/>
                <w:sz w:val="24"/>
                <w:szCs w:val="24"/>
                <w:vertAlign w:val="superscript"/>
              </w:rPr>
            </w:pPr>
            <w:r w:rsidRPr="0058048B">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F468F" w:rsidRPr="0058048B" w:rsidRDefault="00DF468F" w:rsidP="00DF468F">
      <w:pPr>
        <w:spacing w:after="0" w:line="247" w:lineRule="auto"/>
        <w:ind w:left="10" w:right="-1" w:hanging="10"/>
        <w:jc w:val="right"/>
        <w:rPr>
          <w:rFonts w:ascii="Times New Roman" w:hAnsi="Times New Roman" w:cs="Times New Roman"/>
          <w:color w:val="000000"/>
          <w:sz w:val="24"/>
          <w:szCs w:val="24"/>
          <w:lang w:eastAsia="en-US"/>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Default="00DF468F" w:rsidP="00DF468F">
      <w:pPr>
        <w:spacing w:after="0" w:line="247" w:lineRule="auto"/>
        <w:ind w:left="10" w:right="-1" w:hanging="10"/>
        <w:jc w:val="right"/>
        <w:rPr>
          <w:rFonts w:ascii="Times New Roman" w:hAnsi="Times New Roman" w:cs="Times New Roman"/>
          <w:sz w:val="24"/>
          <w:szCs w:val="24"/>
        </w:rPr>
      </w:pPr>
    </w:p>
    <w:p w:rsidR="00DF468F" w:rsidRDefault="00DF468F" w:rsidP="00DF468F">
      <w:pPr>
        <w:spacing w:after="0" w:line="247" w:lineRule="auto"/>
        <w:ind w:left="10" w:right="-1" w:hanging="10"/>
        <w:jc w:val="right"/>
        <w:rPr>
          <w:rFonts w:ascii="Times New Roman" w:hAnsi="Times New Roman" w:cs="Times New Roman"/>
          <w:sz w:val="24"/>
          <w:szCs w:val="24"/>
        </w:rPr>
      </w:pPr>
    </w:p>
    <w:p w:rsidR="00DF468F" w:rsidRDefault="00DF468F" w:rsidP="00DF468F">
      <w:pPr>
        <w:spacing w:after="0" w:line="247" w:lineRule="auto"/>
        <w:ind w:left="10" w:right="-1" w:hanging="10"/>
        <w:jc w:val="right"/>
        <w:rPr>
          <w:rFonts w:ascii="Times New Roman" w:hAnsi="Times New Roman" w:cs="Times New Roman"/>
          <w:sz w:val="24"/>
          <w:szCs w:val="24"/>
        </w:rPr>
      </w:pPr>
    </w:p>
    <w:p w:rsidR="00DF468F"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0" w:line="247" w:lineRule="auto"/>
        <w:ind w:left="10" w:right="-1" w:hanging="10"/>
        <w:jc w:val="right"/>
        <w:rPr>
          <w:rFonts w:ascii="Times New Roman" w:hAnsi="Times New Roman" w:cs="Times New Roman"/>
          <w:sz w:val="24"/>
          <w:szCs w:val="24"/>
        </w:rPr>
      </w:pPr>
    </w:p>
    <w:p w:rsidR="00DF468F" w:rsidRPr="0058048B" w:rsidRDefault="00DF468F" w:rsidP="00DF468F">
      <w:pPr>
        <w:spacing w:after="494" w:line="247" w:lineRule="auto"/>
        <w:ind w:left="5545" w:right="14" w:hanging="15"/>
        <w:rPr>
          <w:rFonts w:ascii="Times New Roman" w:hAnsi="Times New Roman" w:cs="Times New Roman"/>
          <w:sz w:val="24"/>
          <w:szCs w:val="24"/>
        </w:rPr>
      </w:pPr>
      <w:r w:rsidRPr="0058048B">
        <w:rPr>
          <w:rFonts w:ascii="Times New Roman" w:hAnsi="Times New Roman" w:cs="Times New Roman"/>
          <w:sz w:val="24"/>
          <w:szCs w:val="24"/>
        </w:rPr>
        <w:t xml:space="preserve">ПРИЛОЖЕНИЕ </w:t>
      </w:r>
      <w:proofErr w:type="gramStart"/>
      <w:r w:rsidRPr="0058048B">
        <w:rPr>
          <w:rFonts w:ascii="Times New Roman" w:hAnsi="Times New Roman" w:cs="Times New Roman"/>
          <w:sz w:val="24"/>
          <w:szCs w:val="24"/>
        </w:rPr>
        <w:t>З</w:t>
      </w:r>
      <w:proofErr w:type="gramEnd"/>
      <w:r w:rsidRPr="0058048B">
        <w:rPr>
          <w:rFonts w:ascii="Times New Roman" w:hAnsi="Times New Roman" w:cs="Times New Roman"/>
          <w:sz w:val="24"/>
          <w:szCs w:val="24"/>
        </w:rPr>
        <w:t xml:space="preserve"> к Положению о муниципальном контроле в сфере благоустройства в </w:t>
      </w:r>
      <w:proofErr w:type="spellStart"/>
      <w:r>
        <w:rPr>
          <w:rFonts w:ascii="Times New Roman" w:hAnsi="Times New Roman" w:cs="Times New Roman"/>
          <w:sz w:val="24"/>
          <w:szCs w:val="24"/>
        </w:rPr>
        <w:t>Суляевском</w:t>
      </w:r>
      <w:proofErr w:type="spellEnd"/>
      <w:r w:rsidRPr="0058048B">
        <w:rPr>
          <w:rFonts w:ascii="Times New Roman" w:hAnsi="Times New Roman" w:cs="Times New Roman"/>
          <w:sz w:val="24"/>
          <w:szCs w:val="24"/>
        </w:rPr>
        <w:t xml:space="preserve">  сельском поселении </w:t>
      </w:r>
      <w:proofErr w:type="spellStart"/>
      <w:r w:rsidRPr="0058048B">
        <w:rPr>
          <w:rFonts w:ascii="Times New Roman" w:hAnsi="Times New Roman" w:cs="Times New Roman"/>
          <w:sz w:val="24"/>
          <w:szCs w:val="24"/>
        </w:rPr>
        <w:t>Кумылженского</w:t>
      </w:r>
      <w:proofErr w:type="spellEnd"/>
      <w:r w:rsidRPr="0058048B">
        <w:rPr>
          <w:rFonts w:ascii="Times New Roman" w:hAnsi="Times New Roman" w:cs="Times New Roman"/>
          <w:sz w:val="24"/>
          <w:szCs w:val="24"/>
        </w:rPr>
        <w:t xml:space="preserve"> муниципального района Волгоградской области</w:t>
      </w:r>
    </w:p>
    <w:p w:rsidR="00DF468F" w:rsidRPr="00E15B2C" w:rsidRDefault="00DF468F" w:rsidP="00DF468F">
      <w:pPr>
        <w:spacing w:after="253" w:line="252" w:lineRule="auto"/>
        <w:ind w:left="10" w:hanging="10"/>
        <w:jc w:val="center"/>
        <w:rPr>
          <w:rFonts w:ascii="Times New Roman" w:hAnsi="Times New Roman" w:cs="Times New Roman"/>
          <w:b/>
          <w:sz w:val="24"/>
          <w:szCs w:val="24"/>
        </w:rPr>
      </w:pPr>
      <w:r w:rsidRPr="00E15B2C">
        <w:rPr>
          <w:rFonts w:ascii="Times New Roman" w:hAnsi="Times New Roman" w:cs="Times New Roman"/>
          <w:b/>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DF468F" w:rsidRPr="0058048B" w:rsidRDefault="00DF468F" w:rsidP="00DF468F">
      <w:pPr>
        <w:ind w:left="566" w:right="4"/>
        <w:rPr>
          <w:rFonts w:ascii="Times New Roman" w:hAnsi="Times New Roman" w:cs="Times New Roman"/>
          <w:sz w:val="24"/>
          <w:szCs w:val="24"/>
        </w:rPr>
      </w:pPr>
      <w:r w:rsidRPr="0058048B">
        <w:rPr>
          <w:rFonts w:ascii="Times New Roman" w:hAnsi="Times New Roman" w:cs="Times New Roman"/>
          <w:noProof/>
          <w:sz w:val="24"/>
          <w:szCs w:val="24"/>
        </w:rPr>
        <w:drawing>
          <wp:inline distT="0" distB="0" distL="0" distR="0">
            <wp:extent cx="85725" cy="104775"/>
            <wp:effectExtent l="19050" t="0" r="9525" b="0"/>
            <wp:docPr id="32" name="Picture 8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63"/>
                    <pic:cNvPicPr>
                      <a:picLocks noChangeAspect="1" noChangeArrowheads="1"/>
                    </pic:cNvPicPr>
                  </pic:nvPicPr>
                  <pic:blipFill>
                    <a:blip r:embed="rId31" cstate="print"/>
                    <a:srcRect/>
                    <a:stretch>
                      <a:fillRect/>
                    </a:stretch>
                  </pic:blipFill>
                  <pic:spPr bwMode="auto">
                    <a:xfrm>
                      <a:off x="0" y="0"/>
                      <a:ext cx="85725" cy="104775"/>
                    </a:xfrm>
                    <a:prstGeom prst="rect">
                      <a:avLst/>
                    </a:prstGeom>
                    <a:noFill/>
                    <a:ln w="9525">
                      <a:noFill/>
                      <a:miter lim="800000"/>
                      <a:headEnd/>
                      <a:tailEnd/>
                    </a:ln>
                  </pic:spPr>
                </pic:pic>
              </a:graphicData>
            </a:graphic>
          </wp:inline>
        </w:drawing>
      </w:r>
      <w:r w:rsidRPr="0058048B">
        <w:rPr>
          <w:rFonts w:ascii="Times New Roman" w:hAnsi="Times New Roman" w:cs="Times New Roman"/>
          <w:sz w:val="24"/>
          <w:szCs w:val="24"/>
        </w:rPr>
        <w:t>Ключевые показатели и их целевые значения:</w:t>
      </w:r>
    </w:p>
    <w:p w:rsidR="00DF468F" w:rsidRPr="0058048B" w:rsidRDefault="00DF468F" w:rsidP="00DF468F">
      <w:pPr>
        <w:spacing w:after="48"/>
        <w:ind w:left="14" w:right="4" w:firstLine="533"/>
        <w:rPr>
          <w:rFonts w:ascii="Times New Roman" w:hAnsi="Times New Roman" w:cs="Times New Roman"/>
          <w:sz w:val="24"/>
          <w:szCs w:val="24"/>
        </w:rPr>
      </w:pPr>
      <w:r w:rsidRPr="0058048B">
        <w:rPr>
          <w:rFonts w:ascii="Times New Roman" w:hAnsi="Times New Roman" w:cs="Times New Roman"/>
          <w:sz w:val="24"/>
          <w:szCs w:val="24"/>
        </w:rPr>
        <w:t>Доля устраненных нарушений из числа выявленных нарушений обязательных требований - 70</w:t>
      </w:r>
      <w:r w:rsidRPr="0058048B">
        <w:rPr>
          <w:rFonts w:ascii="Times New Roman" w:hAnsi="Times New Roman" w:cs="Times New Roman"/>
          <w:sz w:val="24"/>
          <w:szCs w:val="24"/>
          <w:vertAlign w:val="superscript"/>
        </w:rPr>
        <w:t>0</w:t>
      </w:r>
      <w:r w:rsidRPr="0058048B">
        <w:rPr>
          <w:rFonts w:ascii="Times New Roman" w:hAnsi="Times New Roman" w:cs="Times New Roman"/>
          <w:sz w:val="24"/>
          <w:szCs w:val="24"/>
        </w:rPr>
        <w:t>/0.</w:t>
      </w:r>
    </w:p>
    <w:p w:rsidR="00DF468F" w:rsidRPr="0058048B" w:rsidRDefault="00DF468F" w:rsidP="00DF468F">
      <w:pPr>
        <w:spacing w:after="31"/>
        <w:ind w:left="14" w:right="4" w:firstLine="538"/>
        <w:rPr>
          <w:rFonts w:ascii="Times New Roman" w:hAnsi="Times New Roman" w:cs="Times New Roman"/>
          <w:sz w:val="24"/>
          <w:szCs w:val="24"/>
        </w:rPr>
      </w:pPr>
      <w:r w:rsidRPr="0058048B">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r w:rsidRPr="0058048B">
        <w:rPr>
          <w:rFonts w:ascii="Times New Roman" w:hAnsi="Times New Roman" w:cs="Times New Roman"/>
          <w:sz w:val="24"/>
          <w:szCs w:val="24"/>
          <w:vertAlign w:val="superscript"/>
        </w:rPr>
        <w:t>0</w:t>
      </w:r>
      <w:r w:rsidRPr="0058048B">
        <w:rPr>
          <w:rFonts w:ascii="Times New Roman" w:hAnsi="Times New Roman" w:cs="Times New Roman"/>
          <w:sz w:val="24"/>
          <w:szCs w:val="24"/>
        </w:rPr>
        <w:t>/0.</w:t>
      </w:r>
    </w:p>
    <w:p w:rsidR="00DF468F" w:rsidRPr="0058048B" w:rsidRDefault="00DF468F" w:rsidP="00DF468F">
      <w:pPr>
        <w:ind w:left="542" w:right="4"/>
        <w:rPr>
          <w:rFonts w:ascii="Times New Roman" w:hAnsi="Times New Roman" w:cs="Times New Roman"/>
          <w:sz w:val="24"/>
          <w:szCs w:val="24"/>
        </w:rPr>
      </w:pPr>
      <w:r w:rsidRPr="0058048B">
        <w:rPr>
          <w:rFonts w:ascii="Times New Roman" w:hAnsi="Times New Roman" w:cs="Times New Roman"/>
          <w:sz w:val="24"/>
          <w:szCs w:val="24"/>
        </w:rPr>
        <w:t>Доля отмененных результатов контрольных мероприятий - 0</w:t>
      </w:r>
      <w:r w:rsidRPr="0058048B">
        <w:rPr>
          <w:rFonts w:ascii="Times New Roman" w:hAnsi="Times New Roman" w:cs="Times New Roman"/>
          <w:sz w:val="24"/>
          <w:szCs w:val="24"/>
          <w:vertAlign w:val="superscript"/>
        </w:rPr>
        <w:t>0</w:t>
      </w:r>
      <w:r w:rsidRPr="0058048B">
        <w:rPr>
          <w:rFonts w:ascii="Times New Roman" w:hAnsi="Times New Roman" w:cs="Times New Roman"/>
          <w:sz w:val="24"/>
          <w:szCs w:val="24"/>
        </w:rPr>
        <w:t>/0.</w:t>
      </w:r>
    </w:p>
    <w:p w:rsidR="00DF468F" w:rsidRPr="0058048B" w:rsidRDefault="00DF468F" w:rsidP="00DF468F">
      <w:pPr>
        <w:ind w:left="14" w:right="4" w:firstLine="533"/>
        <w:rPr>
          <w:rFonts w:ascii="Times New Roman" w:hAnsi="Times New Roman" w:cs="Times New Roman"/>
          <w:sz w:val="24"/>
          <w:szCs w:val="24"/>
        </w:rPr>
      </w:pPr>
      <w:r w:rsidRPr="0058048B">
        <w:rPr>
          <w:rFonts w:ascii="Times New Roman" w:hAnsi="Times New Roman" w:cs="Times New Roman"/>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r w:rsidRPr="0058048B">
        <w:rPr>
          <w:rFonts w:ascii="Times New Roman" w:hAnsi="Times New Roman" w:cs="Times New Roman"/>
          <w:sz w:val="24"/>
          <w:szCs w:val="24"/>
          <w:vertAlign w:val="superscript"/>
        </w:rPr>
        <w:t>0</w:t>
      </w:r>
      <w:r w:rsidRPr="0058048B">
        <w:rPr>
          <w:rFonts w:ascii="Times New Roman" w:hAnsi="Times New Roman" w:cs="Times New Roman"/>
          <w:sz w:val="24"/>
          <w:szCs w:val="24"/>
        </w:rPr>
        <w:t>/0.</w:t>
      </w:r>
    </w:p>
    <w:p w:rsidR="00DF468F" w:rsidRPr="0058048B" w:rsidRDefault="00DF468F" w:rsidP="00DF468F">
      <w:pPr>
        <w:spacing w:after="32"/>
        <w:ind w:left="14" w:right="4" w:firstLine="542"/>
        <w:rPr>
          <w:rFonts w:ascii="Times New Roman" w:hAnsi="Times New Roman" w:cs="Times New Roman"/>
          <w:sz w:val="24"/>
          <w:szCs w:val="24"/>
        </w:rPr>
      </w:pPr>
      <w:r w:rsidRPr="0058048B">
        <w:rPr>
          <w:rFonts w:ascii="Times New Roman" w:hAnsi="Times New Roman" w:cs="Times New Roman"/>
          <w:sz w:val="24"/>
          <w:szCs w:val="24"/>
        </w:rPr>
        <w:t xml:space="preserve">Доля вынесенных судебных решений о назначении административного наказания по материалам контрольного органа - 95 </w:t>
      </w:r>
      <w:r w:rsidRPr="0058048B">
        <w:rPr>
          <w:rFonts w:ascii="Times New Roman" w:hAnsi="Times New Roman" w:cs="Times New Roman"/>
          <w:sz w:val="24"/>
          <w:szCs w:val="24"/>
          <w:vertAlign w:val="superscript"/>
        </w:rPr>
        <w:t>0</w:t>
      </w:r>
      <w:r w:rsidRPr="0058048B">
        <w:rPr>
          <w:rFonts w:ascii="Times New Roman" w:hAnsi="Times New Roman" w:cs="Times New Roman"/>
          <w:sz w:val="24"/>
          <w:szCs w:val="24"/>
        </w:rPr>
        <w:t>/0.</w:t>
      </w:r>
    </w:p>
    <w:p w:rsidR="00DF468F" w:rsidRPr="0058048B" w:rsidRDefault="00DF468F" w:rsidP="00DF468F">
      <w:pPr>
        <w:ind w:left="14" w:right="4" w:firstLine="533"/>
        <w:rPr>
          <w:rFonts w:ascii="Times New Roman" w:hAnsi="Times New Roman" w:cs="Times New Roman"/>
          <w:sz w:val="24"/>
          <w:szCs w:val="24"/>
        </w:rPr>
      </w:pPr>
      <w:r w:rsidRPr="0058048B">
        <w:rPr>
          <w:rFonts w:ascii="Times New Roman"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w:t>
      </w:r>
    </w:p>
    <w:p w:rsidR="00DF468F" w:rsidRPr="0058048B" w:rsidRDefault="00DF468F" w:rsidP="00DF468F">
      <w:pPr>
        <w:spacing w:after="276"/>
        <w:ind w:left="14" w:right="4"/>
        <w:rPr>
          <w:rFonts w:ascii="Times New Roman" w:hAnsi="Times New Roman" w:cs="Times New Roman"/>
          <w:sz w:val="24"/>
          <w:szCs w:val="24"/>
        </w:rPr>
      </w:pPr>
      <w:r w:rsidRPr="0058048B">
        <w:rPr>
          <w:rFonts w:ascii="Times New Roman" w:hAnsi="Times New Roman" w:cs="Times New Roman"/>
          <w:sz w:val="24"/>
          <w:szCs w:val="24"/>
        </w:rPr>
        <w:t>2.9 Кодекса Российской Федерации об административных правонарушениях – 0%.</w:t>
      </w:r>
    </w:p>
    <w:p w:rsidR="00DF468F" w:rsidRPr="0058048B" w:rsidRDefault="00DF468F" w:rsidP="00DF468F">
      <w:pPr>
        <w:ind w:left="571" w:right="4"/>
        <w:rPr>
          <w:rFonts w:ascii="Times New Roman" w:hAnsi="Times New Roman" w:cs="Times New Roman"/>
          <w:sz w:val="24"/>
          <w:szCs w:val="24"/>
        </w:rPr>
      </w:pPr>
      <w:r w:rsidRPr="0058048B">
        <w:rPr>
          <w:rFonts w:ascii="Times New Roman" w:hAnsi="Times New Roman" w:cs="Times New Roman"/>
          <w:sz w:val="24"/>
          <w:szCs w:val="24"/>
        </w:rPr>
        <w:t>2. Индикативные показатели.</w:t>
      </w:r>
    </w:p>
    <w:p w:rsidR="00DF468F" w:rsidRPr="0058048B" w:rsidRDefault="00DF468F" w:rsidP="00DF468F">
      <w:pPr>
        <w:spacing w:after="26"/>
        <w:ind w:left="14" w:right="4" w:firstLine="557"/>
        <w:rPr>
          <w:rFonts w:ascii="Times New Roman" w:hAnsi="Times New Roman" w:cs="Times New Roman"/>
          <w:sz w:val="24"/>
          <w:szCs w:val="24"/>
        </w:rPr>
      </w:pPr>
      <w:r w:rsidRPr="0058048B">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w:t>
      </w:r>
      <w:r w:rsidRPr="0058048B">
        <w:rPr>
          <w:rFonts w:ascii="Times New Roman" w:hAnsi="Times New Roman" w:cs="Times New Roman"/>
          <w:sz w:val="24"/>
          <w:szCs w:val="24"/>
        </w:rPr>
        <w:tab/>
        <w:t xml:space="preserve">количество внеплановых контрольных (надзорных) мероприятий, проведенных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2)</w:t>
      </w:r>
      <w:r w:rsidRPr="0058048B">
        <w:rPr>
          <w:rFonts w:ascii="Times New Roman" w:hAnsi="Times New Roman" w:cs="Times New Roman"/>
          <w:sz w:val="24"/>
          <w:szCs w:val="24"/>
        </w:rPr>
        <w:tab/>
        <w:t xml:space="preserve">общее </w:t>
      </w:r>
      <w:r w:rsidRPr="0058048B">
        <w:rPr>
          <w:rFonts w:ascii="Times New Roman" w:hAnsi="Times New Roman" w:cs="Times New Roman"/>
          <w:sz w:val="24"/>
          <w:szCs w:val="24"/>
        </w:rPr>
        <w:tab/>
        <w:t xml:space="preserve">количество </w:t>
      </w:r>
      <w:r w:rsidRPr="0058048B">
        <w:rPr>
          <w:rFonts w:ascii="Times New Roman" w:hAnsi="Times New Roman" w:cs="Times New Roman"/>
          <w:sz w:val="24"/>
          <w:szCs w:val="24"/>
        </w:rPr>
        <w:tab/>
        <w:t xml:space="preserve">контрольных </w:t>
      </w:r>
      <w:r w:rsidRPr="0058048B">
        <w:rPr>
          <w:rFonts w:ascii="Times New Roman" w:hAnsi="Times New Roman" w:cs="Times New Roman"/>
          <w:sz w:val="24"/>
          <w:szCs w:val="24"/>
        </w:rPr>
        <w:tab/>
        <w:t xml:space="preserve">(надзорных) мероприятий  с взаимодействием, проведенных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3)</w:t>
      </w:r>
      <w:r w:rsidRPr="0058048B">
        <w:rPr>
          <w:rFonts w:ascii="Times New Roman" w:hAnsi="Times New Roman" w:cs="Times New Roman"/>
          <w:sz w:val="24"/>
          <w:szCs w:val="24"/>
        </w:rPr>
        <w:tab/>
        <w:t xml:space="preserve">количество контрольных (надзорных) мероприятий с взаимодействием  по каждому виду КНМ, проведенных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4)</w:t>
      </w:r>
      <w:r w:rsidRPr="0058048B">
        <w:rPr>
          <w:rFonts w:ascii="Times New Roman" w:hAnsi="Times New Roman" w:cs="Times New Roman"/>
          <w:sz w:val="24"/>
          <w:szCs w:val="24"/>
        </w:rPr>
        <w:tab/>
        <w:t xml:space="preserve">количество контрольных (надзорных) мероприятий, проведенных  с использованием средств дистанционного взаимодействия,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5)</w:t>
      </w:r>
      <w:r w:rsidRPr="0058048B">
        <w:rPr>
          <w:rFonts w:ascii="Times New Roman" w:hAnsi="Times New Roman" w:cs="Times New Roman"/>
          <w:sz w:val="24"/>
          <w:szCs w:val="24"/>
        </w:rPr>
        <w:tab/>
        <w:t xml:space="preserve">количество предостережений о недопустимости нарушения обязательных требований, объявленных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6)</w:t>
      </w:r>
      <w:r w:rsidRPr="0058048B">
        <w:rPr>
          <w:rFonts w:ascii="Times New Roman" w:hAnsi="Times New Roman" w:cs="Times New Roman"/>
          <w:sz w:val="24"/>
          <w:szCs w:val="24"/>
        </w:rPr>
        <w:tab/>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7)</w:t>
      </w:r>
      <w:r w:rsidRPr="0058048B">
        <w:rPr>
          <w:rFonts w:ascii="Times New Roman" w:hAnsi="Times New Roman" w:cs="Times New Roman"/>
          <w:sz w:val="24"/>
          <w:szCs w:val="24"/>
        </w:rPr>
        <w:tab/>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lastRenderedPageBreak/>
        <w:t>8)</w:t>
      </w:r>
      <w:r w:rsidRPr="0058048B">
        <w:rPr>
          <w:rFonts w:ascii="Times New Roman" w:hAnsi="Times New Roman" w:cs="Times New Roman"/>
          <w:sz w:val="24"/>
          <w:szCs w:val="24"/>
        </w:rPr>
        <w:tab/>
        <w:t xml:space="preserve">сумма административных штрафов, наложенных по результатам контрольных (надзорных) мероприятий,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9)</w:t>
      </w:r>
      <w:r w:rsidRPr="0058048B">
        <w:rPr>
          <w:rFonts w:ascii="Times New Roman" w:hAnsi="Times New Roman" w:cs="Times New Roman"/>
          <w:sz w:val="24"/>
          <w:szCs w:val="24"/>
        </w:rPr>
        <w:tab/>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10)</w:t>
      </w:r>
      <w:r w:rsidRPr="0058048B">
        <w:rPr>
          <w:rFonts w:ascii="Times New Roman" w:hAnsi="Times New Roman" w:cs="Times New Roman"/>
          <w:sz w:val="24"/>
          <w:szCs w:val="24"/>
        </w:rPr>
        <w:tab/>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11)</w:t>
      </w:r>
      <w:r w:rsidRPr="0058048B">
        <w:rPr>
          <w:rFonts w:ascii="Times New Roman" w:hAnsi="Times New Roman" w:cs="Times New Roman"/>
          <w:sz w:val="24"/>
          <w:szCs w:val="24"/>
        </w:rPr>
        <w:tab/>
        <w:t xml:space="preserve">общее количество учтенных объектов контроля на конец отчетного периода;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12)</w:t>
      </w:r>
      <w:r w:rsidRPr="0058048B">
        <w:rPr>
          <w:rFonts w:ascii="Times New Roman" w:hAnsi="Times New Roman" w:cs="Times New Roman"/>
          <w:sz w:val="24"/>
          <w:szCs w:val="24"/>
        </w:rPr>
        <w:tab/>
        <w:t xml:space="preserve">количество учтенных контролируемых лиц на конец отчетного периода;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13)</w:t>
      </w:r>
      <w:r w:rsidRPr="0058048B">
        <w:rPr>
          <w:rFonts w:ascii="Times New Roman" w:hAnsi="Times New Roman" w:cs="Times New Roman"/>
          <w:sz w:val="24"/>
          <w:szCs w:val="24"/>
        </w:rPr>
        <w:tab/>
        <w:t xml:space="preserve">количество учтенных контролируемых лиц, в отношении которых проведены контрольные (надзорные) мероприятия,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14)</w:t>
      </w:r>
      <w:r w:rsidRPr="0058048B">
        <w:rPr>
          <w:rFonts w:ascii="Times New Roman" w:hAnsi="Times New Roman" w:cs="Times New Roman"/>
          <w:sz w:val="24"/>
          <w:szCs w:val="24"/>
        </w:rPr>
        <w:tab/>
        <w:t xml:space="preserve">общее </w:t>
      </w:r>
      <w:r w:rsidRPr="0058048B">
        <w:rPr>
          <w:rFonts w:ascii="Times New Roman" w:hAnsi="Times New Roman" w:cs="Times New Roman"/>
          <w:sz w:val="24"/>
          <w:szCs w:val="24"/>
        </w:rPr>
        <w:tab/>
        <w:t xml:space="preserve">количество </w:t>
      </w:r>
      <w:r w:rsidRPr="0058048B">
        <w:rPr>
          <w:rFonts w:ascii="Times New Roman" w:hAnsi="Times New Roman" w:cs="Times New Roman"/>
          <w:sz w:val="24"/>
          <w:szCs w:val="24"/>
        </w:rPr>
        <w:tab/>
        <w:t xml:space="preserve">жалоб, </w:t>
      </w:r>
      <w:r w:rsidRPr="0058048B">
        <w:rPr>
          <w:rFonts w:ascii="Times New Roman" w:hAnsi="Times New Roman" w:cs="Times New Roman"/>
          <w:sz w:val="24"/>
          <w:szCs w:val="24"/>
        </w:rPr>
        <w:tab/>
        <w:t xml:space="preserve">поданных </w:t>
      </w:r>
      <w:r w:rsidRPr="0058048B">
        <w:rPr>
          <w:rFonts w:ascii="Times New Roman" w:hAnsi="Times New Roman" w:cs="Times New Roman"/>
          <w:sz w:val="24"/>
          <w:szCs w:val="24"/>
        </w:rPr>
        <w:tab/>
        <w:t xml:space="preserve">контролируемыми лицами  в досудебном порядке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15)</w:t>
      </w:r>
      <w:r w:rsidRPr="0058048B">
        <w:rPr>
          <w:rFonts w:ascii="Times New Roman" w:hAnsi="Times New Roman" w:cs="Times New Roman"/>
          <w:sz w:val="24"/>
          <w:szCs w:val="24"/>
        </w:rPr>
        <w:tab/>
        <w:t xml:space="preserve">количество жалоб, в отношении которых контрольным (надзорным) органом был нарушен срок рассмотрения,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16)</w:t>
      </w:r>
      <w:r w:rsidRPr="0058048B">
        <w:rPr>
          <w:rFonts w:ascii="Times New Roman" w:hAnsi="Times New Roman" w:cs="Times New Roman"/>
          <w:sz w:val="24"/>
          <w:szCs w:val="24"/>
        </w:rPr>
        <w:tab/>
        <w:t xml:space="preserve">количество жалоб, поданных контролируемыми лицами в досудебном порядке, по </w:t>
      </w:r>
      <w:proofErr w:type="gramStart"/>
      <w:r w:rsidRPr="0058048B">
        <w:rPr>
          <w:rFonts w:ascii="Times New Roman" w:hAnsi="Times New Roman" w:cs="Times New Roman"/>
          <w:sz w:val="24"/>
          <w:szCs w:val="24"/>
        </w:rPr>
        <w:t>итогам</w:t>
      </w:r>
      <w:proofErr w:type="gramEnd"/>
      <w:r w:rsidRPr="0058048B">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17)</w:t>
      </w:r>
      <w:r w:rsidRPr="0058048B">
        <w:rPr>
          <w:rFonts w:ascii="Times New Roman" w:hAnsi="Times New Roman" w:cs="Times New Roman"/>
          <w:sz w:val="24"/>
          <w:szCs w:val="24"/>
        </w:rPr>
        <w:tab/>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18)</w:t>
      </w:r>
      <w:r w:rsidRPr="0058048B">
        <w:rPr>
          <w:rFonts w:ascii="Times New Roman" w:hAnsi="Times New Roman" w:cs="Times New Roman"/>
          <w:sz w:val="24"/>
          <w:szCs w:val="24"/>
        </w:rPr>
        <w:tab/>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468F" w:rsidRPr="0058048B" w:rsidRDefault="00DF468F" w:rsidP="00DF468F">
      <w:pPr>
        <w:spacing w:after="0" w:line="256" w:lineRule="auto"/>
        <w:rPr>
          <w:rFonts w:ascii="Times New Roman" w:hAnsi="Times New Roman" w:cs="Times New Roman"/>
          <w:sz w:val="24"/>
          <w:szCs w:val="24"/>
        </w:rPr>
      </w:pPr>
      <w:r w:rsidRPr="0058048B">
        <w:rPr>
          <w:rFonts w:ascii="Times New Roman" w:hAnsi="Times New Roman" w:cs="Times New Roman"/>
          <w:sz w:val="24"/>
          <w:szCs w:val="24"/>
        </w:rPr>
        <w:t>19)</w:t>
      </w:r>
      <w:r w:rsidRPr="0058048B">
        <w:rPr>
          <w:rFonts w:ascii="Times New Roman" w:hAnsi="Times New Roman" w:cs="Times New Roman"/>
          <w:sz w:val="24"/>
          <w:szCs w:val="24"/>
        </w:rPr>
        <w:tab/>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58048B">
        <w:rPr>
          <w:rFonts w:ascii="Times New Roman" w:hAnsi="Times New Roman" w:cs="Times New Roman"/>
          <w:sz w:val="24"/>
          <w:szCs w:val="24"/>
        </w:rPr>
        <w:t>результаты</w:t>
      </w:r>
      <w:proofErr w:type="gramEnd"/>
      <w:r w:rsidRPr="0058048B">
        <w:rPr>
          <w:rFonts w:ascii="Times New Roman" w:hAnsi="Times New Roman" w:cs="Times New Roman"/>
          <w:sz w:val="24"/>
          <w:szCs w:val="24"/>
        </w:rPr>
        <w:t xml:space="preserve"> которых были признаны недействительными  и (или) отменены, за отчетный период.»</w:t>
      </w:r>
    </w:p>
    <w:p w:rsidR="00DF468F" w:rsidRPr="0058048B" w:rsidRDefault="00DF468F" w:rsidP="00DF468F">
      <w:pPr>
        <w:rPr>
          <w:rFonts w:ascii="Times New Roman" w:hAnsi="Times New Roman" w:cs="Times New Roman"/>
          <w:sz w:val="24"/>
          <w:szCs w:val="24"/>
        </w:rPr>
      </w:pPr>
    </w:p>
    <w:p w:rsidR="0045714B" w:rsidRDefault="0045714B"/>
    <w:sectPr w:rsidR="0045714B" w:rsidSect="00660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A65"/>
    <w:multiLevelType w:val="hybridMultilevel"/>
    <w:tmpl w:val="D3C01C7C"/>
    <w:lvl w:ilvl="0" w:tplc="0756AC36">
      <w:start w:val="1"/>
      <w:numFmt w:val="decimal"/>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BEBD3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6C3EA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E88924E">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DAC86D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1A2F0D2">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3C42378">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8A8F2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B83B0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25108B8"/>
    <w:multiLevelType w:val="hybridMultilevel"/>
    <w:tmpl w:val="FB56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065AF"/>
    <w:multiLevelType w:val="hybridMultilevel"/>
    <w:tmpl w:val="62CEE80C"/>
    <w:lvl w:ilvl="0" w:tplc="BB80CA0E">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F948868">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8E48D7E">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1E2F232">
      <w:start w:val="1"/>
      <w:numFmt w:val="decimal"/>
      <w:lvlText w:val="%4"/>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B363674">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00054A">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ACC152C">
      <w:start w:val="1"/>
      <w:numFmt w:val="decimal"/>
      <w:lvlText w:val="%7"/>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DB86E4E">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B425B2">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0B57310E"/>
    <w:multiLevelType w:val="hybridMultilevel"/>
    <w:tmpl w:val="68B43C20"/>
    <w:lvl w:ilvl="0" w:tplc="144043CA">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2884102">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28117C">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1A986C">
      <w:start w:val="1"/>
      <w:numFmt w:val="decimal"/>
      <w:lvlText w:val="%4"/>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46AA22C">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E691FE">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0A1C6A">
      <w:start w:val="1"/>
      <w:numFmt w:val="decimal"/>
      <w:lvlText w:val="%7"/>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1F4232C">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9CD996">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23EB2252"/>
    <w:multiLevelType w:val="hybridMultilevel"/>
    <w:tmpl w:val="A2460418"/>
    <w:lvl w:ilvl="0" w:tplc="56AA1144">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80E0E2">
      <w:start w:val="1"/>
      <w:numFmt w:val="lowerLetter"/>
      <w:lvlText w:val="%2"/>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FD20CA6">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461EA6">
      <w:start w:val="1"/>
      <w:numFmt w:val="decimal"/>
      <w:lvlText w:val="%4"/>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DE2B244">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A44A1EE">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BA9980">
      <w:start w:val="1"/>
      <w:numFmt w:val="decimal"/>
      <w:lvlText w:val="%7"/>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8E1A72">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8E1FA6">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25C35BBE"/>
    <w:multiLevelType w:val="hybridMultilevel"/>
    <w:tmpl w:val="C172A352"/>
    <w:lvl w:ilvl="0" w:tplc="1750BE42">
      <w:start w:val="1"/>
      <w:numFmt w:val="decimal"/>
      <w:lvlText w:val="%1)"/>
      <w:lvlJc w:val="left"/>
      <w:pPr>
        <w:ind w:left="7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052ECA8">
      <w:start w:val="1"/>
      <w:numFmt w:val="lowerLetter"/>
      <w:lvlText w:val="%2"/>
      <w:lvlJc w:val="left"/>
      <w:pPr>
        <w:ind w:left="17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0CBE2C">
      <w:start w:val="1"/>
      <w:numFmt w:val="lowerRoman"/>
      <w:lvlText w:val="%3"/>
      <w:lvlJc w:val="left"/>
      <w:pPr>
        <w:ind w:left="25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5E84F0">
      <w:start w:val="1"/>
      <w:numFmt w:val="decimal"/>
      <w:lvlText w:val="%4"/>
      <w:lvlJc w:val="left"/>
      <w:pPr>
        <w:ind w:left="3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86C820C">
      <w:start w:val="1"/>
      <w:numFmt w:val="lowerLetter"/>
      <w:lvlText w:val="%5"/>
      <w:lvlJc w:val="left"/>
      <w:pPr>
        <w:ind w:left="39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D4AD9C">
      <w:start w:val="1"/>
      <w:numFmt w:val="lowerRoman"/>
      <w:lvlText w:val="%6"/>
      <w:lvlJc w:val="left"/>
      <w:pPr>
        <w:ind w:left="46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8622DCE">
      <w:start w:val="1"/>
      <w:numFmt w:val="decimal"/>
      <w:lvlText w:val="%7"/>
      <w:lvlJc w:val="left"/>
      <w:pPr>
        <w:ind w:left="53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9527AEE">
      <w:start w:val="1"/>
      <w:numFmt w:val="lowerLetter"/>
      <w:lvlText w:val="%8"/>
      <w:lvlJc w:val="left"/>
      <w:pPr>
        <w:ind w:left="61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2E75E8">
      <w:start w:val="1"/>
      <w:numFmt w:val="lowerRoman"/>
      <w:lvlText w:val="%9"/>
      <w:lvlJc w:val="left"/>
      <w:pPr>
        <w:ind w:left="68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28784C0F"/>
    <w:multiLevelType w:val="hybridMultilevel"/>
    <w:tmpl w:val="45F8AFB4"/>
    <w:lvl w:ilvl="0" w:tplc="27E87378">
      <w:start w:val="1"/>
      <w:numFmt w:val="decimal"/>
      <w:lvlText w:val="%1)"/>
      <w:lvlJc w:val="left"/>
      <w:pPr>
        <w:ind w:left="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59843F4">
      <w:start w:val="1"/>
      <w:numFmt w:val="lowerLetter"/>
      <w:lvlText w:val="%2"/>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8677E6">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79CB1F6">
      <w:start w:val="1"/>
      <w:numFmt w:val="decimal"/>
      <w:lvlText w:val="%4"/>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7AE688">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9EAEC0">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8188680">
      <w:start w:val="1"/>
      <w:numFmt w:val="decimal"/>
      <w:lvlText w:val="%7"/>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A2E1F64">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4CFD50">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34BA0E8E"/>
    <w:multiLevelType w:val="multilevel"/>
    <w:tmpl w:val="1EB8CDC8"/>
    <w:lvl w:ilvl="0">
      <w:start w:val="1"/>
      <w:numFmt w:val="decimal"/>
      <w:lvlText w:val="%1)"/>
      <w:lvlJc w:val="left"/>
      <w:pPr>
        <w:ind w:left="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18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7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5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2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9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6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3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1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nsid w:val="373B0092"/>
    <w:multiLevelType w:val="multilevel"/>
    <w:tmpl w:val="3C563AFE"/>
    <w:lvl w:ilvl="0">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5"/>
      <w:numFmt w:val="decimal"/>
      <w:lvlText w:val="%1.%2.%3."/>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428F3596"/>
    <w:multiLevelType w:val="hybridMultilevel"/>
    <w:tmpl w:val="D9401D7A"/>
    <w:lvl w:ilvl="0" w:tplc="30F8EC58">
      <w:start w:val="2"/>
      <w:numFmt w:val="decimal"/>
      <w:lvlText w:val="%1)"/>
      <w:lvlJc w:val="left"/>
      <w:pPr>
        <w:ind w:left="9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9CB232">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E0DCB4">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9CE4E40">
      <w:start w:val="1"/>
      <w:numFmt w:val="decimal"/>
      <w:lvlText w:val="%4"/>
      <w:lvlJc w:val="left"/>
      <w:pPr>
        <w:ind w:left="32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F0213CE">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35627E6">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96E6A2">
      <w:start w:val="1"/>
      <w:numFmt w:val="decimal"/>
      <w:lvlText w:val="%7"/>
      <w:lvlJc w:val="left"/>
      <w:pPr>
        <w:ind w:left="53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84A6BA">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5A1AC8">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4BFB1CA7"/>
    <w:multiLevelType w:val="hybridMultilevel"/>
    <w:tmpl w:val="BCAA4CE2"/>
    <w:lvl w:ilvl="0" w:tplc="10A4B80E">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FA06A6">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E16E9E4">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00FB90">
      <w:start w:val="1"/>
      <w:numFmt w:val="decimal"/>
      <w:lvlText w:val="%4"/>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326B650">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99456D8">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8E6088">
      <w:start w:val="1"/>
      <w:numFmt w:val="decimal"/>
      <w:lvlText w:val="%7"/>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A09B48">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40E9DF6">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51BA0C56"/>
    <w:multiLevelType w:val="hybridMultilevel"/>
    <w:tmpl w:val="BCDCFA42"/>
    <w:lvl w:ilvl="0" w:tplc="7DC222A0">
      <w:start w:val="1"/>
      <w:numFmt w:val="decimal"/>
      <w:lvlText w:val="%1)"/>
      <w:lvlJc w:val="left"/>
      <w:pPr>
        <w:ind w:left="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872EE32">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28C2DE4">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F20AEB8">
      <w:start w:val="1"/>
      <w:numFmt w:val="decimal"/>
      <w:lvlText w:val="%4"/>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E820A4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2B480C8">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98D162">
      <w:start w:val="1"/>
      <w:numFmt w:val="decimal"/>
      <w:lvlText w:val="%7"/>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00183E">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949104">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549527AB"/>
    <w:multiLevelType w:val="hybridMultilevel"/>
    <w:tmpl w:val="E4BECF10"/>
    <w:lvl w:ilvl="0" w:tplc="11C0409E">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EA85F8E">
      <w:start w:val="1"/>
      <w:numFmt w:val="lowerLetter"/>
      <w:lvlText w:val="%2"/>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EAE9C94">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1561306">
      <w:start w:val="1"/>
      <w:numFmt w:val="decimal"/>
      <w:lvlText w:val="%4"/>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EC8E7EA">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6ED2C8">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824778">
      <w:start w:val="1"/>
      <w:numFmt w:val="decimal"/>
      <w:lvlText w:val="%7"/>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6C79A8">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0F080FA">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623A0FF0"/>
    <w:multiLevelType w:val="hybridMultilevel"/>
    <w:tmpl w:val="3390AA4C"/>
    <w:lvl w:ilvl="0" w:tplc="CD2A66AC">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F6C4788">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D225DFA">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E050AE">
      <w:start w:val="1"/>
      <w:numFmt w:val="decimal"/>
      <w:lvlText w:val="%4"/>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D4E539C">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6A614C">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84FCD2">
      <w:start w:val="1"/>
      <w:numFmt w:val="decimal"/>
      <w:lvlText w:val="%7"/>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17C35BE">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54EBC6">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76E92054"/>
    <w:multiLevelType w:val="hybridMultilevel"/>
    <w:tmpl w:val="D6E465D4"/>
    <w:lvl w:ilvl="0" w:tplc="E968B9EC">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B615E6">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12AA7C">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86916E">
      <w:start w:val="1"/>
      <w:numFmt w:val="decimal"/>
      <w:lvlText w:val="%4"/>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B63CAC">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161494">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BE77F8">
      <w:start w:val="1"/>
      <w:numFmt w:val="decimal"/>
      <w:lvlText w:val="%7"/>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FD453A4">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F982B5A">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7B90136E"/>
    <w:multiLevelType w:val="hybridMultilevel"/>
    <w:tmpl w:val="4D785B60"/>
    <w:lvl w:ilvl="0" w:tplc="F5F4525A">
      <w:start w:val="1"/>
      <w:numFmt w:val="decimal"/>
      <w:lvlText w:val="%1)"/>
      <w:lvlJc w:val="left"/>
      <w:pPr>
        <w:ind w:left="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109F6E">
      <w:start w:val="1"/>
      <w:numFmt w:val="lowerLetter"/>
      <w:lvlText w:val="%2"/>
      <w:lvlJc w:val="left"/>
      <w:pPr>
        <w:ind w:left="1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6BC0256">
      <w:start w:val="1"/>
      <w:numFmt w:val="lowerRoman"/>
      <w:lvlText w:val="%3"/>
      <w:lvlJc w:val="left"/>
      <w:pPr>
        <w:ind w:left="2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76206E">
      <w:start w:val="1"/>
      <w:numFmt w:val="decimal"/>
      <w:lvlText w:val="%4"/>
      <w:lvlJc w:val="left"/>
      <w:pPr>
        <w:ind w:left="3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25EC6B6">
      <w:start w:val="1"/>
      <w:numFmt w:val="lowerLetter"/>
      <w:lvlText w:val="%5"/>
      <w:lvlJc w:val="left"/>
      <w:pPr>
        <w:ind w:left="3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2CE560">
      <w:start w:val="1"/>
      <w:numFmt w:val="lowerRoman"/>
      <w:lvlText w:val="%6"/>
      <w:lvlJc w:val="left"/>
      <w:pPr>
        <w:ind w:left="4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9893DA">
      <w:start w:val="1"/>
      <w:numFmt w:val="decimal"/>
      <w:lvlText w:val="%7"/>
      <w:lvlJc w:val="left"/>
      <w:pPr>
        <w:ind w:left="5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4B68628">
      <w:start w:val="1"/>
      <w:numFmt w:val="lowerLetter"/>
      <w:lvlText w:val="%8"/>
      <w:lvlJc w:val="left"/>
      <w:pPr>
        <w:ind w:left="6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54CF8CE">
      <w:start w:val="1"/>
      <w:numFmt w:val="lowerRoman"/>
      <w:lvlText w:val="%9"/>
      <w:lvlJc w:val="left"/>
      <w:pPr>
        <w:ind w:left="6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7D7F42D2"/>
    <w:multiLevelType w:val="hybridMultilevel"/>
    <w:tmpl w:val="6F90782C"/>
    <w:lvl w:ilvl="0" w:tplc="D01A2F24">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9050FC">
      <w:start w:val="1"/>
      <w:numFmt w:val="lowerLetter"/>
      <w:lvlText w:val="%2"/>
      <w:lvlJc w:val="left"/>
      <w:pPr>
        <w:ind w:left="1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BB4A546">
      <w:start w:val="1"/>
      <w:numFmt w:val="lowerRoman"/>
      <w:lvlText w:val="%3"/>
      <w:lvlJc w:val="left"/>
      <w:pPr>
        <w:ind w:left="25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E6E4666">
      <w:start w:val="1"/>
      <w:numFmt w:val="decimal"/>
      <w:lvlText w:val="%4"/>
      <w:lvlJc w:val="left"/>
      <w:pPr>
        <w:ind w:left="32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146C7C">
      <w:start w:val="1"/>
      <w:numFmt w:val="lowerLetter"/>
      <w:lvlText w:val="%5"/>
      <w:lvlJc w:val="left"/>
      <w:pPr>
        <w:ind w:left="39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47E13B4">
      <w:start w:val="1"/>
      <w:numFmt w:val="lowerRoman"/>
      <w:lvlText w:val="%6"/>
      <w:lvlJc w:val="left"/>
      <w:pPr>
        <w:ind w:left="46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A2F378">
      <w:start w:val="1"/>
      <w:numFmt w:val="decimal"/>
      <w:lvlText w:val="%7"/>
      <w:lvlJc w:val="left"/>
      <w:pPr>
        <w:ind w:left="53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D89B74">
      <w:start w:val="1"/>
      <w:numFmt w:val="lowerLetter"/>
      <w:lvlText w:val="%8"/>
      <w:lvlJc w:val="left"/>
      <w:pPr>
        <w:ind w:left="61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D2E4A4C">
      <w:start w:val="1"/>
      <w:numFmt w:val="lowerRoman"/>
      <w:lvlText w:val="%9"/>
      <w:lvlJc w:val="left"/>
      <w:pPr>
        <w:ind w:left="68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468F"/>
    <w:rsid w:val="00411A9A"/>
    <w:rsid w:val="0045714B"/>
    <w:rsid w:val="005265DC"/>
    <w:rsid w:val="00DF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DF468F"/>
    <w:rPr>
      <w:rFonts w:ascii="Times New Roman" w:hAnsi="Times New Roman" w:cs="Times New Roman"/>
      <w:sz w:val="24"/>
    </w:rPr>
  </w:style>
  <w:style w:type="paragraph" w:customStyle="1" w:styleId="ConsPlusNormal">
    <w:name w:val="ConsPlusNormal"/>
    <w:link w:val="ConsPlusNormal1"/>
    <w:rsid w:val="00DF468F"/>
    <w:pPr>
      <w:widowControl w:val="0"/>
      <w:spacing w:after="0" w:line="240" w:lineRule="auto"/>
      <w:ind w:firstLine="720"/>
    </w:pPr>
    <w:rPr>
      <w:rFonts w:ascii="Times New Roman" w:hAnsi="Times New Roman" w:cs="Times New Roman"/>
      <w:sz w:val="24"/>
    </w:rPr>
  </w:style>
  <w:style w:type="character" w:styleId="a3">
    <w:name w:val="Hyperlink"/>
    <w:basedOn w:val="a0"/>
    <w:uiPriority w:val="99"/>
    <w:semiHidden/>
    <w:unhideWhenUsed/>
    <w:rsid w:val="00DF468F"/>
    <w:rPr>
      <w:color w:val="0000FF"/>
      <w:u w:val="single"/>
    </w:rPr>
  </w:style>
  <w:style w:type="paragraph" w:styleId="a4">
    <w:name w:val="Normal (Web)"/>
    <w:basedOn w:val="a"/>
    <w:uiPriority w:val="99"/>
    <w:semiHidden/>
    <w:unhideWhenUsed/>
    <w:rsid w:val="00DF468F"/>
    <w:pPr>
      <w:spacing w:before="100" w:beforeAutospacing="1" w:after="119"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F46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4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9445</Words>
  <Characters>53842</Characters>
  <Application>Microsoft Office Word</Application>
  <DocSecurity>0</DocSecurity>
  <Lines>448</Lines>
  <Paragraphs>126</Paragraphs>
  <ScaleCrop>false</ScaleCrop>
  <Company>Microsoft</Company>
  <LinksUpToDate>false</LinksUpToDate>
  <CharactersWithSpaces>63161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2022-02-15T08:20:00Z</dcterms:created>
  <dcterms:modified xsi:type="dcterms:W3CDTF">2022-02-15T08:44:00Z</dcterms:modified>
</cp:coreProperties>
</file>